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0B2" w:rsidRPr="00F02541" w:rsidRDefault="00F420B2" w:rsidP="00F02541">
      <w:pPr>
        <w:spacing w:after="0"/>
        <w:jc w:val="right"/>
        <w:rPr>
          <w:rFonts w:ascii="Calibri" w:eastAsia="Times New Roman" w:hAnsi="Calibri" w:cs="Calibri"/>
          <w:b/>
          <w:color w:val="000000"/>
          <w:sz w:val="36"/>
          <w:szCs w:val="36"/>
          <w:lang w:eastAsia="es-MX"/>
        </w:rPr>
      </w:pPr>
      <w:r w:rsidRPr="00F02541">
        <w:rPr>
          <w:rFonts w:ascii="Calibri" w:eastAsia="Times New Roman" w:hAnsi="Calibri" w:cs="Calibri"/>
          <w:b/>
          <w:color w:val="000000"/>
          <w:sz w:val="36"/>
          <w:szCs w:val="36"/>
          <w:lang w:eastAsia="es-MX"/>
        </w:rPr>
        <w:t xml:space="preserve">El Uso de </w:t>
      </w:r>
      <w:r w:rsidR="00C62C6B" w:rsidRPr="00F02541">
        <w:rPr>
          <w:rFonts w:ascii="Calibri" w:eastAsia="Times New Roman" w:hAnsi="Calibri" w:cs="Calibri"/>
          <w:b/>
          <w:color w:val="000000"/>
          <w:sz w:val="36"/>
          <w:szCs w:val="36"/>
          <w:lang w:eastAsia="es-MX"/>
        </w:rPr>
        <w:t>Tecnología</w:t>
      </w:r>
      <w:r w:rsidR="002506A2" w:rsidRPr="00F02541">
        <w:rPr>
          <w:rFonts w:ascii="Calibri" w:eastAsia="Times New Roman" w:hAnsi="Calibri" w:cs="Calibri"/>
          <w:b/>
          <w:color w:val="000000"/>
          <w:sz w:val="36"/>
          <w:szCs w:val="36"/>
          <w:lang w:eastAsia="es-MX"/>
        </w:rPr>
        <w:t xml:space="preserve"> </w:t>
      </w:r>
      <w:r w:rsidRPr="00F02541">
        <w:rPr>
          <w:rFonts w:ascii="Calibri" w:eastAsia="Times New Roman" w:hAnsi="Calibri" w:cs="Calibri"/>
          <w:b/>
          <w:color w:val="000000"/>
          <w:sz w:val="36"/>
          <w:szCs w:val="36"/>
          <w:lang w:eastAsia="es-MX"/>
        </w:rPr>
        <w:t>para Facilitar el Aprendizaje de Lenguas</w:t>
      </w:r>
    </w:p>
    <w:p w:rsidR="009E6473" w:rsidRPr="00F02541" w:rsidRDefault="009E6473" w:rsidP="00F02541">
      <w:pPr>
        <w:spacing w:after="0"/>
        <w:jc w:val="right"/>
        <w:rPr>
          <w:rFonts w:ascii="Calibri" w:eastAsia="Times New Roman" w:hAnsi="Calibri" w:cs="Calibri"/>
          <w:b/>
          <w:i/>
          <w:color w:val="000000"/>
          <w:sz w:val="36"/>
          <w:szCs w:val="36"/>
          <w:lang w:eastAsia="es-MX"/>
        </w:rPr>
      </w:pPr>
      <w:r w:rsidRPr="00F02541">
        <w:rPr>
          <w:rFonts w:ascii="Calibri" w:eastAsia="Times New Roman" w:hAnsi="Calibri" w:cs="Calibri"/>
          <w:b/>
          <w:i/>
          <w:color w:val="000000"/>
          <w:sz w:val="28"/>
          <w:szCs w:val="36"/>
          <w:lang w:eastAsia="es-MX"/>
        </w:rPr>
        <w:t xml:space="preserve">The Use of Technology to </w:t>
      </w:r>
      <w:r w:rsidR="001445E8" w:rsidRPr="00F02541">
        <w:rPr>
          <w:rFonts w:ascii="Calibri" w:eastAsia="Times New Roman" w:hAnsi="Calibri" w:cs="Calibri"/>
          <w:b/>
          <w:i/>
          <w:color w:val="000000"/>
          <w:sz w:val="28"/>
          <w:szCs w:val="36"/>
          <w:lang w:eastAsia="es-MX"/>
        </w:rPr>
        <w:t xml:space="preserve">Facilitate </w:t>
      </w:r>
      <w:r w:rsidRPr="00F02541">
        <w:rPr>
          <w:rFonts w:ascii="Calibri" w:eastAsia="Times New Roman" w:hAnsi="Calibri" w:cs="Calibri"/>
          <w:b/>
          <w:i/>
          <w:color w:val="000000"/>
          <w:sz w:val="28"/>
          <w:szCs w:val="36"/>
          <w:lang w:eastAsia="es-MX"/>
        </w:rPr>
        <w:t>Language Learning</w:t>
      </w:r>
    </w:p>
    <w:p w:rsidR="00631983" w:rsidRPr="001445E8" w:rsidRDefault="00631983" w:rsidP="00631983">
      <w:pPr>
        <w:spacing w:after="0" w:line="360" w:lineRule="auto"/>
        <w:jc w:val="center"/>
        <w:rPr>
          <w:rFonts w:ascii="Times New Roman" w:hAnsi="Times New Roman" w:cs="Times New Roman"/>
          <w:b/>
          <w:sz w:val="28"/>
          <w:szCs w:val="28"/>
          <w:lang w:val="en-US"/>
        </w:rPr>
      </w:pPr>
    </w:p>
    <w:p w:rsidR="007936DF" w:rsidRPr="00631983" w:rsidRDefault="007936DF" w:rsidP="007936DF">
      <w:pPr>
        <w:spacing w:after="0" w:line="360" w:lineRule="auto"/>
        <w:jc w:val="right"/>
        <w:rPr>
          <w:rFonts w:ascii="Times New Roman" w:eastAsia="Calibri" w:hAnsi="Times New Roman" w:cs="Times New Roman"/>
          <w:b/>
          <w:sz w:val="24"/>
          <w:szCs w:val="24"/>
        </w:rPr>
      </w:pPr>
      <w:r w:rsidRPr="00F02541">
        <w:rPr>
          <w:rFonts w:ascii="Calibri" w:eastAsia="Calibri" w:hAnsi="Calibri" w:cs="Calibri"/>
          <w:b/>
          <w:sz w:val="24"/>
          <w:lang w:val="es-ES"/>
        </w:rPr>
        <w:t>Verónica Rodríguez Luna</w:t>
      </w:r>
    </w:p>
    <w:p w:rsidR="007936DF" w:rsidRPr="00631983" w:rsidRDefault="007936DF" w:rsidP="007936DF">
      <w:pPr>
        <w:spacing w:after="0" w:line="360" w:lineRule="auto"/>
        <w:jc w:val="right"/>
        <w:rPr>
          <w:rFonts w:ascii="Times New Roman" w:eastAsia="Calibri" w:hAnsi="Times New Roman" w:cs="Times New Roman"/>
          <w:sz w:val="24"/>
          <w:szCs w:val="24"/>
        </w:rPr>
      </w:pPr>
      <w:r w:rsidRPr="00631983">
        <w:rPr>
          <w:rFonts w:ascii="Times New Roman" w:eastAsia="Calibri" w:hAnsi="Times New Roman" w:cs="Times New Roman"/>
          <w:sz w:val="24"/>
          <w:szCs w:val="24"/>
        </w:rPr>
        <w:t>Universidad Veracruzana</w:t>
      </w:r>
    </w:p>
    <w:p w:rsidR="007936DF" w:rsidRPr="00631983" w:rsidRDefault="00513616" w:rsidP="007936DF">
      <w:pPr>
        <w:pStyle w:val="Sinespaciado"/>
        <w:spacing w:line="360" w:lineRule="auto"/>
        <w:jc w:val="right"/>
        <w:rPr>
          <w:rFonts w:ascii="Times New Roman" w:eastAsia="Calibri" w:hAnsi="Times New Roman" w:cs="Times New Roman"/>
          <w:color w:val="FF0000"/>
          <w:sz w:val="24"/>
          <w:szCs w:val="24"/>
        </w:rPr>
      </w:pPr>
      <w:hyperlink r:id="rId7" w:history="1">
        <w:r w:rsidR="007936DF" w:rsidRPr="00631983">
          <w:rPr>
            <w:rFonts w:ascii="Times New Roman" w:eastAsia="Calibri" w:hAnsi="Times New Roman" w:cs="Times New Roman"/>
            <w:color w:val="FF0000"/>
            <w:sz w:val="24"/>
            <w:szCs w:val="24"/>
          </w:rPr>
          <w:t>verorodriguez@uv.mx</w:t>
        </w:r>
      </w:hyperlink>
    </w:p>
    <w:p w:rsidR="00B27D77" w:rsidRPr="00F02541" w:rsidRDefault="00F02541" w:rsidP="00F02541">
      <w:pPr>
        <w:spacing w:after="0"/>
        <w:jc w:val="right"/>
        <w:rPr>
          <w:rFonts w:ascii="Calibri" w:eastAsia="Calibri" w:hAnsi="Calibri" w:cs="Calibri"/>
          <w:b/>
          <w:sz w:val="24"/>
          <w:lang w:val="es-ES"/>
        </w:rPr>
      </w:pPr>
      <w:r>
        <w:rPr>
          <w:rFonts w:ascii="Calibri" w:eastAsia="Calibri" w:hAnsi="Calibri" w:cs="Calibri"/>
          <w:b/>
          <w:sz w:val="24"/>
          <w:lang w:val="es-ES"/>
        </w:rPr>
        <w:br/>
      </w:r>
      <w:r w:rsidR="00B27D77" w:rsidRPr="00F02541">
        <w:rPr>
          <w:rFonts w:ascii="Calibri" w:eastAsia="Calibri" w:hAnsi="Calibri" w:cs="Calibri"/>
          <w:b/>
          <w:sz w:val="24"/>
          <w:lang w:val="es-ES"/>
        </w:rPr>
        <w:t>Jorge Martínez Cortés</w:t>
      </w:r>
    </w:p>
    <w:p w:rsidR="00B27D77" w:rsidRPr="00F02541" w:rsidRDefault="00B27D77" w:rsidP="00F02541">
      <w:pPr>
        <w:spacing w:after="0"/>
        <w:jc w:val="right"/>
        <w:rPr>
          <w:rFonts w:ascii="Calibri" w:eastAsia="Calibri" w:hAnsi="Calibri" w:cs="Calibri"/>
          <w:sz w:val="24"/>
          <w:lang w:eastAsia="es-MX"/>
        </w:rPr>
      </w:pPr>
      <w:r w:rsidRPr="00F02541">
        <w:rPr>
          <w:rFonts w:ascii="Calibri" w:eastAsia="Calibri" w:hAnsi="Calibri" w:cs="Calibri"/>
          <w:sz w:val="24"/>
          <w:lang w:eastAsia="es-MX"/>
        </w:rPr>
        <w:t>Universidad Veracruzana</w:t>
      </w:r>
      <w:r w:rsidR="00F02541" w:rsidRPr="00F02541">
        <w:rPr>
          <w:rFonts w:ascii="Calibri" w:eastAsia="Calibri" w:hAnsi="Calibri" w:cs="Calibri"/>
          <w:sz w:val="24"/>
          <w:lang w:eastAsia="es-MX"/>
        </w:rPr>
        <w:t>, México</w:t>
      </w:r>
    </w:p>
    <w:p w:rsidR="00B27D77" w:rsidRPr="00F02541" w:rsidRDefault="00513616" w:rsidP="00F02541">
      <w:pPr>
        <w:pStyle w:val="Sinespaciado"/>
        <w:spacing w:line="276" w:lineRule="auto"/>
        <w:jc w:val="right"/>
        <w:rPr>
          <w:rFonts w:eastAsia="Calibri" w:cs="Times New Roman"/>
          <w:color w:val="FF0000"/>
          <w:sz w:val="24"/>
          <w:szCs w:val="24"/>
        </w:rPr>
      </w:pPr>
      <w:hyperlink r:id="rId8" w:history="1">
        <w:r w:rsidR="00B27D77" w:rsidRPr="00F02541">
          <w:rPr>
            <w:rFonts w:eastAsia="Calibri" w:cs="Times New Roman"/>
            <w:color w:val="FF0000"/>
            <w:sz w:val="24"/>
            <w:szCs w:val="24"/>
          </w:rPr>
          <w:t>jomartinez@uv.mx</w:t>
        </w:r>
      </w:hyperlink>
    </w:p>
    <w:p w:rsidR="00F420B2" w:rsidRPr="00631983" w:rsidRDefault="00F420B2" w:rsidP="00F02541">
      <w:pPr>
        <w:spacing w:after="0"/>
        <w:jc w:val="right"/>
        <w:rPr>
          <w:rFonts w:ascii="Times New Roman" w:hAnsi="Times New Roman" w:cs="Times New Roman"/>
          <w:b/>
          <w:sz w:val="24"/>
          <w:szCs w:val="24"/>
        </w:rPr>
      </w:pPr>
    </w:p>
    <w:p w:rsidR="00D336C9" w:rsidRPr="00F02541" w:rsidRDefault="00D336C9" w:rsidP="00F02541">
      <w:pPr>
        <w:spacing w:after="0"/>
        <w:jc w:val="right"/>
        <w:rPr>
          <w:rFonts w:ascii="Calibri" w:eastAsia="Calibri" w:hAnsi="Calibri" w:cs="Calibri"/>
          <w:b/>
          <w:sz w:val="24"/>
          <w:lang w:val="es-ES"/>
        </w:rPr>
      </w:pPr>
      <w:r w:rsidRPr="00F02541">
        <w:rPr>
          <w:rFonts w:ascii="Calibri" w:eastAsia="Calibri" w:hAnsi="Calibri" w:cs="Calibri"/>
          <w:b/>
          <w:sz w:val="24"/>
          <w:lang w:val="es-ES"/>
        </w:rPr>
        <w:t>Isaí Alí Guevara Bazán</w:t>
      </w:r>
    </w:p>
    <w:p w:rsidR="00F02541" w:rsidRPr="00F02541" w:rsidRDefault="00F02541" w:rsidP="00F02541">
      <w:pPr>
        <w:spacing w:after="0"/>
        <w:jc w:val="right"/>
        <w:rPr>
          <w:rFonts w:ascii="Calibri" w:eastAsia="Calibri" w:hAnsi="Calibri" w:cs="Calibri"/>
          <w:sz w:val="24"/>
          <w:lang w:eastAsia="es-MX"/>
        </w:rPr>
      </w:pPr>
      <w:r w:rsidRPr="00F02541">
        <w:rPr>
          <w:rFonts w:ascii="Calibri" w:eastAsia="Calibri" w:hAnsi="Calibri" w:cs="Calibri"/>
          <w:sz w:val="24"/>
          <w:lang w:eastAsia="es-MX"/>
        </w:rPr>
        <w:t>Universidad Veracruzana, México</w:t>
      </w:r>
    </w:p>
    <w:p w:rsidR="00D336C9" w:rsidRPr="00F02541" w:rsidRDefault="006B5F2D" w:rsidP="00F02541">
      <w:pPr>
        <w:pStyle w:val="Sinespaciado"/>
        <w:spacing w:line="276" w:lineRule="auto"/>
        <w:jc w:val="right"/>
        <w:rPr>
          <w:rFonts w:eastAsia="Calibri" w:cs="Times New Roman"/>
          <w:color w:val="FF0000"/>
          <w:sz w:val="24"/>
          <w:szCs w:val="24"/>
        </w:rPr>
      </w:pPr>
      <w:r w:rsidRPr="00F02541">
        <w:rPr>
          <w:rFonts w:eastAsia="Calibri" w:cs="Times New Roman"/>
          <w:color w:val="FF0000"/>
          <w:sz w:val="24"/>
          <w:szCs w:val="24"/>
        </w:rPr>
        <w:t>iguevara@uv.mx</w:t>
      </w:r>
    </w:p>
    <w:p w:rsidR="006B5F2D" w:rsidRPr="00631983" w:rsidRDefault="006B5F2D" w:rsidP="00F02541">
      <w:pPr>
        <w:pStyle w:val="Sinespaciado"/>
        <w:spacing w:line="276" w:lineRule="auto"/>
        <w:jc w:val="right"/>
        <w:rPr>
          <w:rFonts w:ascii="Times New Roman" w:eastAsia="Calibri" w:hAnsi="Times New Roman" w:cs="Times New Roman"/>
          <w:color w:val="FF0000"/>
          <w:sz w:val="24"/>
          <w:szCs w:val="24"/>
        </w:rPr>
      </w:pPr>
    </w:p>
    <w:p w:rsidR="006B5F2D" w:rsidRPr="00F02541" w:rsidRDefault="006B5F2D" w:rsidP="00F02541">
      <w:pPr>
        <w:spacing w:after="0"/>
        <w:jc w:val="right"/>
        <w:rPr>
          <w:rFonts w:ascii="Calibri" w:eastAsia="Calibri" w:hAnsi="Calibri" w:cs="Calibri"/>
          <w:b/>
          <w:sz w:val="24"/>
          <w:lang w:val="es-ES"/>
        </w:rPr>
      </w:pPr>
      <w:r w:rsidRPr="00F02541">
        <w:rPr>
          <w:rFonts w:ascii="Calibri" w:eastAsia="Calibri" w:hAnsi="Calibri" w:cs="Calibri"/>
          <w:b/>
          <w:sz w:val="24"/>
          <w:lang w:val="es-ES"/>
        </w:rPr>
        <w:t>Karla Lizeth Mata Martínez</w:t>
      </w:r>
    </w:p>
    <w:p w:rsidR="00F02541" w:rsidRPr="00F02541" w:rsidRDefault="00F02541" w:rsidP="00F02541">
      <w:pPr>
        <w:spacing w:after="0"/>
        <w:jc w:val="right"/>
        <w:rPr>
          <w:rFonts w:ascii="Calibri" w:eastAsia="Calibri" w:hAnsi="Calibri" w:cs="Calibri"/>
          <w:sz w:val="24"/>
          <w:lang w:eastAsia="es-MX"/>
        </w:rPr>
      </w:pPr>
      <w:r w:rsidRPr="00F02541">
        <w:rPr>
          <w:rFonts w:ascii="Calibri" w:eastAsia="Calibri" w:hAnsi="Calibri" w:cs="Calibri"/>
          <w:sz w:val="24"/>
          <w:lang w:eastAsia="es-MX"/>
        </w:rPr>
        <w:t>Universidad Veracruzana, México</w:t>
      </w:r>
    </w:p>
    <w:p w:rsidR="006B5F2D" w:rsidRPr="00F02541" w:rsidRDefault="00513616" w:rsidP="00F02541">
      <w:pPr>
        <w:pStyle w:val="Sinespaciado"/>
        <w:spacing w:line="276" w:lineRule="auto"/>
        <w:jc w:val="right"/>
        <w:rPr>
          <w:rFonts w:eastAsia="Calibri" w:cs="Times New Roman"/>
          <w:color w:val="FF0000"/>
          <w:sz w:val="24"/>
          <w:szCs w:val="24"/>
        </w:rPr>
      </w:pPr>
      <w:hyperlink r:id="rId9" w:history="1">
        <w:r w:rsidR="006B5F2D" w:rsidRPr="00F02541">
          <w:rPr>
            <w:rFonts w:eastAsia="Calibri" w:cs="Times New Roman"/>
            <w:color w:val="FF0000"/>
            <w:sz w:val="24"/>
            <w:szCs w:val="24"/>
          </w:rPr>
          <w:t>kmata@uv.mx</w:t>
        </w:r>
      </w:hyperlink>
    </w:p>
    <w:p w:rsidR="006B5F2D" w:rsidRPr="00631983" w:rsidRDefault="006B5F2D" w:rsidP="00F02541">
      <w:pPr>
        <w:pStyle w:val="Sinespaciado"/>
        <w:spacing w:line="276" w:lineRule="auto"/>
        <w:jc w:val="right"/>
        <w:rPr>
          <w:rFonts w:ascii="Times New Roman" w:eastAsia="Calibri" w:hAnsi="Times New Roman" w:cs="Times New Roman"/>
          <w:color w:val="FF0000"/>
          <w:sz w:val="24"/>
          <w:szCs w:val="24"/>
        </w:rPr>
      </w:pPr>
    </w:p>
    <w:p w:rsidR="00671AFE" w:rsidRPr="00F02541" w:rsidRDefault="00671AFE" w:rsidP="00F02541">
      <w:pPr>
        <w:spacing w:after="0"/>
        <w:jc w:val="right"/>
        <w:rPr>
          <w:rFonts w:ascii="Calibri" w:eastAsia="Calibri" w:hAnsi="Calibri" w:cs="Calibri"/>
          <w:b/>
          <w:sz w:val="24"/>
          <w:lang w:val="es-ES"/>
        </w:rPr>
      </w:pPr>
      <w:r w:rsidRPr="00F02541">
        <w:rPr>
          <w:rFonts w:ascii="Calibri" w:eastAsia="Calibri" w:hAnsi="Calibri" w:cs="Calibri"/>
          <w:b/>
          <w:sz w:val="24"/>
          <w:lang w:val="es-ES"/>
        </w:rPr>
        <w:t xml:space="preserve">Graciela López Orozco </w:t>
      </w:r>
    </w:p>
    <w:p w:rsidR="00F02541" w:rsidRPr="00F02541" w:rsidRDefault="00F02541" w:rsidP="00F02541">
      <w:pPr>
        <w:spacing w:after="0"/>
        <w:jc w:val="right"/>
        <w:rPr>
          <w:rFonts w:ascii="Calibri" w:eastAsia="Calibri" w:hAnsi="Calibri" w:cs="Calibri"/>
          <w:sz w:val="24"/>
          <w:lang w:eastAsia="es-MX"/>
        </w:rPr>
      </w:pPr>
      <w:r w:rsidRPr="00F02541">
        <w:rPr>
          <w:rFonts w:ascii="Calibri" w:eastAsia="Calibri" w:hAnsi="Calibri" w:cs="Calibri"/>
          <w:sz w:val="24"/>
          <w:lang w:eastAsia="es-MX"/>
        </w:rPr>
        <w:t>Universidad Veracruzana, México</w:t>
      </w:r>
    </w:p>
    <w:p w:rsidR="00B27D77" w:rsidRPr="00F02541" w:rsidRDefault="00671AFE" w:rsidP="00F02541">
      <w:pPr>
        <w:pStyle w:val="Sinespaciado"/>
        <w:spacing w:line="276" w:lineRule="auto"/>
        <w:jc w:val="right"/>
        <w:rPr>
          <w:rFonts w:eastAsia="Calibri" w:cs="Times New Roman"/>
          <w:color w:val="FF0000"/>
          <w:sz w:val="24"/>
          <w:szCs w:val="24"/>
        </w:rPr>
      </w:pPr>
      <w:r w:rsidRPr="00F02541">
        <w:rPr>
          <w:rFonts w:eastAsia="Calibri" w:cs="Times New Roman"/>
          <w:color w:val="FF0000"/>
          <w:sz w:val="24"/>
          <w:szCs w:val="24"/>
        </w:rPr>
        <w:t xml:space="preserve">gralopez@uv.mx </w:t>
      </w:r>
    </w:p>
    <w:p w:rsidR="00F02541" w:rsidRDefault="00F02541" w:rsidP="00631983">
      <w:pPr>
        <w:spacing w:after="0" w:line="360" w:lineRule="auto"/>
        <w:jc w:val="both"/>
        <w:rPr>
          <w:rFonts w:ascii="Times New Roman" w:hAnsi="Times New Roman" w:cs="Times New Roman"/>
          <w:b/>
          <w:sz w:val="24"/>
          <w:szCs w:val="24"/>
        </w:rPr>
      </w:pPr>
    </w:p>
    <w:p w:rsidR="00F420B2" w:rsidRPr="00F02541" w:rsidRDefault="00F420B2" w:rsidP="00631983">
      <w:pPr>
        <w:spacing w:after="0" w:line="360" w:lineRule="auto"/>
        <w:jc w:val="both"/>
        <w:rPr>
          <w:rFonts w:ascii="Calibri" w:eastAsia="Times New Roman" w:hAnsi="Calibri" w:cs="Calibri"/>
          <w:b/>
          <w:color w:val="000000"/>
          <w:sz w:val="28"/>
          <w:szCs w:val="28"/>
          <w:lang w:val="es-ES_tradnl" w:eastAsia="es-MX"/>
        </w:rPr>
      </w:pPr>
      <w:r w:rsidRPr="00F02541">
        <w:rPr>
          <w:rFonts w:ascii="Calibri" w:eastAsia="Times New Roman" w:hAnsi="Calibri" w:cs="Calibri"/>
          <w:b/>
          <w:color w:val="000000"/>
          <w:sz w:val="28"/>
          <w:szCs w:val="28"/>
          <w:lang w:val="es-ES_tradnl" w:eastAsia="es-MX"/>
        </w:rPr>
        <w:t>Resumen</w:t>
      </w:r>
    </w:p>
    <w:p w:rsidR="00863BC3" w:rsidRPr="00631983" w:rsidRDefault="00863BC3"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Tomando en cuenta que las tecnologías de la información y la comunicación</w:t>
      </w:r>
      <w:r w:rsidR="006E58D1" w:rsidRPr="00631983">
        <w:rPr>
          <w:rFonts w:ascii="Times New Roman" w:hAnsi="Times New Roman" w:cs="Times New Roman"/>
          <w:sz w:val="24"/>
          <w:szCs w:val="24"/>
        </w:rPr>
        <w:t xml:space="preserve"> </w:t>
      </w:r>
      <w:r w:rsidRPr="00631983">
        <w:rPr>
          <w:rFonts w:ascii="Times New Roman" w:hAnsi="Times New Roman" w:cs="Times New Roman"/>
          <w:sz w:val="24"/>
          <w:szCs w:val="24"/>
        </w:rPr>
        <w:t xml:space="preserve">forman parte de la vida diaria de los estudiantes del sigo XXI es importante que los docentes las incorporen dentro de sus clases como un recurso didáctico. El carecer del uso de tecnología en las clases, limita el contacto de los educandos con la amplia gama de información que pueden encontrar en el Internet, el cual de acuerdo con </w:t>
      </w:r>
      <w:proofErr w:type="spellStart"/>
      <w:r w:rsidRPr="00631983">
        <w:rPr>
          <w:rFonts w:ascii="Times New Roman" w:hAnsi="Times New Roman" w:cs="Times New Roman"/>
          <w:sz w:val="24"/>
          <w:szCs w:val="24"/>
        </w:rPr>
        <w:t>Piscitelli</w:t>
      </w:r>
      <w:proofErr w:type="spellEnd"/>
      <w:r w:rsidRPr="00631983">
        <w:rPr>
          <w:rFonts w:ascii="Times New Roman" w:hAnsi="Times New Roman" w:cs="Times New Roman"/>
          <w:sz w:val="24"/>
          <w:szCs w:val="24"/>
        </w:rPr>
        <w:t xml:space="preserve"> (2002) es un medio “no elitista”. Tal y como lo afirma dicho autor, en la actualidad todos tenemos acceso a las TIC, es por esta razón que una manera de promover el uso de la tecnología en la clase de lenguas es por medio del uso de canciones. El presente estudio muestra las percepciones de 99 </w:t>
      </w:r>
      <w:r w:rsidRPr="00631983">
        <w:rPr>
          <w:rFonts w:ascii="Times New Roman" w:hAnsi="Times New Roman" w:cs="Times New Roman"/>
          <w:sz w:val="24"/>
          <w:szCs w:val="24"/>
        </w:rPr>
        <w:lastRenderedPageBreak/>
        <w:t>estudiantes respecto al uso de canciones para promover la aplicación de la tecnología y con ello facilitar el aprendizaje del inglés.</w:t>
      </w:r>
    </w:p>
    <w:p w:rsidR="00E27E80" w:rsidRPr="00631983" w:rsidRDefault="00E27E80" w:rsidP="00631983">
      <w:pPr>
        <w:spacing w:after="0" w:line="360" w:lineRule="auto"/>
        <w:jc w:val="both"/>
        <w:rPr>
          <w:rFonts w:ascii="Times New Roman" w:hAnsi="Times New Roman" w:cs="Times New Roman"/>
          <w:sz w:val="24"/>
          <w:szCs w:val="24"/>
        </w:rPr>
      </w:pPr>
      <w:r w:rsidRPr="00F02541">
        <w:rPr>
          <w:rFonts w:ascii="Calibri" w:eastAsia="Times New Roman" w:hAnsi="Calibri" w:cs="Calibri"/>
          <w:b/>
          <w:color w:val="000000"/>
          <w:sz w:val="28"/>
          <w:szCs w:val="28"/>
          <w:lang w:val="es-ES_tradnl" w:eastAsia="es-MX"/>
        </w:rPr>
        <w:t>Palabras clave:</w:t>
      </w:r>
      <w:r w:rsidR="00772998" w:rsidRPr="00F02541">
        <w:rPr>
          <w:rFonts w:ascii="Calibri" w:eastAsia="Times New Roman" w:hAnsi="Calibri" w:cs="Calibri"/>
          <w:b/>
          <w:color w:val="000000"/>
          <w:sz w:val="28"/>
          <w:szCs w:val="28"/>
          <w:lang w:val="es-ES_tradnl" w:eastAsia="es-MX"/>
        </w:rPr>
        <w:t xml:space="preserve"> </w:t>
      </w:r>
      <w:r w:rsidR="0001506E" w:rsidRPr="00631983">
        <w:rPr>
          <w:rFonts w:ascii="Times New Roman" w:hAnsi="Times New Roman" w:cs="Times New Roman"/>
          <w:sz w:val="24"/>
          <w:szCs w:val="24"/>
        </w:rPr>
        <w:t xml:space="preserve">Aprendizaje, tecnología, </w:t>
      </w:r>
      <w:r w:rsidR="005012E7" w:rsidRPr="00631983">
        <w:rPr>
          <w:rFonts w:ascii="Times New Roman" w:hAnsi="Times New Roman" w:cs="Times New Roman"/>
          <w:sz w:val="24"/>
          <w:szCs w:val="24"/>
        </w:rPr>
        <w:t>lenguas extranjeras</w:t>
      </w:r>
    </w:p>
    <w:p w:rsidR="00E27E80" w:rsidRPr="00631983" w:rsidRDefault="00E27E80" w:rsidP="00631983">
      <w:pPr>
        <w:spacing w:after="0" w:line="360" w:lineRule="auto"/>
        <w:jc w:val="both"/>
        <w:rPr>
          <w:rFonts w:ascii="Times New Roman" w:hAnsi="Times New Roman" w:cs="Times New Roman"/>
          <w:sz w:val="24"/>
          <w:szCs w:val="24"/>
        </w:rPr>
      </w:pPr>
    </w:p>
    <w:p w:rsidR="00E27E80" w:rsidRPr="00F02541" w:rsidRDefault="00E27E80" w:rsidP="00631983">
      <w:pPr>
        <w:spacing w:after="0" w:line="360" w:lineRule="auto"/>
        <w:jc w:val="both"/>
        <w:rPr>
          <w:rFonts w:ascii="Calibri" w:eastAsia="Times New Roman" w:hAnsi="Calibri" w:cs="Calibri"/>
          <w:b/>
          <w:color w:val="000000"/>
          <w:sz w:val="28"/>
          <w:szCs w:val="28"/>
          <w:lang w:val="es-ES_tradnl" w:eastAsia="es-MX"/>
        </w:rPr>
      </w:pPr>
      <w:r w:rsidRPr="00F02541">
        <w:rPr>
          <w:rFonts w:ascii="Calibri" w:eastAsia="Times New Roman" w:hAnsi="Calibri" w:cs="Calibri"/>
          <w:b/>
          <w:color w:val="000000"/>
          <w:sz w:val="28"/>
          <w:szCs w:val="28"/>
          <w:lang w:val="es-ES_tradnl" w:eastAsia="es-MX"/>
        </w:rPr>
        <w:t>Abstract</w:t>
      </w:r>
    </w:p>
    <w:p w:rsidR="002B1517" w:rsidRDefault="001A0CDD" w:rsidP="00631983">
      <w:pPr>
        <w:spacing w:after="0" w:line="360" w:lineRule="auto"/>
        <w:jc w:val="both"/>
        <w:rPr>
          <w:rFonts w:ascii="Times New Roman" w:hAnsi="Times New Roman" w:cs="Times New Roman"/>
          <w:sz w:val="24"/>
          <w:szCs w:val="24"/>
          <w:lang w:val="en-US"/>
        </w:rPr>
      </w:pPr>
      <w:r w:rsidRPr="00631983">
        <w:rPr>
          <w:rFonts w:ascii="Times New Roman" w:hAnsi="Times New Roman" w:cs="Times New Roman"/>
          <w:sz w:val="24"/>
          <w:szCs w:val="24"/>
          <w:lang w:val="en-US"/>
        </w:rPr>
        <w:t xml:space="preserve">Considering that </w:t>
      </w:r>
      <w:r w:rsidR="002F764C" w:rsidRPr="00631983">
        <w:rPr>
          <w:rFonts w:ascii="Times New Roman" w:hAnsi="Times New Roman" w:cs="Times New Roman"/>
          <w:sz w:val="24"/>
          <w:szCs w:val="24"/>
          <w:lang w:val="en-US"/>
        </w:rPr>
        <w:t xml:space="preserve">information and communication technologies </w:t>
      </w:r>
      <w:r w:rsidR="00F00F35" w:rsidRPr="00631983">
        <w:rPr>
          <w:rFonts w:ascii="Times New Roman" w:hAnsi="Times New Roman" w:cs="Times New Roman"/>
          <w:sz w:val="24"/>
          <w:szCs w:val="24"/>
          <w:lang w:val="en-US"/>
        </w:rPr>
        <w:t xml:space="preserve">are part of the XXI century students’ lives, </w:t>
      </w:r>
      <w:r w:rsidR="00EF6D9E" w:rsidRPr="00631983">
        <w:rPr>
          <w:rFonts w:ascii="Times New Roman" w:hAnsi="Times New Roman" w:cs="Times New Roman"/>
          <w:sz w:val="24"/>
          <w:szCs w:val="24"/>
          <w:lang w:val="en-US"/>
        </w:rPr>
        <w:t xml:space="preserve">it is important that </w:t>
      </w:r>
      <w:r w:rsidR="00E82060" w:rsidRPr="00631983">
        <w:rPr>
          <w:rFonts w:ascii="Times New Roman" w:hAnsi="Times New Roman" w:cs="Times New Roman"/>
          <w:sz w:val="24"/>
          <w:szCs w:val="24"/>
          <w:lang w:val="en-US"/>
        </w:rPr>
        <w:t xml:space="preserve">professors </w:t>
      </w:r>
      <w:r w:rsidR="00B57ABF" w:rsidRPr="00631983">
        <w:rPr>
          <w:rFonts w:ascii="Times New Roman" w:hAnsi="Times New Roman" w:cs="Times New Roman"/>
          <w:sz w:val="24"/>
          <w:szCs w:val="24"/>
          <w:lang w:val="en-US"/>
        </w:rPr>
        <w:t xml:space="preserve">use technology in their classes as </w:t>
      </w:r>
      <w:r w:rsidR="000550EE" w:rsidRPr="00631983">
        <w:rPr>
          <w:rFonts w:ascii="Times New Roman" w:hAnsi="Times New Roman" w:cs="Times New Roman"/>
          <w:sz w:val="24"/>
          <w:szCs w:val="24"/>
          <w:lang w:val="en-US"/>
        </w:rPr>
        <w:t xml:space="preserve">a teaching resource. </w:t>
      </w:r>
      <w:r w:rsidR="00361A28" w:rsidRPr="00631983">
        <w:rPr>
          <w:rFonts w:ascii="Times New Roman" w:hAnsi="Times New Roman" w:cs="Times New Roman"/>
          <w:sz w:val="24"/>
          <w:szCs w:val="24"/>
          <w:lang w:val="en-US"/>
        </w:rPr>
        <w:t xml:space="preserve">The lack of technology in class </w:t>
      </w:r>
      <w:r w:rsidR="007240DA" w:rsidRPr="00631983">
        <w:rPr>
          <w:rFonts w:ascii="Times New Roman" w:hAnsi="Times New Roman" w:cs="Times New Roman"/>
          <w:sz w:val="24"/>
          <w:szCs w:val="24"/>
          <w:lang w:val="en-US"/>
        </w:rPr>
        <w:t xml:space="preserve">may </w:t>
      </w:r>
      <w:r w:rsidR="0052660E" w:rsidRPr="00631983">
        <w:rPr>
          <w:rFonts w:ascii="Times New Roman" w:hAnsi="Times New Roman" w:cs="Times New Roman"/>
          <w:sz w:val="24"/>
          <w:szCs w:val="24"/>
          <w:lang w:val="en-US"/>
        </w:rPr>
        <w:t>limit students’</w:t>
      </w:r>
      <w:r w:rsidR="0052660E" w:rsidRPr="005B3C28">
        <w:rPr>
          <w:rFonts w:ascii="Times New Roman" w:hAnsi="Times New Roman" w:cs="Times New Roman"/>
          <w:sz w:val="24"/>
          <w:szCs w:val="24"/>
          <w:lang w:val="en-US"/>
        </w:rPr>
        <w:t xml:space="preserve"> </w:t>
      </w:r>
      <w:r w:rsidR="00F25AC2" w:rsidRPr="005B3C28">
        <w:rPr>
          <w:rFonts w:ascii="Times New Roman" w:hAnsi="Times New Roman" w:cs="Times New Roman"/>
          <w:sz w:val="24"/>
          <w:szCs w:val="24"/>
          <w:lang w:val="en-US"/>
        </w:rPr>
        <w:t>approach</w:t>
      </w:r>
      <w:r w:rsidR="00F25AC2" w:rsidRPr="00631983">
        <w:rPr>
          <w:rFonts w:ascii="Times New Roman" w:hAnsi="Times New Roman" w:cs="Times New Roman"/>
          <w:sz w:val="24"/>
          <w:szCs w:val="24"/>
          <w:lang w:val="en-US"/>
        </w:rPr>
        <w:t xml:space="preserve"> to</w:t>
      </w:r>
      <w:r w:rsidR="0052660E" w:rsidRPr="00631983">
        <w:rPr>
          <w:rFonts w:ascii="Times New Roman" w:hAnsi="Times New Roman" w:cs="Times New Roman"/>
          <w:sz w:val="24"/>
          <w:szCs w:val="24"/>
          <w:lang w:val="en-US"/>
        </w:rPr>
        <w:t xml:space="preserve"> </w:t>
      </w:r>
      <w:r w:rsidR="003F0170" w:rsidRPr="00631983">
        <w:rPr>
          <w:rFonts w:ascii="Times New Roman" w:hAnsi="Times New Roman" w:cs="Times New Roman"/>
          <w:sz w:val="24"/>
          <w:szCs w:val="24"/>
          <w:lang w:val="en-US"/>
        </w:rPr>
        <w:t xml:space="preserve">all the information that can be found on the Internet, which </w:t>
      </w:r>
      <w:r w:rsidR="00ED736C" w:rsidRPr="00631983">
        <w:rPr>
          <w:rFonts w:ascii="Times New Roman" w:hAnsi="Times New Roman" w:cs="Times New Roman"/>
          <w:sz w:val="24"/>
          <w:szCs w:val="24"/>
          <w:lang w:val="en-US"/>
        </w:rPr>
        <w:t xml:space="preserve">according to </w:t>
      </w:r>
      <w:proofErr w:type="spellStart"/>
      <w:r w:rsidR="00445DA2" w:rsidRPr="00631983">
        <w:rPr>
          <w:rFonts w:ascii="Times New Roman" w:hAnsi="Times New Roman" w:cs="Times New Roman"/>
          <w:sz w:val="24"/>
          <w:szCs w:val="24"/>
          <w:lang w:val="en-US"/>
        </w:rPr>
        <w:t>Piscitelli</w:t>
      </w:r>
      <w:proofErr w:type="spellEnd"/>
      <w:r w:rsidR="00445DA2" w:rsidRPr="00631983">
        <w:rPr>
          <w:rFonts w:ascii="Times New Roman" w:hAnsi="Times New Roman" w:cs="Times New Roman"/>
          <w:sz w:val="24"/>
          <w:szCs w:val="24"/>
          <w:lang w:val="en-US"/>
        </w:rPr>
        <w:t xml:space="preserve"> (2002) </w:t>
      </w:r>
      <w:r w:rsidR="00975A00">
        <w:rPr>
          <w:rFonts w:ascii="Times New Roman" w:hAnsi="Times New Roman" w:cs="Times New Roman"/>
          <w:sz w:val="24"/>
          <w:szCs w:val="24"/>
          <w:lang w:val="en-US"/>
        </w:rPr>
        <w:t>“</w:t>
      </w:r>
      <w:r w:rsidR="002A7EEB" w:rsidRPr="00631983">
        <w:rPr>
          <w:rFonts w:ascii="Times New Roman" w:hAnsi="Times New Roman" w:cs="Times New Roman"/>
          <w:sz w:val="24"/>
          <w:szCs w:val="24"/>
          <w:lang w:val="en-US"/>
        </w:rPr>
        <w:t xml:space="preserve">is </w:t>
      </w:r>
      <w:r w:rsidR="005B3C28">
        <w:rPr>
          <w:rFonts w:ascii="Times New Roman" w:hAnsi="Times New Roman" w:cs="Times New Roman"/>
          <w:sz w:val="24"/>
          <w:szCs w:val="24"/>
          <w:lang w:val="en-US"/>
        </w:rPr>
        <w:t xml:space="preserve">not </w:t>
      </w:r>
      <w:r w:rsidR="00975A00" w:rsidRPr="00631983">
        <w:rPr>
          <w:rFonts w:ascii="Times New Roman" w:hAnsi="Times New Roman" w:cs="Times New Roman"/>
          <w:sz w:val="24"/>
          <w:szCs w:val="24"/>
          <w:lang w:val="en-US"/>
        </w:rPr>
        <w:t>an</w:t>
      </w:r>
      <w:r w:rsidR="005B3C28">
        <w:rPr>
          <w:rFonts w:ascii="Times New Roman" w:hAnsi="Times New Roman" w:cs="Times New Roman"/>
          <w:sz w:val="24"/>
          <w:szCs w:val="24"/>
          <w:lang w:val="en-US"/>
        </w:rPr>
        <w:t xml:space="preserve"> elitist</w:t>
      </w:r>
      <w:r w:rsidR="00975A00">
        <w:rPr>
          <w:rFonts w:ascii="Times New Roman" w:hAnsi="Times New Roman" w:cs="Times New Roman"/>
          <w:sz w:val="24"/>
          <w:szCs w:val="24"/>
          <w:lang w:val="en-US"/>
        </w:rPr>
        <w:t>”</w:t>
      </w:r>
      <w:r w:rsidR="007F5167" w:rsidRPr="00631983">
        <w:rPr>
          <w:rFonts w:ascii="Times New Roman" w:hAnsi="Times New Roman" w:cs="Times New Roman"/>
          <w:sz w:val="24"/>
          <w:szCs w:val="24"/>
          <w:lang w:val="en-US"/>
        </w:rPr>
        <w:t xml:space="preserve"> </w:t>
      </w:r>
      <w:r w:rsidR="009A73CF" w:rsidRPr="00631983">
        <w:rPr>
          <w:rFonts w:ascii="Times New Roman" w:hAnsi="Times New Roman" w:cs="Times New Roman"/>
          <w:sz w:val="24"/>
          <w:szCs w:val="24"/>
          <w:lang w:val="en-US"/>
        </w:rPr>
        <w:t xml:space="preserve">tool. </w:t>
      </w:r>
      <w:r w:rsidR="001E0012" w:rsidRPr="00631983">
        <w:rPr>
          <w:rFonts w:ascii="Times New Roman" w:hAnsi="Times New Roman" w:cs="Times New Roman"/>
          <w:sz w:val="24"/>
          <w:szCs w:val="24"/>
          <w:lang w:val="en-US"/>
        </w:rPr>
        <w:t xml:space="preserve">As this author suggests, </w:t>
      </w:r>
      <w:r w:rsidR="00D476D1" w:rsidRPr="00631983">
        <w:rPr>
          <w:rFonts w:ascii="Times New Roman" w:hAnsi="Times New Roman" w:cs="Times New Roman"/>
          <w:sz w:val="24"/>
          <w:szCs w:val="24"/>
          <w:lang w:val="en-US"/>
        </w:rPr>
        <w:t xml:space="preserve">nowadays everybody has </w:t>
      </w:r>
      <w:r w:rsidR="0073301E" w:rsidRPr="00631983">
        <w:rPr>
          <w:rFonts w:ascii="Times New Roman" w:hAnsi="Times New Roman" w:cs="Times New Roman"/>
          <w:sz w:val="24"/>
          <w:szCs w:val="24"/>
          <w:lang w:val="en-US"/>
        </w:rPr>
        <w:t xml:space="preserve">access to </w:t>
      </w:r>
      <w:r w:rsidR="00271D1E" w:rsidRPr="00631983">
        <w:rPr>
          <w:rFonts w:ascii="Times New Roman" w:hAnsi="Times New Roman" w:cs="Times New Roman"/>
          <w:sz w:val="24"/>
          <w:szCs w:val="24"/>
          <w:lang w:val="en-US"/>
        </w:rPr>
        <w:t xml:space="preserve">ICT </w:t>
      </w:r>
      <w:r w:rsidR="009E50D3" w:rsidRPr="00631983">
        <w:rPr>
          <w:rFonts w:ascii="Times New Roman" w:hAnsi="Times New Roman" w:cs="Times New Roman"/>
          <w:sz w:val="24"/>
          <w:szCs w:val="24"/>
          <w:lang w:val="en-US"/>
        </w:rPr>
        <w:t xml:space="preserve">and for this reason, one way of promoting the </w:t>
      </w:r>
      <w:r w:rsidR="00DD293A" w:rsidRPr="00631983">
        <w:rPr>
          <w:rFonts w:ascii="Times New Roman" w:hAnsi="Times New Roman" w:cs="Times New Roman"/>
          <w:sz w:val="24"/>
          <w:szCs w:val="24"/>
          <w:lang w:val="en-US"/>
        </w:rPr>
        <w:t xml:space="preserve">use of technology in the language class is by means of songs. </w:t>
      </w:r>
      <w:r w:rsidR="00891A16" w:rsidRPr="00631983">
        <w:rPr>
          <w:rFonts w:ascii="Times New Roman" w:hAnsi="Times New Roman" w:cs="Times New Roman"/>
          <w:sz w:val="24"/>
          <w:szCs w:val="24"/>
          <w:lang w:val="en-US"/>
        </w:rPr>
        <w:t xml:space="preserve">This study </w:t>
      </w:r>
      <w:r w:rsidR="00C9044C" w:rsidRPr="00631983">
        <w:rPr>
          <w:rFonts w:ascii="Times New Roman" w:hAnsi="Times New Roman" w:cs="Times New Roman"/>
          <w:sz w:val="24"/>
          <w:szCs w:val="24"/>
          <w:lang w:val="en-US"/>
        </w:rPr>
        <w:t xml:space="preserve">reveals </w:t>
      </w:r>
      <w:r w:rsidR="00E93865" w:rsidRPr="00631983">
        <w:rPr>
          <w:rFonts w:ascii="Times New Roman" w:hAnsi="Times New Roman" w:cs="Times New Roman"/>
          <w:sz w:val="24"/>
          <w:szCs w:val="24"/>
          <w:lang w:val="en-US"/>
        </w:rPr>
        <w:t xml:space="preserve">99 students’ perceptions </w:t>
      </w:r>
      <w:r w:rsidR="0028489A" w:rsidRPr="00631983">
        <w:rPr>
          <w:rFonts w:ascii="Times New Roman" w:hAnsi="Times New Roman" w:cs="Times New Roman"/>
          <w:sz w:val="24"/>
          <w:szCs w:val="24"/>
          <w:lang w:val="en-US"/>
        </w:rPr>
        <w:t>regarding the use of songs to promote</w:t>
      </w:r>
      <w:r w:rsidR="00B0702D" w:rsidRPr="00631983">
        <w:rPr>
          <w:rFonts w:ascii="Times New Roman" w:hAnsi="Times New Roman" w:cs="Times New Roman"/>
          <w:sz w:val="24"/>
          <w:szCs w:val="24"/>
          <w:lang w:val="en-US"/>
        </w:rPr>
        <w:t xml:space="preserve"> the use of</w:t>
      </w:r>
      <w:r w:rsidR="0028489A" w:rsidRPr="00631983">
        <w:rPr>
          <w:rFonts w:ascii="Times New Roman" w:hAnsi="Times New Roman" w:cs="Times New Roman"/>
          <w:sz w:val="24"/>
          <w:szCs w:val="24"/>
          <w:lang w:val="en-US"/>
        </w:rPr>
        <w:t xml:space="preserve"> </w:t>
      </w:r>
      <w:r w:rsidR="001A0649" w:rsidRPr="00631983">
        <w:rPr>
          <w:rFonts w:ascii="Times New Roman" w:hAnsi="Times New Roman" w:cs="Times New Roman"/>
          <w:sz w:val="24"/>
          <w:szCs w:val="24"/>
          <w:lang w:val="en-US"/>
        </w:rPr>
        <w:t>technology</w:t>
      </w:r>
      <w:r w:rsidR="004E1902" w:rsidRPr="00631983">
        <w:rPr>
          <w:rFonts w:ascii="Times New Roman" w:hAnsi="Times New Roman" w:cs="Times New Roman"/>
          <w:sz w:val="24"/>
          <w:szCs w:val="24"/>
          <w:lang w:val="en-US"/>
        </w:rPr>
        <w:t xml:space="preserve"> in class </w:t>
      </w:r>
      <w:r w:rsidR="00B14E44" w:rsidRPr="00631983">
        <w:rPr>
          <w:rFonts w:ascii="Times New Roman" w:hAnsi="Times New Roman" w:cs="Times New Roman"/>
          <w:sz w:val="24"/>
          <w:szCs w:val="24"/>
          <w:lang w:val="en-US"/>
        </w:rPr>
        <w:t xml:space="preserve">and </w:t>
      </w:r>
      <w:r w:rsidR="00EF665E" w:rsidRPr="00631983">
        <w:rPr>
          <w:rFonts w:ascii="Times New Roman" w:hAnsi="Times New Roman" w:cs="Times New Roman"/>
          <w:sz w:val="24"/>
          <w:szCs w:val="24"/>
          <w:lang w:val="en-US"/>
        </w:rPr>
        <w:t xml:space="preserve">to facilitate English language learning. </w:t>
      </w:r>
    </w:p>
    <w:p w:rsidR="008D585B" w:rsidRDefault="00B84E46" w:rsidP="00631983">
      <w:pPr>
        <w:spacing w:after="0" w:line="360" w:lineRule="auto"/>
        <w:jc w:val="both"/>
        <w:rPr>
          <w:rFonts w:ascii="Times New Roman" w:hAnsi="Times New Roman" w:cs="Times New Roman"/>
          <w:sz w:val="24"/>
          <w:szCs w:val="24"/>
          <w:lang w:val="en-US"/>
        </w:rPr>
      </w:pPr>
      <w:r w:rsidRPr="00F02541">
        <w:rPr>
          <w:rFonts w:ascii="Calibri" w:eastAsia="Times New Roman" w:hAnsi="Calibri" w:cs="Calibri"/>
          <w:b/>
          <w:color w:val="000000"/>
          <w:sz w:val="28"/>
          <w:szCs w:val="28"/>
          <w:lang w:val="es-ES_tradnl" w:eastAsia="es-MX"/>
        </w:rPr>
        <w:t>Key words:</w:t>
      </w:r>
      <w:r w:rsidRPr="00631983">
        <w:rPr>
          <w:rFonts w:ascii="Times New Roman" w:hAnsi="Times New Roman" w:cs="Times New Roman"/>
          <w:b/>
          <w:sz w:val="24"/>
          <w:szCs w:val="24"/>
          <w:lang w:val="en-US"/>
        </w:rPr>
        <w:t xml:space="preserve"> </w:t>
      </w:r>
      <w:r w:rsidR="00BF39DD" w:rsidRPr="00631983">
        <w:rPr>
          <w:rFonts w:ascii="Times New Roman" w:hAnsi="Times New Roman" w:cs="Times New Roman"/>
          <w:sz w:val="24"/>
          <w:szCs w:val="24"/>
          <w:lang w:val="en-US"/>
        </w:rPr>
        <w:t xml:space="preserve">Learning, </w:t>
      </w:r>
      <w:r w:rsidR="00EF6979" w:rsidRPr="00631983">
        <w:rPr>
          <w:rFonts w:ascii="Times New Roman" w:hAnsi="Times New Roman" w:cs="Times New Roman"/>
          <w:sz w:val="24"/>
          <w:szCs w:val="24"/>
          <w:lang w:val="en-US"/>
        </w:rPr>
        <w:t>technology, foreign languages</w:t>
      </w:r>
      <w:r w:rsidR="00F02541">
        <w:rPr>
          <w:rFonts w:ascii="Times New Roman" w:hAnsi="Times New Roman" w:cs="Times New Roman"/>
          <w:sz w:val="24"/>
          <w:szCs w:val="24"/>
          <w:lang w:val="en-US"/>
        </w:rPr>
        <w:t>.</w:t>
      </w:r>
    </w:p>
    <w:p w:rsidR="00F02541" w:rsidRDefault="00F02541" w:rsidP="00F02541">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2017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2017</w:t>
      </w:r>
      <w:r>
        <w:br/>
      </w:r>
      <w:r>
        <w:pict>
          <v:rect id="_x0000_i1025" style="width:446.5pt;height:1.5pt" o:hralign="center" o:hrstd="t" o:hr="t" fillcolor="#a0a0a0" stroked="f"/>
        </w:pict>
      </w:r>
    </w:p>
    <w:p w:rsidR="00F02541" w:rsidRPr="00631983" w:rsidRDefault="00F02541" w:rsidP="00631983">
      <w:pPr>
        <w:spacing w:after="0" w:line="360" w:lineRule="auto"/>
        <w:jc w:val="both"/>
        <w:rPr>
          <w:rFonts w:ascii="Times New Roman" w:hAnsi="Times New Roman" w:cs="Times New Roman"/>
          <w:sz w:val="24"/>
          <w:szCs w:val="24"/>
          <w:lang w:val="en-US"/>
        </w:rPr>
      </w:pPr>
    </w:p>
    <w:p w:rsidR="0012013F" w:rsidRPr="00F02541" w:rsidRDefault="00F420B2" w:rsidP="00631983">
      <w:pPr>
        <w:spacing w:after="0" w:line="360" w:lineRule="auto"/>
        <w:jc w:val="both"/>
        <w:rPr>
          <w:rFonts w:ascii="Calibri" w:eastAsia="Times New Roman" w:hAnsi="Calibri" w:cs="Calibri"/>
          <w:b/>
          <w:color w:val="000000"/>
          <w:sz w:val="28"/>
          <w:szCs w:val="28"/>
          <w:lang w:val="es-ES_tradnl" w:eastAsia="es-MX"/>
        </w:rPr>
      </w:pPr>
      <w:r w:rsidRPr="00F02541">
        <w:rPr>
          <w:rFonts w:ascii="Calibri" w:eastAsia="Times New Roman" w:hAnsi="Calibri" w:cs="Calibri"/>
          <w:b/>
          <w:color w:val="000000"/>
          <w:sz w:val="28"/>
          <w:szCs w:val="28"/>
          <w:lang w:val="es-ES_tradnl" w:eastAsia="es-MX"/>
        </w:rPr>
        <w:t>Introducción</w:t>
      </w:r>
      <w:r w:rsidR="00C62B20" w:rsidRPr="00F02541">
        <w:rPr>
          <w:rFonts w:ascii="Calibri" w:eastAsia="Times New Roman" w:hAnsi="Calibri" w:cs="Calibri"/>
          <w:b/>
          <w:color w:val="000000"/>
          <w:sz w:val="28"/>
          <w:szCs w:val="28"/>
          <w:lang w:val="es-ES_tradnl" w:eastAsia="es-MX"/>
        </w:rPr>
        <w:t xml:space="preserve"> </w:t>
      </w:r>
    </w:p>
    <w:p w:rsidR="00940BE1" w:rsidRPr="00631983" w:rsidRDefault="0012013F" w:rsidP="00631983">
      <w:pPr>
        <w:spacing w:after="0" w:line="360" w:lineRule="auto"/>
        <w:jc w:val="both"/>
        <w:rPr>
          <w:rFonts w:ascii="Times New Roman" w:hAnsi="Times New Roman" w:cs="Times New Roman"/>
          <w:b/>
          <w:sz w:val="24"/>
          <w:szCs w:val="24"/>
        </w:rPr>
      </w:pPr>
      <w:r w:rsidRPr="00631983">
        <w:rPr>
          <w:rFonts w:ascii="Times New Roman" w:hAnsi="Times New Roman" w:cs="Times New Roman"/>
          <w:sz w:val="24"/>
          <w:szCs w:val="24"/>
        </w:rPr>
        <w:t xml:space="preserve">En la actualidad, la tecnología </w:t>
      </w:r>
      <w:r w:rsidR="00081EC2" w:rsidRPr="00631983">
        <w:rPr>
          <w:rFonts w:ascii="Times New Roman" w:hAnsi="Times New Roman" w:cs="Times New Roman"/>
          <w:sz w:val="24"/>
          <w:szCs w:val="24"/>
        </w:rPr>
        <w:t>es de gran utilidad para llevar a</w:t>
      </w:r>
      <w:r w:rsidR="00A652CD" w:rsidRPr="00631983">
        <w:rPr>
          <w:rFonts w:ascii="Times New Roman" w:hAnsi="Times New Roman" w:cs="Times New Roman"/>
          <w:sz w:val="24"/>
          <w:szCs w:val="24"/>
        </w:rPr>
        <w:t xml:space="preserve"> cabo un sin número de procesos en diferentes áreas de la sociedad. </w:t>
      </w:r>
      <w:r w:rsidR="0051464A" w:rsidRPr="00631983">
        <w:rPr>
          <w:rFonts w:ascii="Times New Roman" w:hAnsi="Times New Roman" w:cs="Times New Roman"/>
          <w:sz w:val="24"/>
          <w:szCs w:val="24"/>
        </w:rPr>
        <w:t xml:space="preserve">Tal es el caso de la educación en la que </w:t>
      </w:r>
      <w:r w:rsidR="005E1C91" w:rsidRPr="00631983">
        <w:rPr>
          <w:rFonts w:ascii="Times New Roman" w:hAnsi="Times New Roman" w:cs="Times New Roman"/>
          <w:sz w:val="24"/>
          <w:szCs w:val="24"/>
        </w:rPr>
        <w:t xml:space="preserve">gobiernos de diferentes países han invertido para mejorar los procesos de enseñanza-aprendizaje </w:t>
      </w:r>
      <w:r w:rsidR="00444A9D" w:rsidRPr="00631983">
        <w:rPr>
          <w:rFonts w:ascii="Times New Roman" w:hAnsi="Times New Roman" w:cs="Times New Roman"/>
          <w:sz w:val="24"/>
          <w:szCs w:val="24"/>
        </w:rPr>
        <w:t>en un gran número de escuelas alrededor del planeta. En cuanto al uso de</w:t>
      </w:r>
      <w:r w:rsidR="00726C7A" w:rsidRPr="00631983">
        <w:rPr>
          <w:rFonts w:ascii="Times New Roman" w:hAnsi="Times New Roman" w:cs="Times New Roman"/>
          <w:sz w:val="24"/>
          <w:szCs w:val="24"/>
        </w:rPr>
        <w:t xml:space="preserve"> la tecnología para facilitar </w:t>
      </w:r>
      <w:r w:rsidR="00444A9D" w:rsidRPr="00631983">
        <w:rPr>
          <w:rFonts w:ascii="Times New Roman" w:hAnsi="Times New Roman" w:cs="Times New Roman"/>
          <w:sz w:val="24"/>
          <w:szCs w:val="24"/>
        </w:rPr>
        <w:t>e</w:t>
      </w:r>
      <w:r w:rsidR="00006801" w:rsidRPr="00631983">
        <w:rPr>
          <w:rFonts w:ascii="Times New Roman" w:hAnsi="Times New Roman" w:cs="Times New Roman"/>
          <w:sz w:val="24"/>
          <w:szCs w:val="24"/>
        </w:rPr>
        <w:t xml:space="preserve">l aprendizaje de lenguas, ésta puede apoyar a la educación por medio </w:t>
      </w:r>
      <w:r w:rsidR="00726C7A" w:rsidRPr="00631983">
        <w:rPr>
          <w:rFonts w:ascii="Times New Roman" w:hAnsi="Times New Roman" w:cs="Times New Roman"/>
          <w:sz w:val="24"/>
          <w:szCs w:val="24"/>
        </w:rPr>
        <w:t xml:space="preserve">del uso de canciones en el aula. Diversos estudios han demostrado que la música favorece el aprendizaje en general; como es el caso de las investigaciones desarrolladas por </w:t>
      </w:r>
      <w:proofErr w:type="spellStart"/>
      <w:r w:rsidR="00726C7A" w:rsidRPr="00631983">
        <w:rPr>
          <w:rFonts w:ascii="Times New Roman" w:hAnsi="Times New Roman" w:cs="Times New Roman"/>
          <w:sz w:val="24"/>
          <w:szCs w:val="24"/>
        </w:rPr>
        <w:t>Levitin</w:t>
      </w:r>
      <w:proofErr w:type="spellEnd"/>
      <w:r w:rsidR="00726C7A" w:rsidRPr="00631983">
        <w:rPr>
          <w:rFonts w:ascii="Times New Roman" w:hAnsi="Times New Roman" w:cs="Times New Roman"/>
          <w:sz w:val="24"/>
          <w:szCs w:val="24"/>
        </w:rPr>
        <w:t xml:space="preserve"> (2007) quien ha encontrado que la música produce en nuestro cerebro un aprendizaje más acelerado y significativo.</w:t>
      </w:r>
      <w:r w:rsidR="00006801" w:rsidRPr="00631983">
        <w:rPr>
          <w:rFonts w:ascii="Times New Roman" w:hAnsi="Times New Roman" w:cs="Times New Roman"/>
          <w:b/>
          <w:sz w:val="24"/>
          <w:szCs w:val="24"/>
        </w:rPr>
        <w:t xml:space="preserve"> </w:t>
      </w:r>
      <w:r w:rsidR="00592B33" w:rsidRPr="00631983">
        <w:rPr>
          <w:rFonts w:ascii="Times New Roman" w:hAnsi="Times New Roman" w:cs="Times New Roman"/>
          <w:sz w:val="24"/>
          <w:szCs w:val="24"/>
        </w:rPr>
        <w:t xml:space="preserve">Aún más De La Torre (2007:2) afirma que el uso de canciones en un curso de inglés incrementa el interés por las clases de inglés, ofrece oportunidades para ejercitarse en el canto, permite la práctica de la lectura musical sobre </w:t>
      </w:r>
      <w:r w:rsidR="00592B33" w:rsidRPr="00631983">
        <w:rPr>
          <w:rFonts w:ascii="Times New Roman" w:hAnsi="Times New Roman" w:cs="Times New Roman"/>
          <w:sz w:val="24"/>
          <w:szCs w:val="24"/>
        </w:rPr>
        <w:lastRenderedPageBreak/>
        <w:t>los pentagramas y el estudio de algunos elementos musicales como la melodía, el ritmo, la armonía, la forma, presenta la historia anglo-americana a través del tema de las canciones, y enseña y divierte al mismo tiempo.</w:t>
      </w:r>
      <w:r w:rsidR="00006801" w:rsidRPr="00631983">
        <w:rPr>
          <w:rFonts w:ascii="Times New Roman" w:hAnsi="Times New Roman" w:cs="Times New Roman"/>
          <w:sz w:val="24"/>
          <w:szCs w:val="24"/>
        </w:rPr>
        <w:t xml:space="preserve"> En dichos sentidos, en el presente estudio se utilizaron canciones para facilitar el aprendizaje del tiempo pasado simple en </w:t>
      </w:r>
      <w:r w:rsidR="007A0B87" w:rsidRPr="00631983">
        <w:rPr>
          <w:rFonts w:ascii="Times New Roman" w:hAnsi="Times New Roman" w:cs="Times New Roman"/>
          <w:sz w:val="24"/>
          <w:szCs w:val="24"/>
        </w:rPr>
        <w:t>cuatro cursos de i</w:t>
      </w:r>
      <w:r w:rsidR="00716DA0" w:rsidRPr="00631983">
        <w:rPr>
          <w:rFonts w:ascii="Times New Roman" w:hAnsi="Times New Roman" w:cs="Times New Roman"/>
          <w:sz w:val="24"/>
          <w:szCs w:val="24"/>
        </w:rPr>
        <w:t xml:space="preserve">nglés básico </w:t>
      </w:r>
      <w:r w:rsidR="007A0B87" w:rsidRPr="00631983">
        <w:rPr>
          <w:rFonts w:ascii="Times New Roman" w:hAnsi="Times New Roman" w:cs="Times New Roman"/>
          <w:sz w:val="24"/>
          <w:szCs w:val="24"/>
        </w:rPr>
        <w:t>impartidos en el Centro de Idiomas Xalapa de la Universidad Veracruzana</w:t>
      </w:r>
      <w:r w:rsidR="005A192F" w:rsidRPr="00631983">
        <w:rPr>
          <w:rFonts w:ascii="Times New Roman" w:hAnsi="Times New Roman" w:cs="Times New Roman"/>
          <w:sz w:val="24"/>
          <w:szCs w:val="24"/>
        </w:rPr>
        <w:t xml:space="preserve"> (UV)</w:t>
      </w:r>
      <w:r w:rsidR="007A0B87" w:rsidRPr="00631983">
        <w:rPr>
          <w:rFonts w:ascii="Times New Roman" w:hAnsi="Times New Roman" w:cs="Times New Roman"/>
          <w:sz w:val="24"/>
          <w:szCs w:val="24"/>
        </w:rPr>
        <w:t xml:space="preserve">. </w:t>
      </w:r>
      <w:r w:rsidR="00F07130" w:rsidRPr="00631983">
        <w:rPr>
          <w:rFonts w:ascii="Times New Roman" w:hAnsi="Times New Roman" w:cs="Times New Roman"/>
          <w:sz w:val="24"/>
          <w:szCs w:val="24"/>
        </w:rPr>
        <w:t>Como resultado, se presentan aquí las opiniones de los</w:t>
      </w:r>
      <w:r w:rsidR="00981729" w:rsidRPr="00631983">
        <w:rPr>
          <w:rFonts w:ascii="Times New Roman" w:hAnsi="Times New Roman" w:cs="Times New Roman"/>
          <w:sz w:val="24"/>
          <w:szCs w:val="24"/>
        </w:rPr>
        <w:t xml:space="preserve"> 99</w:t>
      </w:r>
      <w:r w:rsidR="00F07130" w:rsidRPr="00631983">
        <w:rPr>
          <w:rFonts w:ascii="Times New Roman" w:hAnsi="Times New Roman" w:cs="Times New Roman"/>
          <w:sz w:val="24"/>
          <w:szCs w:val="24"/>
        </w:rPr>
        <w:t xml:space="preserve"> participantes </w:t>
      </w:r>
      <w:r w:rsidR="00981729" w:rsidRPr="00631983">
        <w:rPr>
          <w:rFonts w:ascii="Times New Roman" w:hAnsi="Times New Roman" w:cs="Times New Roman"/>
          <w:sz w:val="24"/>
          <w:szCs w:val="24"/>
        </w:rPr>
        <w:t xml:space="preserve">en el estudio. </w:t>
      </w:r>
    </w:p>
    <w:p w:rsidR="00940BE1" w:rsidRPr="00631983" w:rsidRDefault="00940BE1" w:rsidP="00631983">
      <w:pPr>
        <w:spacing w:after="0" w:line="360" w:lineRule="auto"/>
        <w:jc w:val="both"/>
        <w:rPr>
          <w:rFonts w:ascii="Times New Roman" w:hAnsi="Times New Roman" w:cs="Times New Roman"/>
          <w:b/>
          <w:sz w:val="24"/>
          <w:szCs w:val="24"/>
        </w:rPr>
      </w:pPr>
    </w:p>
    <w:p w:rsidR="00C64392" w:rsidRPr="00631983" w:rsidRDefault="00F420B2" w:rsidP="00631983">
      <w:pPr>
        <w:spacing w:after="0" w:line="360" w:lineRule="auto"/>
        <w:jc w:val="both"/>
        <w:rPr>
          <w:rFonts w:ascii="Times New Roman" w:hAnsi="Times New Roman" w:cs="Times New Roman"/>
          <w:b/>
          <w:sz w:val="24"/>
          <w:szCs w:val="24"/>
        </w:rPr>
      </w:pPr>
      <w:r w:rsidRPr="00631983">
        <w:rPr>
          <w:rFonts w:ascii="Times New Roman" w:hAnsi="Times New Roman" w:cs="Times New Roman"/>
          <w:b/>
          <w:sz w:val="24"/>
          <w:szCs w:val="24"/>
        </w:rPr>
        <w:t>Marco Teórico</w:t>
      </w:r>
    </w:p>
    <w:p w:rsidR="00F420B2" w:rsidRPr="00631983" w:rsidRDefault="00F420B2"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Debido a la masiva cantidad de información con la que contamos, actualmente se habla de la sociedad de comunicación. Según Galindo (2002) esta sociedad incluye en sus discursos temas de la llamada época moderna, tales como la pluralidad, la diversidad, la defensa de lo diferente, la protección a la particularidad, el impulso de lo múltiple, la aceptación de las minorías, de los extraños, de los excéntricos, etc. Dichos temas también nos llevan de alguna manera a modificar nuestras formas de pensar, de hablar, de comunicarnos y de convivir con las personas y con el medio que nos rodea. </w:t>
      </w:r>
    </w:p>
    <w:p w:rsidR="0098075D" w:rsidRPr="00631983" w:rsidRDefault="0098075D" w:rsidP="00631983">
      <w:pPr>
        <w:spacing w:after="0" w:line="360" w:lineRule="auto"/>
        <w:jc w:val="both"/>
        <w:rPr>
          <w:rFonts w:ascii="Times New Roman" w:hAnsi="Times New Roman" w:cs="Times New Roman"/>
          <w:sz w:val="24"/>
          <w:szCs w:val="24"/>
        </w:rPr>
      </w:pPr>
    </w:p>
    <w:p w:rsidR="00F420B2" w:rsidRPr="00631983" w:rsidRDefault="00F420B2"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Las tecnologías de la información y la comunicación nos permiten realizar diversas acciones, tales como las que nos indica Peñalosa (2013:177):</w:t>
      </w:r>
    </w:p>
    <w:p w:rsidR="00E04E28" w:rsidRPr="00631983" w:rsidRDefault="00E04E28" w:rsidP="00631983">
      <w:pPr>
        <w:spacing w:after="0" w:line="360" w:lineRule="auto"/>
        <w:jc w:val="both"/>
        <w:rPr>
          <w:rFonts w:ascii="Times New Roman" w:hAnsi="Times New Roman" w:cs="Times New Roman"/>
          <w:sz w:val="24"/>
          <w:szCs w:val="24"/>
        </w:rPr>
      </w:pPr>
    </w:p>
    <w:p w:rsidR="00F420B2" w:rsidRPr="00631983" w:rsidRDefault="00F420B2" w:rsidP="00631983">
      <w:pPr>
        <w:pStyle w:val="Prrafodelista"/>
        <w:numPr>
          <w:ilvl w:val="0"/>
          <w:numId w:val="2"/>
        </w:numPr>
        <w:spacing w:after="0" w:line="360" w:lineRule="auto"/>
        <w:ind w:left="714" w:hanging="357"/>
        <w:jc w:val="both"/>
        <w:rPr>
          <w:rFonts w:ascii="Times New Roman" w:hAnsi="Times New Roman" w:cs="Times New Roman"/>
          <w:sz w:val="24"/>
          <w:szCs w:val="24"/>
        </w:rPr>
      </w:pPr>
      <w:r w:rsidRPr="00631983">
        <w:rPr>
          <w:rFonts w:ascii="Times New Roman" w:hAnsi="Times New Roman" w:cs="Times New Roman"/>
          <w:sz w:val="24"/>
          <w:szCs w:val="24"/>
        </w:rPr>
        <w:t xml:space="preserve">Establecimiento de contextos o situaciones para el aprendizaje: no todo tiene que suceder dentro del aula, en los espacios virtuales se pueden generar espacios de trabajo o de discusión. </w:t>
      </w:r>
    </w:p>
    <w:p w:rsidR="00F420B2" w:rsidRPr="00631983" w:rsidRDefault="00F420B2" w:rsidP="00631983">
      <w:pPr>
        <w:pStyle w:val="Prrafodelista"/>
        <w:spacing w:after="0" w:line="360" w:lineRule="auto"/>
        <w:ind w:left="714"/>
        <w:jc w:val="both"/>
        <w:rPr>
          <w:rFonts w:ascii="Times New Roman" w:hAnsi="Times New Roman" w:cs="Times New Roman"/>
          <w:sz w:val="24"/>
          <w:szCs w:val="24"/>
        </w:rPr>
      </w:pPr>
    </w:p>
    <w:p w:rsidR="00F420B2" w:rsidRPr="00631983" w:rsidRDefault="00F420B2" w:rsidP="00631983">
      <w:pPr>
        <w:pStyle w:val="Prrafodelista"/>
        <w:numPr>
          <w:ilvl w:val="0"/>
          <w:numId w:val="2"/>
        </w:numPr>
        <w:spacing w:after="0" w:line="360" w:lineRule="auto"/>
        <w:ind w:left="714" w:hanging="357"/>
        <w:jc w:val="both"/>
        <w:rPr>
          <w:rFonts w:ascii="Times New Roman" w:hAnsi="Times New Roman" w:cs="Times New Roman"/>
          <w:sz w:val="24"/>
          <w:szCs w:val="24"/>
        </w:rPr>
      </w:pPr>
      <w:r w:rsidRPr="00631983">
        <w:rPr>
          <w:rFonts w:ascii="Times New Roman" w:hAnsi="Times New Roman" w:cs="Times New Roman"/>
          <w:sz w:val="24"/>
          <w:szCs w:val="24"/>
        </w:rPr>
        <w:t xml:space="preserve">Consumo y transmisión de la información: tomado en cuenta que justo para eso fue creada este tipo de tecnología, nos deja el reto de llevar el conocimiento de los libros mucho más allá.  </w:t>
      </w:r>
    </w:p>
    <w:p w:rsidR="00F420B2" w:rsidRPr="00631983" w:rsidRDefault="00F420B2" w:rsidP="00631983">
      <w:pPr>
        <w:spacing w:after="0" w:line="360" w:lineRule="auto"/>
        <w:jc w:val="both"/>
        <w:rPr>
          <w:rFonts w:ascii="Times New Roman" w:hAnsi="Times New Roman" w:cs="Times New Roman"/>
          <w:sz w:val="24"/>
          <w:szCs w:val="24"/>
        </w:rPr>
      </w:pPr>
    </w:p>
    <w:p w:rsidR="00F420B2" w:rsidRPr="00631983" w:rsidRDefault="00F420B2" w:rsidP="00631983">
      <w:pPr>
        <w:pStyle w:val="Prrafodelista"/>
        <w:numPr>
          <w:ilvl w:val="0"/>
          <w:numId w:val="2"/>
        </w:numPr>
        <w:spacing w:after="0" w:line="360" w:lineRule="auto"/>
        <w:ind w:left="714" w:hanging="357"/>
        <w:jc w:val="both"/>
        <w:rPr>
          <w:rFonts w:ascii="Times New Roman" w:hAnsi="Times New Roman" w:cs="Times New Roman"/>
          <w:sz w:val="24"/>
          <w:szCs w:val="24"/>
        </w:rPr>
      </w:pPr>
      <w:r w:rsidRPr="00631983">
        <w:rPr>
          <w:rFonts w:ascii="Times New Roman" w:hAnsi="Times New Roman" w:cs="Times New Roman"/>
          <w:sz w:val="24"/>
          <w:szCs w:val="24"/>
        </w:rPr>
        <w:t xml:space="preserve">Estructuración del conocimiento: estas herramientas nos permiten generar mapas conceptuales, los cuales es necesario compartir y analizar entre todo el grupo, o con el docente a través de plataformas. </w:t>
      </w:r>
    </w:p>
    <w:p w:rsidR="00F420B2" w:rsidRPr="00631983" w:rsidRDefault="00F420B2" w:rsidP="00631983">
      <w:pPr>
        <w:spacing w:after="0" w:line="360" w:lineRule="auto"/>
        <w:jc w:val="both"/>
        <w:rPr>
          <w:rFonts w:ascii="Times New Roman" w:hAnsi="Times New Roman" w:cs="Times New Roman"/>
          <w:sz w:val="24"/>
          <w:szCs w:val="24"/>
        </w:rPr>
      </w:pPr>
    </w:p>
    <w:p w:rsidR="00F420B2" w:rsidRPr="00F00827" w:rsidRDefault="00F420B2" w:rsidP="00631983">
      <w:pPr>
        <w:pStyle w:val="Prrafodelista"/>
        <w:numPr>
          <w:ilvl w:val="0"/>
          <w:numId w:val="2"/>
        </w:numPr>
        <w:spacing w:after="0" w:line="360" w:lineRule="auto"/>
        <w:ind w:left="714" w:hanging="357"/>
        <w:jc w:val="both"/>
        <w:rPr>
          <w:rFonts w:ascii="Times New Roman" w:hAnsi="Times New Roman" w:cs="Times New Roman"/>
          <w:sz w:val="24"/>
          <w:szCs w:val="24"/>
        </w:rPr>
      </w:pPr>
      <w:r w:rsidRPr="00631983">
        <w:rPr>
          <w:rFonts w:ascii="Times New Roman" w:hAnsi="Times New Roman" w:cs="Times New Roman"/>
          <w:sz w:val="24"/>
          <w:szCs w:val="24"/>
        </w:rPr>
        <w:lastRenderedPageBreak/>
        <w:t xml:space="preserve">Representación, ensayo y solución de problemas: permiten formular preguntas, esquematizar información, resumir textos y hacer una integración intertextual. </w:t>
      </w:r>
    </w:p>
    <w:p w:rsidR="00F420B2" w:rsidRPr="00631983" w:rsidRDefault="00F420B2" w:rsidP="00631983">
      <w:pPr>
        <w:pStyle w:val="Prrafodelista"/>
        <w:numPr>
          <w:ilvl w:val="0"/>
          <w:numId w:val="2"/>
        </w:numPr>
        <w:spacing w:after="0" w:line="360" w:lineRule="auto"/>
        <w:ind w:left="714" w:hanging="357"/>
        <w:jc w:val="both"/>
        <w:rPr>
          <w:rFonts w:ascii="Times New Roman" w:hAnsi="Times New Roman" w:cs="Times New Roman"/>
          <w:sz w:val="24"/>
          <w:szCs w:val="24"/>
        </w:rPr>
      </w:pPr>
      <w:r w:rsidRPr="00631983">
        <w:rPr>
          <w:rFonts w:ascii="Times New Roman" w:hAnsi="Times New Roman" w:cs="Times New Roman"/>
          <w:sz w:val="24"/>
          <w:szCs w:val="24"/>
        </w:rPr>
        <w:t xml:space="preserve">Configuración de la interactividad: las TIC permiten la comunicación bidireccional entre un alumno y un docente, entre un alumno y el contenido, o bien entre un alumno y sus compañeros. </w:t>
      </w:r>
    </w:p>
    <w:p w:rsidR="00F420B2" w:rsidRPr="00631983" w:rsidRDefault="00F420B2" w:rsidP="00631983">
      <w:pPr>
        <w:pStyle w:val="Prrafodelista"/>
        <w:spacing w:after="0" w:line="360" w:lineRule="auto"/>
        <w:rPr>
          <w:rFonts w:ascii="Times New Roman" w:hAnsi="Times New Roman" w:cs="Times New Roman"/>
          <w:sz w:val="24"/>
          <w:szCs w:val="24"/>
        </w:rPr>
      </w:pPr>
    </w:p>
    <w:p w:rsidR="00F420B2" w:rsidRPr="00631983" w:rsidRDefault="00F420B2" w:rsidP="00631983">
      <w:pPr>
        <w:spacing w:after="0" w:line="360" w:lineRule="auto"/>
        <w:jc w:val="both"/>
        <w:rPr>
          <w:rFonts w:ascii="Times New Roman" w:hAnsi="Times New Roman" w:cs="Times New Roman"/>
          <w:color w:val="111111"/>
          <w:sz w:val="24"/>
          <w:szCs w:val="24"/>
          <w:bdr w:val="none" w:sz="0" w:space="0" w:color="auto" w:frame="1"/>
        </w:rPr>
      </w:pPr>
      <w:r w:rsidRPr="00631983">
        <w:rPr>
          <w:rFonts w:ascii="Times New Roman" w:hAnsi="Times New Roman" w:cs="Times New Roman"/>
          <w:sz w:val="24"/>
          <w:szCs w:val="24"/>
        </w:rPr>
        <w:t xml:space="preserve">Tomando en cuenta dichas acciones, es necesario que los docentes se capaciten en el uso de las TIC para poder aplicarlas de manera eficiente en su salón de clases y para que conozcan la variedad de actividades que pueden llevar a cabo en sus cursos para facilitar la adquisición de nuevos conocimientos por parte de sus estudiantes. Tal y como lo sugiere la </w:t>
      </w:r>
      <w:r w:rsidRPr="00631983">
        <w:rPr>
          <w:rFonts w:ascii="Times New Roman" w:hAnsi="Times New Roman" w:cs="Times New Roman"/>
          <w:color w:val="111111"/>
          <w:sz w:val="24"/>
          <w:szCs w:val="24"/>
          <w:bdr w:val="none" w:sz="0" w:space="0" w:color="auto" w:frame="1"/>
        </w:rPr>
        <w:t>Organización para la Cooperación y el D</w:t>
      </w:r>
      <w:r w:rsidR="00D906B9" w:rsidRPr="00631983">
        <w:rPr>
          <w:rFonts w:ascii="Times New Roman" w:hAnsi="Times New Roman" w:cs="Times New Roman"/>
          <w:color w:val="111111"/>
          <w:sz w:val="24"/>
          <w:szCs w:val="24"/>
          <w:bdr w:val="none" w:sz="0" w:space="0" w:color="auto" w:frame="1"/>
        </w:rPr>
        <w:t>esarrollo Económicos (OCDE: 2009</w:t>
      </w:r>
      <w:r w:rsidRPr="00631983">
        <w:rPr>
          <w:rFonts w:ascii="Times New Roman" w:hAnsi="Times New Roman" w:cs="Times New Roman"/>
          <w:color w:val="111111"/>
          <w:sz w:val="24"/>
          <w:szCs w:val="24"/>
          <w:bdr w:val="none" w:sz="0" w:space="0" w:color="auto" w:frame="1"/>
        </w:rPr>
        <w:t xml:space="preserve">) es vital que los estudiantes se apropien de los usos de las tecnologías para que sean capaces de participar activamente en la sociedad e insertarse en el mercado laboral. Es por ello que en diferentes países ya se considera el acceso a la tecnología y a la conectividad como un derecho asociado a un bien básico. </w:t>
      </w:r>
    </w:p>
    <w:p w:rsidR="00982C3E" w:rsidRPr="00631983" w:rsidRDefault="00982C3E" w:rsidP="00631983">
      <w:pPr>
        <w:spacing w:after="0" w:line="360" w:lineRule="auto"/>
        <w:rPr>
          <w:rFonts w:ascii="Times New Roman" w:hAnsi="Times New Roman" w:cs="Times New Roman"/>
          <w:color w:val="0070C0"/>
          <w:sz w:val="24"/>
          <w:szCs w:val="24"/>
          <w:u w:val="single"/>
        </w:rPr>
      </w:pPr>
    </w:p>
    <w:p w:rsidR="00152727" w:rsidRPr="00631983" w:rsidRDefault="009D3C20"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La integración de las TIC </w:t>
      </w:r>
      <w:r w:rsidR="00C3552D" w:rsidRPr="00631983">
        <w:rPr>
          <w:rFonts w:ascii="Times New Roman" w:hAnsi="Times New Roman" w:cs="Times New Roman"/>
          <w:sz w:val="24"/>
          <w:szCs w:val="24"/>
        </w:rPr>
        <w:t>en el currículum se puede</w:t>
      </w:r>
      <w:r w:rsidR="00840C21" w:rsidRPr="00631983">
        <w:rPr>
          <w:rFonts w:ascii="Times New Roman" w:hAnsi="Times New Roman" w:cs="Times New Roman"/>
          <w:sz w:val="24"/>
          <w:szCs w:val="24"/>
        </w:rPr>
        <w:t xml:space="preserve"> llevar a cabo </w:t>
      </w:r>
      <w:r w:rsidR="00B70064" w:rsidRPr="00631983">
        <w:rPr>
          <w:rFonts w:ascii="Times New Roman" w:hAnsi="Times New Roman" w:cs="Times New Roman"/>
          <w:sz w:val="24"/>
          <w:szCs w:val="24"/>
        </w:rPr>
        <w:t>en diferentes maneras</w:t>
      </w:r>
      <w:r w:rsidR="0072170E" w:rsidRPr="00631983">
        <w:rPr>
          <w:rFonts w:ascii="Times New Roman" w:hAnsi="Times New Roman" w:cs="Times New Roman"/>
          <w:sz w:val="24"/>
          <w:szCs w:val="24"/>
        </w:rPr>
        <w:t>,</w:t>
      </w:r>
      <w:r w:rsidR="007E75D4" w:rsidRPr="00631983">
        <w:rPr>
          <w:rFonts w:ascii="Times New Roman" w:hAnsi="Times New Roman" w:cs="Times New Roman"/>
          <w:sz w:val="24"/>
          <w:szCs w:val="24"/>
        </w:rPr>
        <w:t xml:space="preserve"> sin </w:t>
      </w:r>
      <w:r w:rsidR="0072170E" w:rsidRPr="00631983">
        <w:rPr>
          <w:rFonts w:ascii="Times New Roman" w:hAnsi="Times New Roman" w:cs="Times New Roman"/>
          <w:sz w:val="24"/>
          <w:szCs w:val="24"/>
        </w:rPr>
        <w:t xml:space="preserve">embargo </w:t>
      </w:r>
      <w:r w:rsidR="006B67D9" w:rsidRPr="00631983">
        <w:rPr>
          <w:rFonts w:ascii="Times New Roman" w:hAnsi="Times New Roman" w:cs="Times New Roman"/>
          <w:sz w:val="24"/>
          <w:szCs w:val="24"/>
        </w:rPr>
        <w:t xml:space="preserve">en el aspecto educativo se han utilizado en gran medida como medios para </w:t>
      </w:r>
      <w:r w:rsidR="007F7368" w:rsidRPr="00631983">
        <w:rPr>
          <w:rFonts w:ascii="Times New Roman" w:hAnsi="Times New Roman" w:cs="Times New Roman"/>
          <w:sz w:val="24"/>
          <w:szCs w:val="24"/>
        </w:rPr>
        <w:t xml:space="preserve">romper barreras espacio-temporales </w:t>
      </w:r>
      <w:r w:rsidR="00CD3627" w:rsidRPr="00631983">
        <w:rPr>
          <w:rFonts w:ascii="Times New Roman" w:hAnsi="Times New Roman" w:cs="Times New Roman"/>
          <w:sz w:val="24"/>
          <w:szCs w:val="24"/>
        </w:rPr>
        <w:t xml:space="preserve">y promover con ello el aprendizaje en ambientes virtuales y combinados. </w:t>
      </w:r>
      <w:r w:rsidR="005812B4" w:rsidRPr="00631983">
        <w:rPr>
          <w:rFonts w:ascii="Times New Roman" w:hAnsi="Times New Roman" w:cs="Times New Roman"/>
          <w:sz w:val="24"/>
          <w:szCs w:val="24"/>
        </w:rPr>
        <w:t>Las actividades de enseñanza-</w:t>
      </w:r>
      <w:r w:rsidR="00D33312" w:rsidRPr="00631983">
        <w:rPr>
          <w:rFonts w:ascii="Times New Roman" w:hAnsi="Times New Roman" w:cs="Times New Roman"/>
          <w:sz w:val="24"/>
          <w:szCs w:val="24"/>
        </w:rPr>
        <w:t xml:space="preserve">aprendizaje en el ciberespacio </w:t>
      </w:r>
      <w:r w:rsidR="00B4083B" w:rsidRPr="00631983">
        <w:rPr>
          <w:rFonts w:ascii="Times New Roman" w:hAnsi="Times New Roman" w:cs="Times New Roman"/>
          <w:sz w:val="24"/>
          <w:szCs w:val="24"/>
        </w:rPr>
        <w:t xml:space="preserve">han </w:t>
      </w:r>
      <w:r w:rsidR="00F13AD8" w:rsidRPr="00631983">
        <w:rPr>
          <w:rFonts w:ascii="Times New Roman" w:hAnsi="Times New Roman" w:cs="Times New Roman"/>
          <w:sz w:val="24"/>
          <w:szCs w:val="24"/>
        </w:rPr>
        <w:t xml:space="preserve">contribuido </w:t>
      </w:r>
      <w:r w:rsidR="00DF6C85" w:rsidRPr="00631983">
        <w:rPr>
          <w:rFonts w:ascii="Times New Roman" w:hAnsi="Times New Roman" w:cs="Times New Roman"/>
          <w:sz w:val="24"/>
          <w:szCs w:val="24"/>
        </w:rPr>
        <w:t xml:space="preserve">a </w:t>
      </w:r>
      <w:r w:rsidR="00251CAF" w:rsidRPr="00631983">
        <w:rPr>
          <w:rFonts w:ascii="Times New Roman" w:hAnsi="Times New Roman" w:cs="Times New Roman"/>
          <w:sz w:val="24"/>
          <w:szCs w:val="24"/>
        </w:rPr>
        <w:t xml:space="preserve">impartir una formación más </w:t>
      </w:r>
      <w:r w:rsidR="00DF6C85" w:rsidRPr="00631983">
        <w:rPr>
          <w:rFonts w:ascii="Times New Roman" w:hAnsi="Times New Roman" w:cs="Times New Roman"/>
          <w:sz w:val="24"/>
          <w:szCs w:val="24"/>
        </w:rPr>
        <w:t xml:space="preserve"> </w:t>
      </w:r>
      <w:r w:rsidR="00527903" w:rsidRPr="00631983">
        <w:rPr>
          <w:rFonts w:ascii="Times New Roman" w:hAnsi="Times New Roman" w:cs="Times New Roman"/>
          <w:sz w:val="24"/>
          <w:szCs w:val="24"/>
        </w:rPr>
        <w:t xml:space="preserve">centrada en el estudiante, </w:t>
      </w:r>
      <w:r w:rsidR="00510A0A" w:rsidRPr="00631983">
        <w:rPr>
          <w:rFonts w:ascii="Times New Roman" w:hAnsi="Times New Roman" w:cs="Times New Roman"/>
          <w:sz w:val="24"/>
          <w:szCs w:val="24"/>
        </w:rPr>
        <w:t xml:space="preserve">interactiva, </w:t>
      </w:r>
      <w:r w:rsidR="00512CA0" w:rsidRPr="00631983">
        <w:rPr>
          <w:rFonts w:ascii="Times New Roman" w:hAnsi="Times New Roman" w:cs="Times New Roman"/>
          <w:sz w:val="24"/>
          <w:szCs w:val="24"/>
        </w:rPr>
        <w:t>flexible y</w:t>
      </w:r>
      <w:r w:rsidR="00D210B7" w:rsidRPr="00631983">
        <w:rPr>
          <w:rFonts w:ascii="Times New Roman" w:hAnsi="Times New Roman" w:cs="Times New Roman"/>
          <w:sz w:val="24"/>
          <w:szCs w:val="24"/>
        </w:rPr>
        <w:t xml:space="preserve"> </w:t>
      </w:r>
      <w:r w:rsidR="00657B0F" w:rsidRPr="00631983">
        <w:rPr>
          <w:rFonts w:ascii="Times New Roman" w:hAnsi="Times New Roman" w:cs="Times New Roman"/>
          <w:sz w:val="24"/>
          <w:szCs w:val="24"/>
        </w:rPr>
        <w:t xml:space="preserve">con recursos </w:t>
      </w:r>
      <w:r w:rsidR="00427D89" w:rsidRPr="00631983">
        <w:rPr>
          <w:rFonts w:ascii="Times New Roman" w:hAnsi="Times New Roman" w:cs="Times New Roman"/>
          <w:sz w:val="24"/>
          <w:szCs w:val="24"/>
        </w:rPr>
        <w:t xml:space="preserve">digitales </w:t>
      </w:r>
      <w:r w:rsidR="005E32D1" w:rsidRPr="00631983">
        <w:rPr>
          <w:rFonts w:ascii="Times New Roman" w:hAnsi="Times New Roman" w:cs="Times New Roman"/>
          <w:sz w:val="24"/>
          <w:szCs w:val="24"/>
        </w:rPr>
        <w:t xml:space="preserve">más atractivos para los educandos. </w:t>
      </w:r>
      <w:r w:rsidR="00F130CB" w:rsidRPr="00631983">
        <w:rPr>
          <w:rFonts w:ascii="Times New Roman" w:hAnsi="Times New Roman" w:cs="Times New Roman"/>
          <w:sz w:val="24"/>
          <w:szCs w:val="24"/>
        </w:rPr>
        <w:t xml:space="preserve">Se espera que </w:t>
      </w:r>
      <w:r w:rsidR="00C00AF7" w:rsidRPr="00631983">
        <w:rPr>
          <w:rFonts w:ascii="Times New Roman" w:hAnsi="Times New Roman" w:cs="Times New Roman"/>
          <w:sz w:val="24"/>
          <w:szCs w:val="24"/>
        </w:rPr>
        <w:t>sea</w:t>
      </w:r>
      <w:r w:rsidR="0001649A" w:rsidRPr="00631983">
        <w:rPr>
          <w:rFonts w:ascii="Times New Roman" w:hAnsi="Times New Roman" w:cs="Times New Roman"/>
          <w:sz w:val="24"/>
          <w:szCs w:val="24"/>
        </w:rPr>
        <w:t>n</w:t>
      </w:r>
      <w:r w:rsidR="00C00AF7" w:rsidRPr="00631983">
        <w:rPr>
          <w:rFonts w:ascii="Times New Roman" w:hAnsi="Times New Roman" w:cs="Times New Roman"/>
          <w:sz w:val="24"/>
          <w:szCs w:val="24"/>
        </w:rPr>
        <w:t xml:space="preserve"> precisamente </w:t>
      </w:r>
      <w:r w:rsidR="0001649A" w:rsidRPr="00631983">
        <w:rPr>
          <w:rFonts w:ascii="Times New Roman" w:hAnsi="Times New Roman" w:cs="Times New Roman"/>
          <w:sz w:val="24"/>
          <w:szCs w:val="24"/>
        </w:rPr>
        <w:t xml:space="preserve">los centros educativos los que formen </w:t>
      </w:r>
      <w:r w:rsidR="00F70FCF" w:rsidRPr="00631983">
        <w:rPr>
          <w:rFonts w:ascii="Times New Roman" w:hAnsi="Times New Roman" w:cs="Times New Roman"/>
          <w:sz w:val="24"/>
          <w:szCs w:val="24"/>
        </w:rPr>
        <w:t xml:space="preserve">al alumnado en el </w:t>
      </w:r>
      <w:r w:rsidR="009D4468" w:rsidRPr="00631983">
        <w:rPr>
          <w:rFonts w:ascii="Times New Roman" w:hAnsi="Times New Roman" w:cs="Times New Roman"/>
          <w:sz w:val="24"/>
          <w:szCs w:val="24"/>
        </w:rPr>
        <w:t xml:space="preserve">área de las nuevas tecnologías </w:t>
      </w:r>
      <w:r w:rsidR="001F024F" w:rsidRPr="00631983">
        <w:rPr>
          <w:rFonts w:ascii="Times New Roman" w:hAnsi="Times New Roman" w:cs="Times New Roman"/>
          <w:sz w:val="24"/>
          <w:szCs w:val="24"/>
        </w:rPr>
        <w:t xml:space="preserve">al diseñar actividades </w:t>
      </w:r>
      <w:r w:rsidR="00B212DF" w:rsidRPr="00631983">
        <w:rPr>
          <w:rFonts w:ascii="Times New Roman" w:hAnsi="Times New Roman" w:cs="Times New Roman"/>
          <w:sz w:val="24"/>
          <w:szCs w:val="24"/>
        </w:rPr>
        <w:t xml:space="preserve">concretas </w:t>
      </w:r>
      <w:r w:rsidR="006477C9" w:rsidRPr="00631983">
        <w:rPr>
          <w:rFonts w:ascii="Times New Roman" w:hAnsi="Times New Roman" w:cs="Times New Roman"/>
          <w:sz w:val="24"/>
          <w:szCs w:val="24"/>
        </w:rPr>
        <w:t xml:space="preserve">que </w:t>
      </w:r>
      <w:r w:rsidR="00C62562" w:rsidRPr="00631983">
        <w:rPr>
          <w:rFonts w:ascii="Times New Roman" w:hAnsi="Times New Roman" w:cs="Times New Roman"/>
          <w:sz w:val="24"/>
          <w:szCs w:val="24"/>
        </w:rPr>
        <w:t>permitan a los</w:t>
      </w:r>
      <w:r w:rsidR="006477C9" w:rsidRPr="00631983">
        <w:rPr>
          <w:rFonts w:ascii="Times New Roman" w:hAnsi="Times New Roman" w:cs="Times New Roman"/>
          <w:sz w:val="24"/>
          <w:szCs w:val="24"/>
        </w:rPr>
        <w:t xml:space="preserve"> estudiantes</w:t>
      </w:r>
      <w:r w:rsidR="00B60781" w:rsidRPr="00631983">
        <w:rPr>
          <w:rFonts w:ascii="Times New Roman" w:hAnsi="Times New Roman" w:cs="Times New Roman"/>
          <w:sz w:val="24"/>
          <w:szCs w:val="24"/>
        </w:rPr>
        <w:t xml:space="preserve"> </w:t>
      </w:r>
      <w:r w:rsidR="00EF7BE5" w:rsidRPr="00631983">
        <w:rPr>
          <w:rFonts w:ascii="Times New Roman" w:hAnsi="Times New Roman" w:cs="Times New Roman"/>
          <w:sz w:val="24"/>
          <w:szCs w:val="24"/>
        </w:rPr>
        <w:t xml:space="preserve">tener criterios </w:t>
      </w:r>
      <w:r w:rsidR="0054427D" w:rsidRPr="00631983">
        <w:rPr>
          <w:rFonts w:ascii="Times New Roman" w:hAnsi="Times New Roman" w:cs="Times New Roman"/>
          <w:sz w:val="24"/>
          <w:szCs w:val="24"/>
        </w:rPr>
        <w:t xml:space="preserve">en la selección de la información que reciben </w:t>
      </w:r>
      <w:r w:rsidR="00E803EA" w:rsidRPr="00631983">
        <w:rPr>
          <w:rFonts w:ascii="Times New Roman" w:hAnsi="Times New Roman" w:cs="Times New Roman"/>
          <w:sz w:val="24"/>
          <w:szCs w:val="24"/>
        </w:rPr>
        <w:t xml:space="preserve">así como </w:t>
      </w:r>
      <w:r w:rsidR="00E105D1" w:rsidRPr="00631983">
        <w:rPr>
          <w:rFonts w:ascii="Times New Roman" w:hAnsi="Times New Roman" w:cs="Times New Roman"/>
          <w:sz w:val="24"/>
          <w:szCs w:val="24"/>
        </w:rPr>
        <w:t xml:space="preserve">en la elección de las </w:t>
      </w:r>
      <w:r w:rsidR="00A7150E" w:rsidRPr="00631983">
        <w:rPr>
          <w:rFonts w:ascii="Times New Roman" w:hAnsi="Times New Roman" w:cs="Times New Roman"/>
          <w:sz w:val="24"/>
          <w:szCs w:val="24"/>
        </w:rPr>
        <w:t xml:space="preserve">herramientas tecnológicas que </w:t>
      </w:r>
      <w:r w:rsidR="00100ECD" w:rsidRPr="00631983">
        <w:rPr>
          <w:rFonts w:ascii="Times New Roman" w:hAnsi="Times New Roman" w:cs="Times New Roman"/>
          <w:sz w:val="24"/>
          <w:szCs w:val="24"/>
        </w:rPr>
        <w:t xml:space="preserve">facilitarán sus procesos de aprendizaje. </w:t>
      </w:r>
      <w:r w:rsidR="003E1B53" w:rsidRPr="00631983">
        <w:rPr>
          <w:rFonts w:ascii="Times New Roman" w:hAnsi="Times New Roman" w:cs="Times New Roman"/>
          <w:sz w:val="24"/>
          <w:szCs w:val="24"/>
        </w:rPr>
        <w:t xml:space="preserve">Lo anterior seguramente </w:t>
      </w:r>
      <w:r w:rsidR="001479CD" w:rsidRPr="00631983">
        <w:rPr>
          <w:rFonts w:ascii="Times New Roman" w:hAnsi="Times New Roman" w:cs="Times New Roman"/>
          <w:sz w:val="24"/>
          <w:szCs w:val="24"/>
        </w:rPr>
        <w:t xml:space="preserve">tendrá una influencia </w:t>
      </w:r>
      <w:r w:rsidR="00C6161B" w:rsidRPr="00631983">
        <w:rPr>
          <w:rFonts w:ascii="Times New Roman" w:hAnsi="Times New Roman" w:cs="Times New Roman"/>
          <w:sz w:val="24"/>
          <w:szCs w:val="24"/>
        </w:rPr>
        <w:t xml:space="preserve">también en la actitud que los </w:t>
      </w:r>
      <w:r w:rsidR="00145AEE" w:rsidRPr="00631983">
        <w:rPr>
          <w:rFonts w:ascii="Times New Roman" w:hAnsi="Times New Roman" w:cs="Times New Roman"/>
          <w:sz w:val="24"/>
          <w:szCs w:val="24"/>
        </w:rPr>
        <w:t xml:space="preserve">estudiantes </w:t>
      </w:r>
      <w:r w:rsidR="00D6052F" w:rsidRPr="00631983">
        <w:rPr>
          <w:rFonts w:ascii="Times New Roman" w:hAnsi="Times New Roman" w:cs="Times New Roman"/>
          <w:sz w:val="24"/>
          <w:szCs w:val="24"/>
        </w:rPr>
        <w:t>toman hacia el uso y</w:t>
      </w:r>
      <w:r w:rsidR="000170DC" w:rsidRPr="00631983">
        <w:rPr>
          <w:rFonts w:ascii="Times New Roman" w:hAnsi="Times New Roman" w:cs="Times New Roman"/>
          <w:sz w:val="24"/>
          <w:szCs w:val="24"/>
        </w:rPr>
        <w:t xml:space="preserve"> el</w:t>
      </w:r>
      <w:r w:rsidR="00D6052F" w:rsidRPr="00631983">
        <w:rPr>
          <w:rFonts w:ascii="Times New Roman" w:hAnsi="Times New Roman" w:cs="Times New Roman"/>
          <w:sz w:val="24"/>
          <w:szCs w:val="24"/>
        </w:rPr>
        <w:t xml:space="preserve"> conocimiento de </w:t>
      </w:r>
      <w:r w:rsidR="00146709" w:rsidRPr="00631983">
        <w:rPr>
          <w:rFonts w:ascii="Times New Roman" w:hAnsi="Times New Roman" w:cs="Times New Roman"/>
          <w:sz w:val="24"/>
          <w:szCs w:val="24"/>
        </w:rPr>
        <w:t xml:space="preserve">las nuevas tecnologías de la información y la </w:t>
      </w:r>
      <w:r w:rsidR="00E600B6" w:rsidRPr="00631983">
        <w:rPr>
          <w:rFonts w:ascii="Times New Roman" w:hAnsi="Times New Roman" w:cs="Times New Roman"/>
          <w:sz w:val="24"/>
          <w:szCs w:val="24"/>
        </w:rPr>
        <w:t xml:space="preserve">comunicación, en la espera de que dicha actitud muestre apertura </w:t>
      </w:r>
      <w:r w:rsidR="00291AE0" w:rsidRPr="00631983">
        <w:rPr>
          <w:rFonts w:ascii="Times New Roman" w:hAnsi="Times New Roman" w:cs="Times New Roman"/>
          <w:sz w:val="24"/>
          <w:szCs w:val="24"/>
        </w:rPr>
        <w:t xml:space="preserve">hacia la novedad. </w:t>
      </w:r>
    </w:p>
    <w:p w:rsidR="003909C5" w:rsidRPr="00631983" w:rsidRDefault="003909C5" w:rsidP="00631983">
      <w:pPr>
        <w:spacing w:after="0" w:line="360" w:lineRule="auto"/>
        <w:jc w:val="both"/>
        <w:rPr>
          <w:rFonts w:ascii="Times New Roman" w:hAnsi="Times New Roman" w:cs="Times New Roman"/>
          <w:sz w:val="24"/>
          <w:szCs w:val="24"/>
        </w:rPr>
      </w:pPr>
    </w:p>
    <w:p w:rsidR="00096995" w:rsidRPr="00631983" w:rsidRDefault="007A470A"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lastRenderedPageBreak/>
        <w:t xml:space="preserve">Una manera particular en que </w:t>
      </w:r>
      <w:r w:rsidR="00EB6163" w:rsidRPr="00631983">
        <w:rPr>
          <w:rFonts w:ascii="Times New Roman" w:hAnsi="Times New Roman" w:cs="Times New Roman"/>
          <w:sz w:val="24"/>
          <w:szCs w:val="24"/>
        </w:rPr>
        <w:t xml:space="preserve">se puede usar la tecnología para facilitar el aprendizaje del </w:t>
      </w:r>
      <w:r w:rsidR="00B57FCD" w:rsidRPr="00631983">
        <w:rPr>
          <w:rFonts w:ascii="Times New Roman" w:hAnsi="Times New Roman" w:cs="Times New Roman"/>
          <w:sz w:val="24"/>
          <w:szCs w:val="24"/>
        </w:rPr>
        <w:t xml:space="preserve">idioma inglés es por medio del uso de canciones </w:t>
      </w:r>
      <w:r w:rsidR="0017697D" w:rsidRPr="00631983">
        <w:rPr>
          <w:rFonts w:ascii="Times New Roman" w:hAnsi="Times New Roman" w:cs="Times New Roman"/>
          <w:sz w:val="24"/>
          <w:szCs w:val="24"/>
        </w:rPr>
        <w:t xml:space="preserve">en el aula. </w:t>
      </w:r>
      <w:proofErr w:type="spellStart"/>
      <w:r w:rsidR="00CF3492" w:rsidRPr="00631983">
        <w:rPr>
          <w:rFonts w:ascii="Times New Roman" w:hAnsi="Times New Roman" w:cs="Times New Roman"/>
          <w:sz w:val="24"/>
          <w:szCs w:val="24"/>
        </w:rPr>
        <w:t>Forster</w:t>
      </w:r>
      <w:proofErr w:type="spellEnd"/>
      <w:r w:rsidR="00CF3492" w:rsidRPr="00631983">
        <w:rPr>
          <w:rFonts w:ascii="Times New Roman" w:hAnsi="Times New Roman" w:cs="Times New Roman"/>
          <w:sz w:val="24"/>
          <w:szCs w:val="24"/>
        </w:rPr>
        <w:t xml:space="preserve"> (2006) </w:t>
      </w:r>
      <w:r w:rsidR="00C76F0D" w:rsidRPr="00631983">
        <w:rPr>
          <w:rFonts w:ascii="Times New Roman" w:hAnsi="Times New Roman" w:cs="Times New Roman"/>
          <w:sz w:val="24"/>
          <w:szCs w:val="24"/>
        </w:rPr>
        <w:t xml:space="preserve">ha </w:t>
      </w:r>
      <w:r w:rsidR="00732E83" w:rsidRPr="00631983">
        <w:rPr>
          <w:rFonts w:ascii="Times New Roman" w:hAnsi="Times New Roman" w:cs="Times New Roman"/>
          <w:sz w:val="24"/>
          <w:szCs w:val="24"/>
        </w:rPr>
        <w:t xml:space="preserve">considerado que la música </w:t>
      </w:r>
      <w:r w:rsidR="00977758" w:rsidRPr="00631983">
        <w:rPr>
          <w:rFonts w:ascii="Times New Roman" w:hAnsi="Times New Roman" w:cs="Times New Roman"/>
          <w:sz w:val="24"/>
          <w:szCs w:val="24"/>
        </w:rPr>
        <w:t>permite conocer otras culturas</w:t>
      </w:r>
      <w:r w:rsidR="00A01BFD" w:rsidRPr="00631983">
        <w:rPr>
          <w:rFonts w:ascii="Times New Roman" w:hAnsi="Times New Roman" w:cs="Times New Roman"/>
          <w:sz w:val="24"/>
          <w:szCs w:val="24"/>
        </w:rPr>
        <w:t>,</w:t>
      </w:r>
      <w:r w:rsidR="006E73FD" w:rsidRPr="00631983">
        <w:rPr>
          <w:rFonts w:ascii="Times New Roman" w:hAnsi="Times New Roman" w:cs="Times New Roman"/>
          <w:sz w:val="24"/>
          <w:szCs w:val="24"/>
        </w:rPr>
        <w:t xml:space="preserve"> además de promover </w:t>
      </w:r>
      <w:r w:rsidR="00A01BFD" w:rsidRPr="00631983">
        <w:rPr>
          <w:rFonts w:ascii="Times New Roman" w:hAnsi="Times New Roman" w:cs="Times New Roman"/>
          <w:sz w:val="24"/>
          <w:szCs w:val="24"/>
        </w:rPr>
        <w:t xml:space="preserve"> </w:t>
      </w:r>
      <w:r w:rsidR="00413638" w:rsidRPr="00631983">
        <w:rPr>
          <w:rFonts w:ascii="Times New Roman" w:hAnsi="Times New Roman" w:cs="Times New Roman"/>
          <w:sz w:val="24"/>
          <w:szCs w:val="24"/>
        </w:rPr>
        <w:t>el desarrollo de habilidades sociales,</w:t>
      </w:r>
      <w:r w:rsidR="00A01679" w:rsidRPr="00631983">
        <w:rPr>
          <w:rFonts w:ascii="Times New Roman" w:hAnsi="Times New Roman" w:cs="Times New Roman"/>
          <w:sz w:val="24"/>
          <w:szCs w:val="24"/>
        </w:rPr>
        <w:t xml:space="preserve"> de impulsar la </w:t>
      </w:r>
      <w:r w:rsidR="004C63CC" w:rsidRPr="00631983">
        <w:rPr>
          <w:rFonts w:ascii="Times New Roman" w:hAnsi="Times New Roman" w:cs="Times New Roman"/>
          <w:sz w:val="24"/>
          <w:szCs w:val="24"/>
        </w:rPr>
        <w:t xml:space="preserve">creatividad y la afectividad y </w:t>
      </w:r>
      <w:r w:rsidR="002819D6" w:rsidRPr="00631983">
        <w:rPr>
          <w:rFonts w:ascii="Times New Roman" w:hAnsi="Times New Roman" w:cs="Times New Roman"/>
          <w:sz w:val="24"/>
          <w:szCs w:val="24"/>
        </w:rPr>
        <w:t>de tener un efecto comprobado en el habla</w:t>
      </w:r>
      <w:r w:rsidR="00D637C9" w:rsidRPr="00631983">
        <w:rPr>
          <w:rFonts w:ascii="Times New Roman" w:hAnsi="Times New Roman" w:cs="Times New Roman"/>
          <w:sz w:val="24"/>
          <w:szCs w:val="24"/>
        </w:rPr>
        <w:t xml:space="preserve">; </w:t>
      </w:r>
      <w:r w:rsidR="003C3B0D" w:rsidRPr="00631983">
        <w:rPr>
          <w:rFonts w:ascii="Times New Roman" w:hAnsi="Times New Roman" w:cs="Times New Roman"/>
          <w:sz w:val="24"/>
          <w:szCs w:val="24"/>
        </w:rPr>
        <w:t xml:space="preserve">todo </w:t>
      </w:r>
      <w:r w:rsidR="00E53A59" w:rsidRPr="00631983">
        <w:rPr>
          <w:rFonts w:ascii="Times New Roman" w:hAnsi="Times New Roman" w:cs="Times New Roman"/>
          <w:sz w:val="24"/>
          <w:szCs w:val="24"/>
        </w:rPr>
        <w:t>lo anterior</w:t>
      </w:r>
      <w:r w:rsidR="003C3B0D" w:rsidRPr="00631983">
        <w:rPr>
          <w:rFonts w:ascii="Times New Roman" w:hAnsi="Times New Roman" w:cs="Times New Roman"/>
          <w:sz w:val="24"/>
          <w:szCs w:val="24"/>
        </w:rPr>
        <w:t xml:space="preserve"> proporciona desarrollo y bienestar en el individuo. </w:t>
      </w:r>
      <w:r w:rsidR="00CE1E0C" w:rsidRPr="00631983">
        <w:rPr>
          <w:rFonts w:ascii="Times New Roman" w:hAnsi="Times New Roman" w:cs="Times New Roman"/>
          <w:sz w:val="24"/>
          <w:szCs w:val="24"/>
        </w:rPr>
        <w:t xml:space="preserve"> </w:t>
      </w:r>
    </w:p>
    <w:p w:rsidR="003909C5" w:rsidRPr="00631983" w:rsidRDefault="003909C5" w:rsidP="00631983">
      <w:pPr>
        <w:spacing w:after="0" w:line="360" w:lineRule="auto"/>
        <w:jc w:val="both"/>
        <w:rPr>
          <w:rFonts w:ascii="Times New Roman" w:hAnsi="Times New Roman" w:cs="Times New Roman"/>
          <w:sz w:val="24"/>
          <w:szCs w:val="24"/>
        </w:rPr>
      </w:pPr>
    </w:p>
    <w:p w:rsidR="00BE3998" w:rsidRPr="00631983" w:rsidRDefault="00DD7C6A"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Con respecto al </w:t>
      </w:r>
      <w:r w:rsidR="00B76CC3" w:rsidRPr="00631983">
        <w:rPr>
          <w:rFonts w:ascii="Times New Roman" w:hAnsi="Times New Roman" w:cs="Times New Roman"/>
          <w:sz w:val="24"/>
          <w:szCs w:val="24"/>
        </w:rPr>
        <w:t xml:space="preserve">uso de canciones en el salón de clases, </w:t>
      </w:r>
      <w:r w:rsidR="00BE3998" w:rsidRPr="00631983">
        <w:rPr>
          <w:rFonts w:ascii="Times New Roman" w:hAnsi="Times New Roman" w:cs="Times New Roman"/>
          <w:sz w:val="24"/>
          <w:szCs w:val="24"/>
        </w:rPr>
        <w:t xml:space="preserve">Jiménez (1997:21) </w:t>
      </w:r>
      <w:r w:rsidR="00244032" w:rsidRPr="00631983">
        <w:rPr>
          <w:rFonts w:ascii="Times New Roman" w:hAnsi="Times New Roman" w:cs="Times New Roman"/>
          <w:sz w:val="24"/>
          <w:szCs w:val="24"/>
        </w:rPr>
        <w:t xml:space="preserve">ha afirmado que </w:t>
      </w:r>
      <w:r w:rsidR="007E5759" w:rsidRPr="00631983">
        <w:rPr>
          <w:rFonts w:ascii="Times New Roman" w:hAnsi="Times New Roman" w:cs="Times New Roman"/>
          <w:sz w:val="24"/>
          <w:szCs w:val="24"/>
        </w:rPr>
        <w:t xml:space="preserve">“en las pocas líneas de que se compone su letra se encuentran una gran cantidad de estructuras gramaticales y actos de habla que pueden ser estudiados y analizados por el profesor y aprendidos casi inconscientemente por parte de los alumnos ya que aparecen en un contexto tan cercano al mundo de los estudiantes como es una simple canción.” </w:t>
      </w:r>
    </w:p>
    <w:p w:rsidR="0083107A" w:rsidRPr="00631983" w:rsidRDefault="0083107A" w:rsidP="00631983">
      <w:pPr>
        <w:spacing w:after="0" w:line="360" w:lineRule="auto"/>
        <w:jc w:val="both"/>
        <w:rPr>
          <w:rFonts w:ascii="Times New Roman" w:hAnsi="Times New Roman" w:cs="Times New Roman"/>
          <w:sz w:val="24"/>
          <w:szCs w:val="24"/>
        </w:rPr>
      </w:pPr>
    </w:p>
    <w:p w:rsidR="0083107A" w:rsidRPr="00631983" w:rsidRDefault="00B568B8"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Martínez (2002</w:t>
      </w:r>
      <w:r w:rsidR="00860426" w:rsidRPr="00631983">
        <w:rPr>
          <w:rFonts w:ascii="Times New Roman" w:hAnsi="Times New Roman" w:cs="Times New Roman"/>
          <w:sz w:val="24"/>
          <w:szCs w:val="24"/>
        </w:rPr>
        <w:t xml:space="preserve">) </w:t>
      </w:r>
      <w:r w:rsidR="006617AA" w:rsidRPr="00631983">
        <w:rPr>
          <w:rFonts w:ascii="Times New Roman" w:hAnsi="Times New Roman" w:cs="Times New Roman"/>
          <w:sz w:val="24"/>
          <w:szCs w:val="24"/>
        </w:rPr>
        <w:t xml:space="preserve">por su parte </w:t>
      </w:r>
      <w:r w:rsidR="00BD6FC2" w:rsidRPr="00631983">
        <w:rPr>
          <w:rFonts w:ascii="Times New Roman" w:hAnsi="Times New Roman" w:cs="Times New Roman"/>
          <w:sz w:val="24"/>
          <w:szCs w:val="24"/>
        </w:rPr>
        <w:t xml:space="preserve">indica que las </w:t>
      </w:r>
      <w:r w:rsidR="00E93151" w:rsidRPr="00631983">
        <w:rPr>
          <w:rFonts w:ascii="Times New Roman" w:hAnsi="Times New Roman" w:cs="Times New Roman"/>
          <w:sz w:val="24"/>
          <w:szCs w:val="24"/>
        </w:rPr>
        <w:t xml:space="preserve">canciones </w:t>
      </w:r>
      <w:r w:rsidR="00F52A10" w:rsidRPr="00631983">
        <w:rPr>
          <w:rFonts w:ascii="Times New Roman" w:hAnsi="Times New Roman" w:cs="Times New Roman"/>
          <w:sz w:val="24"/>
          <w:szCs w:val="24"/>
        </w:rPr>
        <w:t xml:space="preserve">presentan un </w:t>
      </w:r>
      <w:r w:rsidR="00ED4ECE" w:rsidRPr="00631983">
        <w:rPr>
          <w:rFonts w:ascii="Times New Roman" w:hAnsi="Times New Roman" w:cs="Times New Roman"/>
          <w:sz w:val="24"/>
          <w:szCs w:val="24"/>
        </w:rPr>
        <w:t>contexto co</w:t>
      </w:r>
      <w:r w:rsidR="00F471AC" w:rsidRPr="00631983">
        <w:rPr>
          <w:rFonts w:ascii="Times New Roman" w:hAnsi="Times New Roman" w:cs="Times New Roman"/>
          <w:sz w:val="24"/>
          <w:szCs w:val="24"/>
        </w:rPr>
        <w:t xml:space="preserve">municativo real y significativo, lo que </w:t>
      </w:r>
      <w:r w:rsidR="00107280" w:rsidRPr="00631983">
        <w:rPr>
          <w:rFonts w:ascii="Times New Roman" w:hAnsi="Times New Roman" w:cs="Times New Roman"/>
          <w:sz w:val="24"/>
          <w:szCs w:val="24"/>
        </w:rPr>
        <w:t>generalmente</w:t>
      </w:r>
      <w:r w:rsidR="00F471AC" w:rsidRPr="00631983">
        <w:rPr>
          <w:rFonts w:ascii="Times New Roman" w:hAnsi="Times New Roman" w:cs="Times New Roman"/>
          <w:sz w:val="24"/>
          <w:szCs w:val="24"/>
        </w:rPr>
        <w:t xml:space="preserve"> permite</w:t>
      </w:r>
      <w:r w:rsidR="00107280" w:rsidRPr="00631983">
        <w:rPr>
          <w:rFonts w:ascii="Times New Roman" w:hAnsi="Times New Roman" w:cs="Times New Roman"/>
          <w:sz w:val="24"/>
          <w:szCs w:val="24"/>
        </w:rPr>
        <w:t xml:space="preserve"> la integración </w:t>
      </w:r>
      <w:r w:rsidR="00234DBE" w:rsidRPr="00631983">
        <w:rPr>
          <w:rFonts w:ascii="Times New Roman" w:hAnsi="Times New Roman" w:cs="Times New Roman"/>
          <w:sz w:val="24"/>
          <w:szCs w:val="24"/>
        </w:rPr>
        <w:t>de distintas destreza</w:t>
      </w:r>
      <w:r w:rsidR="008877EA" w:rsidRPr="00631983">
        <w:rPr>
          <w:rFonts w:ascii="Times New Roman" w:hAnsi="Times New Roman" w:cs="Times New Roman"/>
          <w:sz w:val="24"/>
          <w:szCs w:val="24"/>
        </w:rPr>
        <w:t xml:space="preserve">s y ello se </w:t>
      </w:r>
      <w:r w:rsidR="00592AD9" w:rsidRPr="00631983">
        <w:rPr>
          <w:rFonts w:ascii="Times New Roman" w:hAnsi="Times New Roman" w:cs="Times New Roman"/>
          <w:sz w:val="24"/>
          <w:szCs w:val="24"/>
        </w:rPr>
        <w:t>hace evidente</w:t>
      </w:r>
      <w:r w:rsidR="0078024F" w:rsidRPr="00631983">
        <w:rPr>
          <w:rFonts w:ascii="Times New Roman" w:hAnsi="Times New Roman" w:cs="Times New Roman"/>
          <w:sz w:val="24"/>
          <w:szCs w:val="24"/>
        </w:rPr>
        <w:t xml:space="preserve"> cuando el estudiante</w:t>
      </w:r>
      <w:r w:rsidR="008877EA" w:rsidRPr="00631983">
        <w:rPr>
          <w:rFonts w:ascii="Times New Roman" w:hAnsi="Times New Roman" w:cs="Times New Roman"/>
          <w:sz w:val="24"/>
          <w:szCs w:val="24"/>
        </w:rPr>
        <w:t xml:space="preserve"> </w:t>
      </w:r>
      <w:r w:rsidR="0078024F" w:rsidRPr="00631983">
        <w:rPr>
          <w:rFonts w:ascii="Times New Roman" w:hAnsi="Times New Roman" w:cs="Times New Roman"/>
          <w:sz w:val="24"/>
          <w:szCs w:val="24"/>
        </w:rPr>
        <w:t xml:space="preserve">escucha </w:t>
      </w:r>
      <w:r w:rsidR="00F70C7A" w:rsidRPr="00631983">
        <w:rPr>
          <w:rFonts w:ascii="Times New Roman" w:hAnsi="Times New Roman" w:cs="Times New Roman"/>
          <w:sz w:val="24"/>
          <w:szCs w:val="24"/>
        </w:rPr>
        <w:t xml:space="preserve">las </w:t>
      </w:r>
      <w:r w:rsidR="00907A93" w:rsidRPr="00631983">
        <w:rPr>
          <w:rFonts w:ascii="Times New Roman" w:hAnsi="Times New Roman" w:cs="Times New Roman"/>
          <w:sz w:val="24"/>
          <w:szCs w:val="24"/>
        </w:rPr>
        <w:t>letras</w:t>
      </w:r>
      <w:r w:rsidR="00F70C7A" w:rsidRPr="00631983">
        <w:rPr>
          <w:rFonts w:ascii="Times New Roman" w:hAnsi="Times New Roman" w:cs="Times New Roman"/>
          <w:sz w:val="24"/>
          <w:szCs w:val="24"/>
        </w:rPr>
        <w:t xml:space="preserve"> de las canciones, </w:t>
      </w:r>
      <w:r w:rsidR="00566BD0" w:rsidRPr="00631983">
        <w:rPr>
          <w:rFonts w:ascii="Times New Roman" w:hAnsi="Times New Roman" w:cs="Times New Roman"/>
          <w:sz w:val="24"/>
          <w:szCs w:val="24"/>
        </w:rPr>
        <w:t xml:space="preserve">las </w:t>
      </w:r>
      <w:r w:rsidR="00404080" w:rsidRPr="00631983">
        <w:rPr>
          <w:rFonts w:ascii="Times New Roman" w:hAnsi="Times New Roman" w:cs="Times New Roman"/>
          <w:sz w:val="24"/>
          <w:szCs w:val="24"/>
        </w:rPr>
        <w:t>pronuncia</w:t>
      </w:r>
      <w:r w:rsidR="00566BD0" w:rsidRPr="00631983">
        <w:rPr>
          <w:rFonts w:ascii="Times New Roman" w:hAnsi="Times New Roman" w:cs="Times New Roman"/>
          <w:sz w:val="24"/>
          <w:szCs w:val="24"/>
        </w:rPr>
        <w:t xml:space="preserve"> </w:t>
      </w:r>
      <w:r w:rsidR="00404080" w:rsidRPr="00631983">
        <w:rPr>
          <w:rFonts w:ascii="Times New Roman" w:hAnsi="Times New Roman" w:cs="Times New Roman"/>
          <w:sz w:val="24"/>
          <w:szCs w:val="24"/>
        </w:rPr>
        <w:t xml:space="preserve">en voz alta, </w:t>
      </w:r>
      <w:r w:rsidR="008F7BA9" w:rsidRPr="00631983">
        <w:rPr>
          <w:rFonts w:ascii="Times New Roman" w:hAnsi="Times New Roman" w:cs="Times New Roman"/>
          <w:sz w:val="24"/>
          <w:szCs w:val="24"/>
        </w:rPr>
        <w:t>busca y deduce el significado de palabras desconocidas</w:t>
      </w:r>
      <w:r w:rsidR="006E2D1A" w:rsidRPr="00631983">
        <w:rPr>
          <w:rFonts w:ascii="Times New Roman" w:hAnsi="Times New Roman" w:cs="Times New Roman"/>
          <w:sz w:val="24"/>
          <w:szCs w:val="24"/>
        </w:rPr>
        <w:t xml:space="preserve">, </w:t>
      </w:r>
      <w:r w:rsidR="00792C5C" w:rsidRPr="00631983">
        <w:rPr>
          <w:rFonts w:ascii="Times New Roman" w:hAnsi="Times New Roman" w:cs="Times New Roman"/>
          <w:sz w:val="24"/>
          <w:szCs w:val="24"/>
        </w:rPr>
        <w:t xml:space="preserve">y encuentra aspectos culturales en las canciones. </w:t>
      </w:r>
      <w:r w:rsidR="00343AD6" w:rsidRPr="00631983">
        <w:rPr>
          <w:rFonts w:ascii="Times New Roman" w:hAnsi="Times New Roman" w:cs="Times New Roman"/>
          <w:sz w:val="24"/>
          <w:szCs w:val="24"/>
        </w:rPr>
        <w:t xml:space="preserve">Como ya se ha mencionado anteriormente, la música tiene un efecto sobre </w:t>
      </w:r>
      <w:r w:rsidR="008C44A7" w:rsidRPr="00631983">
        <w:rPr>
          <w:rFonts w:ascii="Times New Roman" w:hAnsi="Times New Roman" w:cs="Times New Roman"/>
          <w:sz w:val="24"/>
          <w:szCs w:val="24"/>
        </w:rPr>
        <w:t xml:space="preserve">el cerebro, </w:t>
      </w:r>
      <w:r w:rsidR="00DE27CD" w:rsidRPr="00631983">
        <w:rPr>
          <w:rFonts w:ascii="Times New Roman" w:hAnsi="Times New Roman" w:cs="Times New Roman"/>
          <w:sz w:val="24"/>
          <w:szCs w:val="24"/>
        </w:rPr>
        <w:t xml:space="preserve">permitiendo </w:t>
      </w:r>
      <w:r w:rsidR="008C44A7" w:rsidRPr="00631983">
        <w:rPr>
          <w:rFonts w:ascii="Times New Roman" w:hAnsi="Times New Roman" w:cs="Times New Roman"/>
          <w:sz w:val="24"/>
          <w:szCs w:val="24"/>
        </w:rPr>
        <w:t xml:space="preserve">particularmente </w:t>
      </w:r>
      <w:r w:rsidR="00DE27CD" w:rsidRPr="00631983">
        <w:rPr>
          <w:rFonts w:ascii="Times New Roman" w:hAnsi="Times New Roman" w:cs="Times New Roman"/>
          <w:sz w:val="24"/>
          <w:szCs w:val="24"/>
        </w:rPr>
        <w:t xml:space="preserve">el desarrollo </w:t>
      </w:r>
      <w:r w:rsidR="002351A4" w:rsidRPr="00631983">
        <w:rPr>
          <w:rFonts w:ascii="Times New Roman" w:hAnsi="Times New Roman" w:cs="Times New Roman"/>
          <w:sz w:val="24"/>
          <w:szCs w:val="24"/>
        </w:rPr>
        <w:t xml:space="preserve">de ambos hemisferios cerebrales, el izquierdo especializado en el lenguaje, y el derecho, en la melodía, lo que facilita la concentración (Llorente, 2009). </w:t>
      </w:r>
    </w:p>
    <w:p w:rsidR="00B90D0D" w:rsidRPr="00631983" w:rsidRDefault="00B90D0D" w:rsidP="00631983">
      <w:pPr>
        <w:spacing w:after="0" w:line="360" w:lineRule="auto"/>
        <w:jc w:val="both"/>
        <w:rPr>
          <w:rFonts w:ascii="Times New Roman" w:hAnsi="Times New Roman" w:cs="Times New Roman"/>
          <w:sz w:val="24"/>
          <w:szCs w:val="24"/>
        </w:rPr>
      </w:pPr>
    </w:p>
    <w:p w:rsidR="00FC659C" w:rsidRDefault="006F6EF0"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Tomando en consideración todos los beneficios que el uso de cancio</w:t>
      </w:r>
      <w:r w:rsidR="00E629D4" w:rsidRPr="00631983">
        <w:rPr>
          <w:rFonts w:ascii="Times New Roman" w:hAnsi="Times New Roman" w:cs="Times New Roman"/>
          <w:sz w:val="24"/>
          <w:szCs w:val="24"/>
        </w:rPr>
        <w:t xml:space="preserve">nes en la clase de inglés puede proveer, en el presente estudio </w:t>
      </w:r>
      <w:r w:rsidR="00A46ABA" w:rsidRPr="00631983">
        <w:rPr>
          <w:rFonts w:ascii="Times New Roman" w:hAnsi="Times New Roman" w:cs="Times New Roman"/>
          <w:sz w:val="24"/>
          <w:szCs w:val="24"/>
        </w:rPr>
        <w:t xml:space="preserve">se utilizaron canciones que </w:t>
      </w:r>
      <w:r w:rsidR="003C7FFA" w:rsidRPr="00631983">
        <w:rPr>
          <w:rFonts w:ascii="Times New Roman" w:hAnsi="Times New Roman" w:cs="Times New Roman"/>
          <w:sz w:val="24"/>
          <w:szCs w:val="24"/>
        </w:rPr>
        <w:t xml:space="preserve">describían </w:t>
      </w:r>
      <w:r w:rsidR="00CF1627" w:rsidRPr="00631983">
        <w:rPr>
          <w:rFonts w:ascii="Times New Roman" w:hAnsi="Times New Roman" w:cs="Times New Roman"/>
          <w:sz w:val="24"/>
          <w:szCs w:val="24"/>
        </w:rPr>
        <w:t xml:space="preserve">actividades y eventos pasados. </w:t>
      </w:r>
      <w:r w:rsidR="003F57D4" w:rsidRPr="00631983">
        <w:rPr>
          <w:rFonts w:ascii="Times New Roman" w:hAnsi="Times New Roman" w:cs="Times New Roman"/>
          <w:sz w:val="24"/>
          <w:szCs w:val="24"/>
        </w:rPr>
        <w:t xml:space="preserve">Dichas canciones fueron elegidas en </w:t>
      </w:r>
      <w:r w:rsidR="00E05F52" w:rsidRPr="00631983">
        <w:rPr>
          <w:rFonts w:ascii="Times New Roman" w:hAnsi="Times New Roman" w:cs="Times New Roman"/>
          <w:sz w:val="24"/>
          <w:szCs w:val="24"/>
        </w:rPr>
        <w:t>equipos de tres y cuatro estudiantes</w:t>
      </w:r>
      <w:r w:rsidR="00995E36" w:rsidRPr="00631983">
        <w:rPr>
          <w:rFonts w:ascii="Times New Roman" w:hAnsi="Times New Roman" w:cs="Times New Roman"/>
          <w:sz w:val="24"/>
          <w:szCs w:val="24"/>
        </w:rPr>
        <w:t>, analizadas y practicadas tanto dentro</w:t>
      </w:r>
      <w:r w:rsidR="005930DB" w:rsidRPr="00631983">
        <w:rPr>
          <w:rFonts w:ascii="Times New Roman" w:hAnsi="Times New Roman" w:cs="Times New Roman"/>
          <w:sz w:val="24"/>
          <w:szCs w:val="24"/>
        </w:rPr>
        <w:t xml:space="preserve"> como fuera del salón de clases, memorizadas y cantadas </w:t>
      </w:r>
      <w:r w:rsidR="00915D2F" w:rsidRPr="00631983">
        <w:rPr>
          <w:rFonts w:ascii="Times New Roman" w:hAnsi="Times New Roman" w:cs="Times New Roman"/>
          <w:sz w:val="24"/>
          <w:szCs w:val="24"/>
        </w:rPr>
        <w:t>en voz alta por los equipos, sin ver las letras.</w:t>
      </w:r>
    </w:p>
    <w:p w:rsidR="00F00827" w:rsidRDefault="00F00827"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Pr="00631983" w:rsidRDefault="00F02541" w:rsidP="00631983">
      <w:pPr>
        <w:spacing w:after="0" w:line="360" w:lineRule="auto"/>
        <w:jc w:val="both"/>
        <w:rPr>
          <w:rFonts w:ascii="Times New Roman" w:hAnsi="Times New Roman" w:cs="Times New Roman"/>
          <w:sz w:val="24"/>
          <w:szCs w:val="24"/>
        </w:rPr>
      </w:pPr>
    </w:p>
    <w:p w:rsidR="00940BE1" w:rsidRPr="00F02541" w:rsidRDefault="00FC659C" w:rsidP="00631983">
      <w:pPr>
        <w:spacing w:after="0" w:line="360" w:lineRule="auto"/>
        <w:jc w:val="both"/>
        <w:rPr>
          <w:rFonts w:cs="Times New Roman"/>
          <w:b/>
          <w:sz w:val="28"/>
          <w:szCs w:val="24"/>
        </w:rPr>
      </w:pPr>
      <w:r w:rsidRPr="00F02541">
        <w:rPr>
          <w:rFonts w:cs="Times New Roman"/>
          <w:b/>
          <w:sz w:val="28"/>
          <w:szCs w:val="24"/>
        </w:rPr>
        <w:lastRenderedPageBreak/>
        <w:t>Metodología</w:t>
      </w:r>
    </w:p>
    <w:p w:rsidR="00E57550" w:rsidRDefault="00C3169A" w:rsidP="0063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estudio </w:t>
      </w:r>
      <w:r w:rsidR="00097016">
        <w:rPr>
          <w:rFonts w:ascii="Times New Roman" w:hAnsi="Times New Roman" w:cs="Times New Roman"/>
          <w:sz w:val="24"/>
          <w:szCs w:val="24"/>
        </w:rPr>
        <w:t>es de corte cuantitativo</w:t>
      </w:r>
      <w:r>
        <w:rPr>
          <w:rFonts w:ascii="Times New Roman" w:hAnsi="Times New Roman" w:cs="Times New Roman"/>
          <w:sz w:val="24"/>
          <w:szCs w:val="24"/>
        </w:rPr>
        <w:t xml:space="preserve"> </w:t>
      </w:r>
      <w:r w:rsidR="00097016">
        <w:rPr>
          <w:rFonts w:ascii="Times New Roman" w:hAnsi="Times New Roman" w:cs="Times New Roman"/>
          <w:sz w:val="24"/>
          <w:szCs w:val="24"/>
        </w:rPr>
        <w:t>con</w:t>
      </w:r>
      <w:r w:rsidR="00EA5648" w:rsidRPr="00631983">
        <w:rPr>
          <w:rFonts w:ascii="Times New Roman" w:hAnsi="Times New Roman" w:cs="Times New Roman"/>
          <w:sz w:val="24"/>
          <w:szCs w:val="24"/>
        </w:rPr>
        <w:t xml:space="preserve"> </w:t>
      </w:r>
      <w:r w:rsidR="00097016">
        <w:rPr>
          <w:rFonts w:ascii="Times New Roman" w:hAnsi="Times New Roman" w:cs="Times New Roman"/>
          <w:sz w:val="24"/>
          <w:szCs w:val="24"/>
        </w:rPr>
        <w:t>una</w:t>
      </w:r>
      <w:r w:rsidR="00FC614A" w:rsidRPr="00631983">
        <w:rPr>
          <w:rFonts w:ascii="Times New Roman" w:hAnsi="Times New Roman" w:cs="Times New Roman"/>
          <w:sz w:val="24"/>
          <w:szCs w:val="24"/>
        </w:rPr>
        <w:t xml:space="preserve"> muestra constituida por 99</w:t>
      </w:r>
      <w:r w:rsidR="00EA5648" w:rsidRPr="00631983">
        <w:rPr>
          <w:rFonts w:ascii="Times New Roman" w:hAnsi="Times New Roman" w:cs="Times New Roman"/>
          <w:sz w:val="24"/>
          <w:szCs w:val="24"/>
        </w:rPr>
        <w:t xml:space="preserve"> </w:t>
      </w:r>
      <w:r w:rsidR="00FC614A" w:rsidRPr="00631983">
        <w:rPr>
          <w:rFonts w:ascii="Times New Roman" w:hAnsi="Times New Roman" w:cs="Times New Roman"/>
          <w:sz w:val="24"/>
          <w:szCs w:val="24"/>
        </w:rPr>
        <w:t>estudiantes del Centro de Idiomas Campus Xalapa de la Universidad Veracruzana</w:t>
      </w:r>
      <w:r w:rsidR="00EA5648" w:rsidRPr="00631983">
        <w:rPr>
          <w:rFonts w:ascii="Times New Roman" w:hAnsi="Times New Roman" w:cs="Times New Roman"/>
          <w:sz w:val="24"/>
          <w:szCs w:val="24"/>
        </w:rPr>
        <w:t xml:space="preserve">. El criterio para ser incluidos fue que </w:t>
      </w:r>
      <w:r w:rsidR="00615AAA" w:rsidRPr="00631983">
        <w:rPr>
          <w:rFonts w:ascii="Times New Roman" w:hAnsi="Times New Roman" w:cs="Times New Roman"/>
          <w:sz w:val="24"/>
          <w:szCs w:val="24"/>
        </w:rPr>
        <w:t xml:space="preserve">estuvieran cursando </w:t>
      </w:r>
      <w:r w:rsidR="00125A1A" w:rsidRPr="00631983">
        <w:rPr>
          <w:rFonts w:ascii="Times New Roman" w:hAnsi="Times New Roman" w:cs="Times New Roman"/>
          <w:sz w:val="24"/>
          <w:szCs w:val="24"/>
        </w:rPr>
        <w:t xml:space="preserve">una experiencia educativa de Inglés MEIF (Modelo Educativo Integral y Flexible) </w:t>
      </w:r>
      <w:r w:rsidR="009823A3" w:rsidRPr="00631983">
        <w:rPr>
          <w:rFonts w:ascii="Times New Roman" w:hAnsi="Times New Roman" w:cs="Times New Roman"/>
          <w:sz w:val="24"/>
          <w:szCs w:val="24"/>
        </w:rPr>
        <w:t>en segundo nivel en el Ce</w:t>
      </w:r>
      <w:r w:rsidR="004C0E69" w:rsidRPr="00631983">
        <w:rPr>
          <w:rFonts w:ascii="Times New Roman" w:hAnsi="Times New Roman" w:cs="Times New Roman"/>
          <w:sz w:val="24"/>
          <w:szCs w:val="24"/>
        </w:rPr>
        <w:t>ntro de Idiomas Xalapa de la UV,</w:t>
      </w:r>
      <w:r w:rsidR="00DB4EDC" w:rsidRPr="00631983">
        <w:rPr>
          <w:rFonts w:ascii="Times New Roman" w:hAnsi="Times New Roman" w:cs="Times New Roman"/>
          <w:sz w:val="24"/>
          <w:szCs w:val="24"/>
        </w:rPr>
        <w:t xml:space="preserve"> </w:t>
      </w:r>
      <w:r w:rsidR="00EA5648" w:rsidRPr="00631983">
        <w:rPr>
          <w:rFonts w:ascii="Times New Roman" w:hAnsi="Times New Roman" w:cs="Times New Roman"/>
          <w:sz w:val="24"/>
          <w:szCs w:val="24"/>
        </w:rPr>
        <w:t xml:space="preserve">y con acceso a </w:t>
      </w:r>
      <w:r w:rsidR="004C0E69" w:rsidRPr="00631983">
        <w:rPr>
          <w:rFonts w:ascii="Times New Roman" w:hAnsi="Times New Roman" w:cs="Times New Roman"/>
          <w:sz w:val="24"/>
          <w:szCs w:val="24"/>
        </w:rPr>
        <w:t>Internet dentro y fuera de la institución</w:t>
      </w:r>
      <w:r w:rsidR="00EA5648" w:rsidRPr="00631983">
        <w:rPr>
          <w:rFonts w:ascii="Times New Roman" w:hAnsi="Times New Roman" w:cs="Times New Roman"/>
          <w:sz w:val="24"/>
          <w:szCs w:val="24"/>
        </w:rPr>
        <w:t>. Se excluyeron a los</w:t>
      </w:r>
      <w:r w:rsidR="00B420F3" w:rsidRPr="00631983">
        <w:rPr>
          <w:rFonts w:ascii="Times New Roman" w:hAnsi="Times New Roman" w:cs="Times New Roman"/>
          <w:sz w:val="24"/>
          <w:szCs w:val="24"/>
        </w:rPr>
        <w:t xml:space="preserve"> estudiantes que se encontraran cursando una experiencia educativa de Inglés 4 habilidades en segundo nivel que no </w:t>
      </w:r>
      <w:r w:rsidR="00DE4E14" w:rsidRPr="00631983">
        <w:rPr>
          <w:rFonts w:ascii="Times New Roman" w:hAnsi="Times New Roman" w:cs="Times New Roman"/>
          <w:sz w:val="24"/>
          <w:szCs w:val="24"/>
        </w:rPr>
        <w:t>formara parte del MEIF</w:t>
      </w:r>
      <w:r w:rsidR="00EA5648" w:rsidRPr="00631983">
        <w:rPr>
          <w:rFonts w:ascii="Times New Roman" w:hAnsi="Times New Roman" w:cs="Times New Roman"/>
          <w:sz w:val="24"/>
          <w:szCs w:val="24"/>
        </w:rPr>
        <w:t xml:space="preserve">. </w:t>
      </w:r>
      <w:r w:rsidR="00E52B8B" w:rsidRPr="00631983">
        <w:rPr>
          <w:rFonts w:ascii="Times New Roman" w:hAnsi="Times New Roman" w:cs="Times New Roman"/>
          <w:sz w:val="24"/>
          <w:szCs w:val="24"/>
        </w:rPr>
        <w:t>De los participantes en la investigación, n</w:t>
      </w:r>
      <w:r w:rsidR="00EA5648" w:rsidRPr="00631983">
        <w:rPr>
          <w:rFonts w:ascii="Times New Roman" w:hAnsi="Times New Roman" w:cs="Times New Roman"/>
          <w:sz w:val="24"/>
          <w:szCs w:val="24"/>
        </w:rPr>
        <w:t>o hubo sujetos eliminados</w:t>
      </w:r>
      <w:r w:rsidR="00BE0456" w:rsidRPr="00631983">
        <w:rPr>
          <w:rFonts w:ascii="Times New Roman" w:hAnsi="Times New Roman" w:cs="Times New Roman"/>
          <w:sz w:val="24"/>
          <w:szCs w:val="24"/>
        </w:rPr>
        <w:t>,</w:t>
      </w:r>
      <w:r w:rsidR="00EA5648" w:rsidRPr="00631983">
        <w:rPr>
          <w:rFonts w:ascii="Times New Roman" w:hAnsi="Times New Roman" w:cs="Times New Roman"/>
          <w:sz w:val="24"/>
          <w:szCs w:val="24"/>
        </w:rPr>
        <w:t xml:space="preserve"> ya que todos respondieron el 100% de</w:t>
      </w:r>
      <w:r>
        <w:rPr>
          <w:rFonts w:ascii="Times New Roman" w:hAnsi="Times New Roman" w:cs="Times New Roman"/>
          <w:sz w:val="24"/>
          <w:szCs w:val="24"/>
        </w:rPr>
        <w:t xml:space="preserve">l </w:t>
      </w:r>
      <w:r w:rsidR="00FD68D6" w:rsidRPr="00631983">
        <w:rPr>
          <w:rFonts w:ascii="Times New Roman" w:hAnsi="Times New Roman" w:cs="Times New Roman"/>
          <w:sz w:val="24"/>
          <w:szCs w:val="24"/>
        </w:rPr>
        <w:t>cuestionario aplicado</w:t>
      </w:r>
      <w:r w:rsidR="00EA5648" w:rsidRPr="00631983">
        <w:rPr>
          <w:rFonts w:ascii="Times New Roman" w:hAnsi="Times New Roman" w:cs="Times New Roman"/>
          <w:sz w:val="24"/>
          <w:szCs w:val="24"/>
        </w:rPr>
        <w:t>.</w:t>
      </w:r>
      <w:r w:rsidR="00823EF8" w:rsidRPr="00631983">
        <w:rPr>
          <w:rFonts w:ascii="Times New Roman" w:hAnsi="Times New Roman" w:cs="Times New Roman"/>
          <w:sz w:val="24"/>
          <w:szCs w:val="24"/>
        </w:rPr>
        <w:t xml:space="preserve"> </w:t>
      </w:r>
      <w:r w:rsidR="0008701F" w:rsidRPr="00631983">
        <w:rPr>
          <w:rFonts w:ascii="Times New Roman" w:hAnsi="Times New Roman" w:cs="Times New Roman"/>
          <w:sz w:val="24"/>
          <w:szCs w:val="24"/>
        </w:rPr>
        <w:t xml:space="preserve">Se eligió el cuestionario como </w:t>
      </w:r>
      <w:r w:rsidR="00464CA7" w:rsidRPr="00631983">
        <w:rPr>
          <w:rFonts w:ascii="Times New Roman" w:hAnsi="Times New Roman" w:cs="Times New Roman"/>
          <w:sz w:val="24"/>
          <w:szCs w:val="24"/>
        </w:rPr>
        <w:t>instrumento</w:t>
      </w:r>
      <w:r w:rsidR="0008701F" w:rsidRPr="00631983">
        <w:rPr>
          <w:rFonts w:ascii="Times New Roman" w:hAnsi="Times New Roman" w:cs="Times New Roman"/>
          <w:sz w:val="24"/>
          <w:szCs w:val="24"/>
        </w:rPr>
        <w:t xml:space="preserve"> de recolección de datos, por razón de que</w:t>
      </w:r>
      <w:r w:rsidR="00464CA7" w:rsidRPr="00631983">
        <w:rPr>
          <w:rFonts w:ascii="Times New Roman" w:hAnsi="Times New Roman" w:cs="Times New Roman"/>
          <w:sz w:val="24"/>
          <w:szCs w:val="24"/>
        </w:rPr>
        <w:t xml:space="preserve"> </w:t>
      </w:r>
      <w:r w:rsidR="00D44E07" w:rsidRPr="00631983">
        <w:rPr>
          <w:rFonts w:ascii="Times New Roman" w:hAnsi="Times New Roman" w:cs="Times New Roman"/>
          <w:sz w:val="24"/>
          <w:szCs w:val="24"/>
        </w:rPr>
        <w:t xml:space="preserve">el cuestionario es </w:t>
      </w:r>
      <w:r w:rsidR="00D44E07" w:rsidRPr="00631983">
        <w:rPr>
          <w:rFonts w:ascii="Times New Roman" w:hAnsi="Times New Roman" w:cs="Times New Roman"/>
          <w:bCs/>
          <w:sz w:val="24"/>
          <w:szCs w:val="24"/>
          <w:lang w:eastAsia="es-MX"/>
        </w:rPr>
        <w:t>"un medio útil y eficaz para recoger información en un tiempo relativamente breve. Esta técnica (estructurada o semi estructurada) para recopilar datos consiste en una serie de preguntas escritas que debe responder el sujeto de investigación” (</w:t>
      </w:r>
      <w:proofErr w:type="spellStart"/>
      <w:r w:rsidR="00D44E07" w:rsidRPr="00631983">
        <w:rPr>
          <w:rFonts w:ascii="Times New Roman" w:hAnsi="Times New Roman" w:cs="Times New Roman"/>
          <w:bCs/>
          <w:sz w:val="24"/>
          <w:szCs w:val="24"/>
          <w:lang w:eastAsia="es-MX"/>
        </w:rPr>
        <w:t>Wittrock</w:t>
      </w:r>
      <w:proofErr w:type="spellEnd"/>
      <w:r w:rsidR="00D44E07" w:rsidRPr="00631983">
        <w:rPr>
          <w:rFonts w:ascii="Times New Roman" w:hAnsi="Times New Roman" w:cs="Times New Roman"/>
          <w:bCs/>
          <w:sz w:val="24"/>
          <w:szCs w:val="24"/>
          <w:lang w:eastAsia="es-MX"/>
        </w:rPr>
        <w:t xml:space="preserve">, 1997, </w:t>
      </w:r>
      <w:r w:rsidR="00D44E07" w:rsidRPr="00631983">
        <w:rPr>
          <w:rFonts w:ascii="Times New Roman" w:hAnsi="Times New Roman" w:cs="Times New Roman"/>
          <w:sz w:val="24"/>
          <w:szCs w:val="24"/>
        </w:rPr>
        <w:t>p.7)</w:t>
      </w:r>
      <w:r w:rsidR="00D44E07" w:rsidRPr="00631983">
        <w:rPr>
          <w:rFonts w:ascii="Times New Roman" w:hAnsi="Times New Roman" w:cs="Times New Roman"/>
          <w:bCs/>
          <w:sz w:val="24"/>
          <w:szCs w:val="24"/>
          <w:lang w:eastAsia="es-MX"/>
        </w:rPr>
        <w:t>.</w:t>
      </w:r>
      <w:r w:rsidR="0008701F" w:rsidRPr="00631983">
        <w:rPr>
          <w:rFonts w:ascii="Times New Roman" w:hAnsi="Times New Roman" w:cs="Times New Roman"/>
          <w:sz w:val="24"/>
          <w:szCs w:val="24"/>
        </w:rPr>
        <w:t xml:space="preserve"> </w:t>
      </w:r>
      <w:r w:rsidR="00F65BAC" w:rsidRPr="00631983">
        <w:rPr>
          <w:rFonts w:ascii="Times New Roman" w:hAnsi="Times New Roman" w:cs="Times New Roman"/>
          <w:sz w:val="24"/>
          <w:szCs w:val="24"/>
        </w:rPr>
        <w:t xml:space="preserve"> Previamente, se </w:t>
      </w:r>
      <w:r w:rsidR="009C0ECC" w:rsidRPr="00631983">
        <w:rPr>
          <w:rFonts w:ascii="Times New Roman" w:hAnsi="Times New Roman" w:cs="Times New Roman"/>
          <w:sz w:val="24"/>
          <w:szCs w:val="24"/>
        </w:rPr>
        <w:t>les</w:t>
      </w:r>
      <w:r w:rsidR="00EA5648" w:rsidRPr="00631983">
        <w:rPr>
          <w:rFonts w:ascii="Times New Roman" w:hAnsi="Times New Roman" w:cs="Times New Roman"/>
          <w:sz w:val="24"/>
          <w:szCs w:val="24"/>
        </w:rPr>
        <w:t xml:space="preserve"> pidió</w:t>
      </w:r>
      <w:r w:rsidR="00F65BAC" w:rsidRPr="00631983">
        <w:rPr>
          <w:rFonts w:ascii="Times New Roman" w:hAnsi="Times New Roman" w:cs="Times New Roman"/>
          <w:sz w:val="24"/>
          <w:szCs w:val="24"/>
        </w:rPr>
        <w:t xml:space="preserve"> a los participantes</w:t>
      </w:r>
      <w:r w:rsidR="00EA5648" w:rsidRPr="00631983">
        <w:rPr>
          <w:rFonts w:ascii="Times New Roman" w:hAnsi="Times New Roman" w:cs="Times New Roman"/>
          <w:sz w:val="24"/>
          <w:szCs w:val="24"/>
        </w:rPr>
        <w:t xml:space="preserve"> su consentimiento para i</w:t>
      </w:r>
      <w:r w:rsidR="005B167E" w:rsidRPr="00631983">
        <w:rPr>
          <w:rFonts w:ascii="Times New Roman" w:hAnsi="Times New Roman" w:cs="Times New Roman"/>
          <w:sz w:val="24"/>
          <w:szCs w:val="24"/>
        </w:rPr>
        <w:t>ncluirlos en el muestreo. Posteriormente,</w:t>
      </w:r>
      <w:r w:rsidR="00EA5648" w:rsidRPr="00631983">
        <w:rPr>
          <w:rFonts w:ascii="Times New Roman" w:hAnsi="Times New Roman" w:cs="Times New Roman"/>
          <w:sz w:val="24"/>
          <w:szCs w:val="24"/>
        </w:rPr>
        <w:t xml:space="preserve"> se les invitó a participar </w:t>
      </w:r>
      <w:r w:rsidR="004A0426" w:rsidRPr="00631983">
        <w:rPr>
          <w:rFonts w:ascii="Times New Roman" w:hAnsi="Times New Roman" w:cs="Times New Roman"/>
          <w:sz w:val="24"/>
          <w:szCs w:val="24"/>
        </w:rPr>
        <w:t xml:space="preserve">respondiendo un  cuestionario </w:t>
      </w:r>
      <w:r w:rsidR="00EA5648" w:rsidRPr="00631983">
        <w:rPr>
          <w:rFonts w:ascii="Times New Roman" w:hAnsi="Times New Roman" w:cs="Times New Roman"/>
          <w:sz w:val="24"/>
          <w:szCs w:val="24"/>
        </w:rPr>
        <w:t xml:space="preserve">en línea </w:t>
      </w:r>
      <w:r w:rsidR="005E0E2B" w:rsidRPr="00631983">
        <w:rPr>
          <w:rFonts w:ascii="Times New Roman" w:hAnsi="Times New Roman" w:cs="Times New Roman"/>
          <w:sz w:val="24"/>
          <w:szCs w:val="24"/>
        </w:rPr>
        <w:t xml:space="preserve">en la herramienta </w:t>
      </w:r>
      <w:r w:rsidR="00A943EF" w:rsidRPr="00631983">
        <w:rPr>
          <w:rFonts w:ascii="Times New Roman" w:hAnsi="Times New Roman" w:cs="Times New Roman"/>
          <w:sz w:val="24"/>
          <w:szCs w:val="24"/>
        </w:rPr>
        <w:t>de Google D</w:t>
      </w:r>
      <w:r w:rsidR="00EA5648" w:rsidRPr="00631983">
        <w:rPr>
          <w:rFonts w:ascii="Times New Roman" w:hAnsi="Times New Roman" w:cs="Times New Roman"/>
          <w:sz w:val="24"/>
          <w:szCs w:val="24"/>
        </w:rPr>
        <w:t xml:space="preserve">ocs.  El cuestionario </w:t>
      </w:r>
      <w:r w:rsidR="00AF5045" w:rsidRPr="00631983">
        <w:rPr>
          <w:rFonts w:ascii="Times New Roman" w:hAnsi="Times New Roman" w:cs="Times New Roman"/>
          <w:sz w:val="24"/>
          <w:szCs w:val="24"/>
        </w:rPr>
        <w:t xml:space="preserve">constó de 31 preguntas </w:t>
      </w:r>
      <w:r w:rsidR="005E4DDB" w:rsidRPr="00631983">
        <w:rPr>
          <w:rFonts w:ascii="Times New Roman" w:hAnsi="Times New Roman" w:cs="Times New Roman"/>
          <w:sz w:val="24"/>
          <w:szCs w:val="24"/>
        </w:rPr>
        <w:t xml:space="preserve">14 de las cuales fueron abiertas para que los estudiantes tuvieran la posibilidad de </w:t>
      </w:r>
      <w:r w:rsidR="006B0210" w:rsidRPr="00631983">
        <w:rPr>
          <w:rFonts w:ascii="Times New Roman" w:hAnsi="Times New Roman" w:cs="Times New Roman"/>
          <w:sz w:val="24"/>
          <w:szCs w:val="24"/>
        </w:rPr>
        <w:t xml:space="preserve">ampliar y justificar </w:t>
      </w:r>
      <w:r w:rsidR="005E4DDB" w:rsidRPr="00631983">
        <w:rPr>
          <w:rFonts w:ascii="Times New Roman" w:hAnsi="Times New Roman" w:cs="Times New Roman"/>
          <w:sz w:val="24"/>
          <w:szCs w:val="24"/>
        </w:rPr>
        <w:t xml:space="preserve">sus ideas. </w:t>
      </w:r>
      <w:r w:rsidR="001E6621" w:rsidRPr="00631983">
        <w:rPr>
          <w:rFonts w:ascii="Times New Roman" w:hAnsi="Times New Roman" w:cs="Times New Roman"/>
          <w:sz w:val="24"/>
          <w:szCs w:val="24"/>
        </w:rPr>
        <w:t xml:space="preserve">El propósito principal de dicho cuestionario fue obtener las percepciones de los estudiantes respecto al </w:t>
      </w:r>
      <w:r w:rsidR="00472366" w:rsidRPr="00631983">
        <w:rPr>
          <w:rFonts w:ascii="Times New Roman" w:hAnsi="Times New Roman" w:cs="Times New Roman"/>
          <w:sz w:val="24"/>
          <w:szCs w:val="24"/>
        </w:rPr>
        <w:t xml:space="preserve">uso de canciones para facilitar el aprendizaje del idioma inglés. </w:t>
      </w: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sz w:val="24"/>
          <w:szCs w:val="24"/>
        </w:rPr>
      </w:pPr>
    </w:p>
    <w:p w:rsidR="00F02541" w:rsidRPr="00631983" w:rsidRDefault="00F02541" w:rsidP="00631983">
      <w:pPr>
        <w:spacing w:after="0" w:line="360" w:lineRule="auto"/>
        <w:jc w:val="both"/>
        <w:rPr>
          <w:rFonts w:ascii="Times New Roman" w:hAnsi="Times New Roman" w:cs="Times New Roman"/>
          <w:b/>
          <w:sz w:val="24"/>
          <w:szCs w:val="24"/>
        </w:rPr>
      </w:pPr>
    </w:p>
    <w:p w:rsidR="00940BE1" w:rsidRPr="00631983" w:rsidRDefault="00940BE1" w:rsidP="00631983">
      <w:pPr>
        <w:spacing w:after="0" w:line="360" w:lineRule="auto"/>
        <w:jc w:val="both"/>
        <w:rPr>
          <w:rFonts w:ascii="Times New Roman" w:hAnsi="Times New Roman" w:cs="Times New Roman"/>
          <w:b/>
          <w:sz w:val="24"/>
          <w:szCs w:val="24"/>
        </w:rPr>
      </w:pPr>
    </w:p>
    <w:p w:rsidR="00940BE1" w:rsidRDefault="00940BE1" w:rsidP="00F02541">
      <w:pPr>
        <w:spacing w:after="0" w:line="360" w:lineRule="auto"/>
        <w:ind w:left="-993"/>
        <w:jc w:val="center"/>
        <w:rPr>
          <w:rFonts w:ascii="Times New Roman" w:hAnsi="Times New Roman" w:cs="Times New Roman"/>
          <w:b/>
          <w:sz w:val="24"/>
          <w:szCs w:val="24"/>
        </w:rPr>
      </w:pPr>
      <w:r w:rsidRPr="00631983">
        <w:rPr>
          <w:rFonts w:ascii="Times New Roman" w:hAnsi="Times New Roman" w:cs="Times New Roman"/>
          <w:b/>
          <w:sz w:val="24"/>
          <w:szCs w:val="24"/>
        </w:rPr>
        <w:lastRenderedPageBreak/>
        <w:t xml:space="preserve">Figura 1. </w:t>
      </w:r>
      <w:r w:rsidRPr="00F02541">
        <w:rPr>
          <w:rFonts w:ascii="Times New Roman" w:hAnsi="Times New Roman" w:cs="Times New Roman"/>
          <w:sz w:val="24"/>
          <w:szCs w:val="24"/>
        </w:rPr>
        <w:t>Ejemplo del cuestionario aplicado a los participantes</w:t>
      </w:r>
      <w:r w:rsidR="00F02541" w:rsidRPr="00F02541">
        <w:rPr>
          <w:rFonts w:ascii="Times New Roman" w:hAnsi="Times New Roman" w:cs="Times New Roman"/>
          <w:sz w:val="24"/>
          <w:szCs w:val="24"/>
        </w:rPr>
        <w:t>.</w:t>
      </w:r>
    </w:p>
    <w:p w:rsidR="00F02541" w:rsidRPr="00631983" w:rsidRDefault="00F02541" w:rsidP="00F02541">
      <w:pPr>
        <w:spacing w:after="0" w:line="360" w:lineRule="auto"/>
        <w:jc w:val="both"/>
        <w:rPr>
          <w:rFonts w:ascii="Times New Roman" w:hAnsi="Times New Roman" w:cs="Times New Roman"/>
          <w:b/>
          <w:sz w:val="24"/>
          <w:szCs w:val="24"/>
        </w:rPr>
      </w:pPr>
      <w:r w:rsidRPr="00631983">
        <w:rPr>
          <w:rFonts w:ascii="Times New Roman" w:hAnsi="Times New Roman" w:cs="Times New Roman"/>
          <w:noProof/>
          <w:sz w:val="24"/>
          <w:szCs w:val="24"/>
          <w:lang w:eastAsia="es-MX"/>
        </w:rPr>
        <w:drawing>
          <wp:anchor distT="0" distB="0" distL="114300" distR="114300" simplePos="0" relativeHeight="251668480" behindDoc="0" locked="0" layoutInCell="1" allowOverlap="1" wp14:anchorId="6A476468" wp14:editId="4FE3E364">
            <wp:simplePos x="0" y="0"/>
            <wp:positionH relativeFrom="column">
              <wp:posOffset>-3810</wp:posOffset>
            </wp:positionH>
            <wp:positionV relativeFrom="paragraph">
              <wp:posOffset>266065</wp:posOffset>
            </wp:positionV>
            <wp:extent cx="5257800" cy="45243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452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BE1" w:rsidRPr="00631983" w:rsidRDefault="00940BE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F02541" w:rsidRDefault="00F02541" w:rsidP="00631983">
      <w:pPr>
        <w:spacing w:after="0" w:line="360" w:lineRule="auto"/>
        <w:jc w:val="both"/>
        <w:rPr>
          <w:rFonts w:ascii="Times New Roman" w:hAnsi="Times New Roman" w:cs="Times New Roman"/>
          <w:b/>
          <w:sz w:val="24"/>
          <w:szCs w:val="24"/>
        </w:rPr>
      </w:pPr>
    </w:p>
    <w:p w:rsidR="004D08DF" w:rsidRPr="00F02541" w:rsidRDefault="00332EA5" w:rsidP="00631983">
      <w:pPr>
        <w:spacing w:after="0" w:line="360" w:lineRule="auto"/>
        <w:jc w:val="both"/>
        <w:rPr>
          <w:rFonts w:cs="Times New Roman"/>
          <w:b/>
          <w:sz w:val="28"/>
          <w:szCs w:val="24"/>
        </w:rPr>
      </w:pPr>
      <w:r w:rsidRPr="00F02541">
        <w:rPr>
          <w:rFonts w:cs="Times New Roman"/>
          <w:b/>
          <w:sz w:val="28"/>
          <w:szCs w:val="24"/>
        </w:rPr>
        <w:t>Resultados</w:t>
      </w:r>
    </w:p>
    <w:p w:rsidR="00C7130E" w:rsidRPr="00631983" w:rsidRDefault="00C7130E"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A continuación </w:t>
      </w:r>
      <w:r w:rsidR="00BE0C38" w:rsidRPr="00631983">
        <w:rPr>
          <w:rFonts w:ascii="Times New Roman" w:hAnsi="Times New Roman" w:cs="Times New Roman"/>
          <w:sz w:val="24"/>
          <w:szCs w:val="24"/>
        </w:rPr>
        <w:t xml:space="preserve">se presentan </w:t>
      </w:r>
      <w:r w:rsidR="00BD2ED5" w:rsidRPr="00631983">
        <w:rPr>
          <w:rFonts w:ascii="Times New Roman" w:hAnsi="Times New Roman" w:cs="Times New Roman"/>
          <w:sz w:val="24"/>
          <w:szCs w:val="24"/>
        </w:rPr>
        <w:t xml:space="preserve">los resultados </w:t>
      </w:r>
      <w:r w:rsidR="0020576E" w:rsidRPr="00631983">
        <w:rPr>
          <w:rFonts w:ascii="Times New Roman" w:hAnsi="Times New Roman" w:cs="Times New Roman"/>
          <w:sz w:val="24"/>
          <w:szCs w:val="24"/>
        </w:rPr>
        <w:t xml:space="preserve">obtenidos </w:t>
      </w:r>
      <w:r w:rsidR="003B67A4" w:rsidRPr="00631983">
        <w:rPr>
          <w:rFonts w:ascii="Times New Roman" w:hAnsi="Times New Roman" w:cs="Times New Roman"/>
          <w:sz w:val="24"/>
          <w:szCs w:val="24"/>
        </w:rPr>
        <w:t xml:space="preserve">del cuestionario aplicado a los </w:t>
      </w:r>
      <w:r w:rsidR="007A32DA" w:rsidRPr="00631983">
        <w:rPr>
          <w:rFonts w:ascii="Times New Roman" w:hAnsi="Times New Roman" w:cs="Times New Roman"/>
          <w:sz w:val="24"/>
          <w:szCs w:val="24"/>
        </w:rPr>
        <w:t xml:space="preserve">99 estudiantes que participaron en la presente investigación. </w:t>
      </w:r>
      <w:r w:rsidR="009E4A2A" w:rsidRPr="00631983">
        <w:rPr>
          <w:rFonts w:ascii="Times New Roman" w:hAnsi="Times New Roman" w:cs="Times New Roman"/>
          <w:sz w:val="24"/>
          <w:szCs w:val="24"/>
        </w:rPr>
        <w:t xml:space="preserve">En la figura 1 se puede observar que a la gran mayoría de los </w:t>
      </w:r>
      <w:r w:rsidR="00A86147" w:rsidRPr="00631983">
        <w:rPr>
          <w:rFonts w:ascii="Times New Roman" w:hAnsi="Times New Roman" w:cs="Times New Roman"/>
          <w:sz w:val="24"/>
          <w:szCs w:val="24"/>
        </w:rPr>
        <w:t xml:space="preserve">participantes </w:t>
      </w:r>
      <w:r w:rsidR="00383ED7" w:rsidRPr="00631983">
        <w:rPr>
          <w:rFonts w:ascii="Times New Roman" w:hAnsi="Times New Roman" w:cs="Times New Roman"/>
          <w:sz w:val="24"/>
          <w:szCs w:val="24"/>
        </w:rPr>
        <w:t xml:space="preserve">les gusta cantar </w:t>
      </w:r>
      <w:r w:rsidR="002F20B6" w:rsidRPr="00631983">
        <w:rPr>
          <w:rFonts w:ascii="Times New Roman" w:hAnsi="Times New Roman" w:cs="Times New Roman"/>
          <w:sz w:val="24"/>
          <w:szCs w:val="24"/>
        </w:rPr>
        <w:t xml:space="preserve">canciones en inglés lo que seguramente </w:t>
      </w:r>
      <w:r w:rsidR="00612D7F" w:rsidRPr="00631983">
        <w:rPr>
          <w:rFonts w:ascii="Times New Roman" w:hAnsi="Times New Roman" w:cs="Times New Roman"/>
          <w:sz w:val="24"/>
          <w:szCs w:val="24"/>
        </w:rPr>
        <w:t xml:space="preserve">motiva más a los alumnos dentro de la clase de inglés cuando deben aprender o repasar un tema del curso. </w:t>
      </w:r>
      <w:r w:rsidR="009E4A2A" w:rsidRPr="00631983">
        <w:rPr>
          <w:rFonts w:ascii="Times New Roman" w:hAnsi="Times New Roman" w:cs="Times New Roman"/>
          <w:sz w:val="24"/>
          <w:szCs w:val="24"/>
        </w:rPr>
        <w:t xml:space="preserve"> </w:t>
      </w:r>
    </w:p>
    <w:p w:rsidR="00956268" w:rsidRPr="00631983" w:rsidRDefault="004D6474" w:rsidP="007670E2">
      <w:pPr>
        <w:pStyle w:val="Ttulo3"/>
        <w:shd w:val="clear" w:color="auto" w:fill="FFFFFF"/>
        <w:spacing w:before="0" w:line="360" w:lineRule="auto"/>
        <w:jc w:val="center"/>
        <w:rPr>
          <w:rFonts w:ascii="Times New Roman" w:hAnsi="Times New Roman" w:cs="Times New Roman"/>
          <w:color w:val="000000"/>
          <w:sz w:val="24"/>
          <w:szCs w:val="24"/>
        </w:rPr>
      </w:pPr>
      <w:r w:rsidRPr="00631983">
        <w:rPr>
          <w:rFonts w:ascii="Times New Roman" w:hAnsi="Times New Roman" w:cs="Times New Roman"/>
          <w:noProof/>
          <w:sz w:val="24"/>
          <w:szCs w:val="24"/>
          <w:lang w:eastAsia="es-MX"/>
        </w:rPr>
        <w:lastRenderedPageBreak/>
        <w:drawing>
          <wp:anchor distT="0" distB="0" distL="114300" distR="114300" simplePos="0" relativeHeight="251650048" behindDoc="0" locked="0" layoutInCell="1" allowOverlap="1" wp14:anchorId="3E44BBE6" wp14:editId="6DE929EA">
            <wp:simplePos x="0" y="0"/>
            <wp:positionH relativeFrom="margin">
              <wp:align>center</wp:align>
            </wp:positionH>
            <wp:positionV relativeFrom="paragraph">
              <wp:posOffset>130810</wp:posOffset>
            </wp:positionV>
            <wp:extent cx="5029200" cy="2057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268" w:rsidRPr="00631983">
        <w:rPr>
          <w:rFonts w:ascii="Times New Roman" w:hAnsi="Times New Roman" w:cs="Times New Roman"/>
          <w:color w:val="000000"/>
          <w:sz w:val="24"/>
          <w:szCs w:val="24"/>
        </w:rPr>
        <w:t xml:space="preserve">Figura </w:t>
      </w:r>
      <w:r w:rsidR="00EB7059" w:rsidRPr="00631983">
        <w:rPr>
          <w:rFonts w:ascii="Times New Roman" w:hAnsi="Times New Roman" w:cs="Times New Roman"/>
          <w:color w:val="000000"/>
          <w:sz w:val="24"/>
          <w:szCs w:val="24"/>
        </w:rPr>
        <w:t>2:</w:t>
      </w:r>
      <w:r w:rsidR="00D16F68" w:rsidRPr="00631983">
        <w:rPr>
          <w:rFonts w:ascii="Times New Roman" w:hAnsi="Times New Roman" w:cs="Times New Roman"/>
          <w:color w:val="000000"/>
          <w:sz w:val="24"/>
          <w:szCs w:val="24"/>
        </w:rPr>
        <w:t xml:space="preserve"> El gusto por cantar en inglés</w:t>
      </w:r>
    </w:p>
    <w:p w:rsidR="00EF2A24" w:rsidRPr="00631983" w:rsidRDefault="00EF2A24" w:rsidP="00631983">
      <w:pPr>
        <w:pStyle w:val="Ttulo3"/>
        <w:shd w:val="clear" w:color="auto" w:fill="FFFFFF"/>
        <w:spacing w:before="0" w:line="360" w:lineRule="auto"/>
        <w:jc w:val="both"/>
        <w:rPr>
          <w:rFonts w:ascii="Times New Roman" w:hAnsi="Times New Roman" w:cs="Times New Roman"/>
          <w:b w:val="0"/>
          <w:color w:val="000000"/>
          <w:sz w:val="24"/>
          <w:szCs w:val="24"/>
        </w:rPr>
      </w:pPr>
    </w:p>
    <w:p w:rsidR="00B32953" w:rsidRPr="00631983" w:rsidRDefault="00956268" w:rsidP="00631983">
      <w:pPr>
        <w:pStyle w:val="Ttulo3"/>
        <w:shd w:val="clear" w:color="auto" w:fill="FFFFFF"/>
        <w:spacing w:before="0" w:line="360" w:lineRule="auto"/>
        <w:jc w:val="both"/>
        <w:rPr>
          <w:rFonts w:ascii="Times New Roman" w:hAnsi="Times New Roman" w:cs="Times New Roman"/>
          <w:b w:val="0"/>
          <w:color w:val="000000"/>
          <w:sz w:val="24"/>
          <w:szCs w:val="24"/>
        </w:rPr>
      </w:pPr>
      <w:r w:rsidRPr="00631983">
        <w:rPr>
          <w:rFonts w:ascii="Times New Roman" w:hAnsi="Times New Roman" w:cs="Times New Roman"/>
          <w:b w:val="0"/>
          <w:color w:val="000000"/>
          <w:sz w:val="24"/>
          <w:szCs w:val="24"/>
        </w:rPr>
        <w:t xml:space="preserve">En la siguiente figura se </w:t>
      </w:r>
      <w:r w:rsidR="004F71DA" w:rsidRPr="00631983">
        <w:rPr>
          <w:rFonts w:ascii="Times New Roman" w:hAnsi="Times New Roman" w:cs="Times New Roman"/>
          <w:b w:val="0"/>
          <w:color w:val="000000"/>
          <w:sz w:val="24"/>
          <w:szCs w:val="24"/>
        </w:rPr>
        <w:t xml:space="preserve">observa que </w:t>
      </w:r>
      <w:r w:rsidR="00AA52ED" w:rsidRPr="00631983">
        <w:rPr>
          <w:rFonts w:ascii="Times New Roman" w:hAnsi="Times New Roman" w:cs="Times New Roman"/>
          <w:b w:val="0"/>
          <w:color w:val="000000"/>
          <w:sz w:val="24"/>
          <w:szCs w:val="24"/>
        </w:rPr>
        <w:t xml:space="preserve">el 99% de los participantes considera que </w:t>
      </w:r>
      <w:r w:rsidR="00220A6F" w:rsidRPr="00631983">
        <w:rPr>
          <w:rFonts w:ascii="Times New Roman" w:hAnsi="Times New Roman" w:cs="Times New Roman"/>
          <w:b w:val="0"/>
          <w:color w:val="000000"/>
          <w:sz w:val="24"/>
          <w:szCs w:val="24"/>
        </w:rPr>
        <w:t xml:space="preserve">cantar canciones en inglés les ayuda a mejorar su nivel en esta lengua extranjera. </w:t>
      </w:r>
      <w:r w:rsidR="00C767C6" w:rsidRPr="00631983">
        <w:rPr>
          <w:rFonts w:ascii="Times New Roman" w:hAnsi="Times New Roman" w:cs="Times New Roman"/>
          <w:b w:val="0"/>
          <w:color w:val="000000"/>
          <w:sz w:val="24"/>
          <w:szCs w:val="24"/>
        </w:rPr>
        <w:t xml:space="preserve">Esto nos confirma que </w:t>
      </w:r>
      <w:r w:rsidR="00D731D4" w:rsidRPr="00631983">
        <w:rPr>
          <w:rFonts w:ascii="Times New Roman" w:hAnsi="Times New Roman" w:cs="Times New Roman"/>
          <w:b w:val="0"/>
          <w:color w:val="000000"/>
          <w:sz w:val="24"/>
          <w:szCs w:val="24"/>
        </w:rPr>
        <w:t xml:space="preserve">las canciones en inglés </w:t>
      </w:r>
      <w:r w:rsidR="004530A3" w:rsidRPr="00631983">
        <w:rPr>
          <w:rFonts w:ascii="Times New Roman" w:hAnsi="Times New Roman" w:cs="Times New Roman"/>
          <w:b w:val="0"/>
          <w:color w:val="000000"/>
          <w:sz w:val="24"/>
          <w:szCs w:val="24"/>
        </w:rPr>
        <w:t xml:space="preserve">son </w:t>
      </w:r>
      <w:r w:rsidR="002E3EAA" w:rsidRPr="00631983">
        <w:rPr>
          <w:rFonts w:ascii="Times New Roman" w:hAnsi="Times New Roman" w:cs="Times New Roman"/>
          <w:b w:val="0"/>
          <w:color w:val="000000"/>
          <w:sz w:val="24"/>
          <w:szCs w:val="24"/>
        </w:rPr>
        <w:t xml:space="preserve">vistas </w:t>
      </w:r>
      <w:r w:rsidR="00C343C0" w:rsidRPr="00631983">
        <w:rPr>
          <w:rFonts w:ascii="Times New Roman" w:hAnsi="Times New Roman" w:cs="Times New Roman"/>
          <w:b w:val="0"/>
          <w:color w:val="000000"/>
          <w:sz w:val="24"/>
          <w:szCs w:val="24"/>
        </w:rPr>
        <w:t>como un recurso útil para</w:t>
      </w:r>
      <w:r w:rsidR="00952FA8" w:rsidRPr="00631983">
        <w:rPr>
          <w:rFonts w:ascii="Times New Roman" w:hAnsi="Times New Roman" w:cs="Times New Roman"/>
          <w:b w:val="0"/>
          <w:color w:val="000000"/>
          <w:sz w:val="24"/>
          <w:szCs w:val="24"/>
        </w:rPr>
        <w:t xml:space="preserve"> aprender una nueva lengua</w:t>
      </w:r>
      <w:r w:rsidR="000B2B3F" w:rsidRPr="00631983">
        <w:rPr>
          <w:rFonts w:ascii="Times New Roman" w:hAnsi="Times New Roman" w:cs="Times New Roman"/>
          <w:b w:val="0"/>
          <w:color w:val="000000"/>
          <w:sz w:val="24"/>
          <w:szCs w:val="24"/>
        </w:rPr>
        <w:t xml:space="preserve"> por los estudiantes y que</w:t>
      </w:r>
      <w:r w:rsidR="00EF2A24" w:rsidRPr="00631983">
        <w:rPr>
          <w:rFonts w:ascii="Times New Roman" w:hAnsi="Times New Roman" w:cs="Times New Roman"/>
          <w:b w:val="0"/>
          <w:color w:val="000000"/>
          <w:sz w:val="24"/>
          <w:szCs w:val="24"/>
        </w:rPr>
        <w:t xml:space="preserve"> por lo tanto</w:t>
      </w:r>
      <w:r w:rsidR="000B2B3F" w:rsidRPr="00631983">
        <w:rPr>
          <w:rFonts w:ascii="Times New Roman" w:hAnsi="Times New Roman" w:cs="Times New Roman"/>
          <w:b w:val="0"/>
          <w:color w:val="000000"/>
          <w:sz w:val="24"/>
          <w:szCs w:val="24"/>
        </w:rPr>
        <w:t xml:space="preserve"> incluirlas como</w:t>
      </w:r>
      <w:r w:rsidR="00EF2A24" w:rsidRPr="00631983">
        <w:rPr>
          <w:rFonts w:ascii="Times New Roman" w:hAnsi="Times New Roman" w:cs="Times New Roman"/>
          <w:b w:val="0"/>
          <w:color w:val="000000"/>
          <w:sz w:val="24"/>
          <w:szCs w:val="24"/>
        </w:rPr>
        <w:t xml:space="preserve"> actividades dentro de la clase </w:t>
      </w:r>
      <w:r w:rsidR="00AA0850" w:rsidRPr="00631983">
        <w:rPr>
          <w:rFonts w:ascii="Times New Roman" w:hAnsi="Times New Roman" w:cs="Times New Roman"/>
          <w:b w:val="0"/>
          <w:color w:val="000000"/>
          <w:sz w:val="24"/>
          <w:szCs w:val="24"/>
        </w:rPr>
        <w:t xml:space="preserve">tendrá un sentido para los </w:t>
      </w:r>
      <w:r w:rsidR="00B03002" w:rsidRPr="00631983">
        <w:rPr>
          <w:rFonts w:ascii="Times New Roman" w:hAnsi="Times New Roman" w:cs="Times New Roman"/>
          <w:b w:val="0"/>
          <w:color w:val="000000"/>
          <w:sz w:val="24"/>
          <w:szCs w:val="24"/>
        </w:rPr>
        <w:t xml:space="preserve">educandos. </w:t>
      </w:r>
    </w:p>
    <w:p w:rsidR="00983B73" w:rsidRPr="00631983" w:rsidRDefault="00983B73" w:rsidP="00631983">
      <w:pPr>
        <w:spacing w:after="0" w:line="360" w:lineRule="auto"/>
        <w:rPr>
          <w:rFonts w:ascii="Times New Roman" w:hAnsi="Times New Roman" w:cs="Times New Roman"/>
          <w:sz w:val="24"/>
          <w:szCs w:val="24"/>
        </w:rPr>
      </w:pPr>
    </w:p>
    <w:p w:rsidR="00B36118" w:rsidRPr="00631983" w:rsidRDefault="00B36118" w:rsidP="009024CA">
      <w:pPr>
        <w:pStyle w:val="Ttulo3"/>
        <w:shd w:val="clear" w:color="auto" w:fill="FFFFFF"/>
        <w:spacing w:before="0" w:line="360" w:lineRule="auto"/>
        <w:jc w:val="center"/>
        <w:rPr>
          <w:rFonts w:ascii="Times New Roman" w:hAnsi="Times New Roman" w:cs="Times New Roman"/>
          <w:color w:val="000000"/>
          <w:sz w:val="24"/>
          <w:szCs w:val="24"/>
        </w:rPr>
      </w:pPr>
      <w:r w:rsidRPr="00631983">
        <w:rPr>
          <w:rFonts w:ascii="Times New Roman" w:hAnsi="Times New Roman" w:cs="Times New Roman"/>
          <w:color w:val="000000"/>
          <w:sz w:val="24"/>
          <w:szCs w:val="24"/>
        </w:rPr>
        <w:t>¿Cantar canciones en inglés mejoran mi nivel en esta lengua extranjera?</w:t>
      </w:r>
    </w:p>
    <w:p w:rsidR="00145005" w:rsidRPr="00631983" w:rsidRDefault="00933AE8" w:rsidP="00631983">
      <w:pPr>
        <w:pStyle w:val="Ttulo3"/>
        <w:shd w:val="clear" w:color="auto" w:fill="FFFFFF"/>
        <w:spacing w:before="0" w:line="360" w:lineRule="auto"/>
        <w:rPr>
          <w:rFonts w:ascii="Times New Roman" w:hAnsi="Times New Roman" w:cs="Times New Roman"/>
          <w:color w:val="000000"/>
          <w:sz w:val="24"/>
          <w:szCs w:val="24"/>
        </w:rPr>
      </w:pPr>
      <w:r w:rsidRPr="00631983">
        <w:rPr>
          <w:rFonts w:ascii="Times New Roman" w:hAnsi="Times New Roman" w:cs="Times New Roman"/>
          <w:noProof/>
          <w:sz w:val="24"/>
          <w:szCs w:val="24"/>
          <w:lang w:eastAsia="es-MX"/>
        </w:rPr>
        <w:drawing>
          <wp:anchor distT="0" distB="0" distL="114300" distR="114300" simplePos="0" relativeHeight="251648000" behindDoc="0" locked="0" layoutInCell="1" allowOverlap="1" wp14:anchorId="53097325" wp14:editId="2C93313A">
            <wp:simplePos x="0" y="0"/>
            <wp:positionH relativeFrom="column">
              <wp:posOffset>43815</wp:posOffset>
            </wp:positionH>
            <wp:positionV relativeFrom="paragraph">
              <wp:posOffset>248920</wp:posOffset>
            </wp:positionV>
            <wp:extent cx="3286125" cy="1428750"/>
            <wp:effectExtent l="0" t="0" r="9525" b="0"/>
            <wp:wrapSquare wrapText="bothSides"/>
            <wp:docPr id="2" name="Imagen 2" descr="C:\Users\verorodriguez\Documents\CA Autonomia en el aprendizaje\Actividades archivos PRODEP 2017-2019\Producción\El Uso de Canciones para facilitar el aprendizaje del inglés\Gráfic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rodriguez\Documents\CA Autonomia en el aprendizaje\Actividades archivos PRODEP 2017-2019\Producción\El Uso de Canciones para facilitar el aprendizaje del inglés\Gráfico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4"/>
        <w:gridCol w:w="586"/>
        <w:gridCol w:w="786"/>
      </w:tblGrid>
      <w:tr w:rsidR="007732C7" w:rsidRPr="00631983" w:rsidTr="007732C7">
        <w:tc>
          <w:tcPr>
            <w:tcW w:w="0" w:type="auto"/>
            <w:shd w:val="clear" w:color="auto" w:fill="FFFFFF"/>
            <w:noWrap/>
            <w:tcMar>
              <w:top w:w="15" w:type="dxa"/>
              <w:left w:w="15" w:type="dxa"/>
              <w:bottom w:w="120" w:type="dxa"/>
              <w:right w:w="15" w:type="dxa"/>
            </w:tcMar>
            <w:hideMark/>
          </w:tcPr>
          <w:p w:rsidR="007732C7" w:rsidRPr="00631983" w:rsidRDefault="007732C7" w:rsidP="00631983">
            <w:pPr>
              <w:spacing w:after="0" w:line="360" w:lineRule="auto"/>
              <w:jc w:val="right"/>
              <w:rPr>
                <w:rFonts w:ascii="Times New Roman" w:eastAsia="Times New Roman" w:hAnsi="Times New Roman" w:cs="Times New Roman"/>
                <w:color w:val="000000"/>
                <w:sz w:val="24"/>
                <w:szCs w:val="24"/>
                <w:lang w:eastAsia="es-MX"/>
              </w:rPr>
            </w:pPr>
            <w:r w:rsidRPr="00631983">
              <w:rPr>
                <w:rFonts w:ascii="Times New Roman" w:eastAsia="Times New Roman" w:hAnsi="Times New Roman" w:cs="Times New Roman"/>
                <w:color w:val="000000"/>
                <w:sz w:val="24"/>
                <w:szCs w:val="24"/>
                <w:lang w:eastAsia="es-MX"/>
              </w:rPr>
              <w:t>Si</w:t>
            </w:r>
          </w:p>
        </w:tc>
        <w:tc>
          <w:tcPr>
            <w:tcW w:w="0" w:type="auto"/>
            <w:shd w:val="clear" w:color="auto" w:fill="FFFFFF"/>
            <w:tcMar>
              <w:top w:w="15" w:type="dxa"/>
              <w:left w:w="331" w:type="dxa"/>
              <w:bottom w:w="120" w:type="dxa"/>
              <w:right w:w="15" w:type="dxa"/>
            </w:tcMar>
            <w:hideMark/>
          </w:tcPr>
          <w:p w:rsidR="007732C7" w:rsidRPr="00631983" w:rsidRDefault="007732C7" w:rsidP="00631983">
            <w:pPr>
              <w:spacing w:after="0" w:line="360" w:lineRule="auto"/>
              <w:jc w:val="right"/>
              <w:rPr>
                <w:rFonts w:ascii="Times New Roman" w:eastAsia="Times New Roman" w:hAnsi="Times New Roman" w:cs="Times New Roman"/>
                <w:b/>
                <w:bCs/>
                <w:color w:val="000000"/>
                <w:sz w:val="24"/>
                <w:szCs w:val="24"/>
                <w:lang w:eastAsia="es-MX"/>
              </w:rPr>
            </w:pPr>
            <w:r w:rsidRPr="00631983">
              <w:rPr>
                <w:rFonts w:ascii="Times New Roman" w:eastAsia="Times New Roman" w:hAnsi="Times New Roman" w:cs="Times New Roman"/>
                <w:b/>
                <w:bCs/>
                <w:color w:val="000000"/>
                <w:sz w:val="24"/>
                <w:szCs w:val="24"/>
                <w:lang w:eastAsia="es-MX"/>
              </w:rPr>
              <w:t>98</w:t>
            </w:r>
          </w:p>
        </w:tc>
        <w:tc>
          <w:tcPr>
            <w:tcW w:w="0" w:type="auto"/>
            <w:shd w:val="clear" w:color="auto" w:fill="FFFFFF"/>
            <w:tcMar>
              <w:top w:w="15" w:type="dxa"/>
              <w:left w:w="331" w:type="dxa"/>
              <w:bottom w:w="120" w:type="dxa"/>
              <w:right w:w="15" w:type="dxa"/>
            </w:tcMar>
            <w:hideMark/>
          </w:tcPr>
          <w:p w:rsidR="007732C7" w:rsidRPr="00631983" w:rsidRDefault="007732C7" w:rsidP="00631983">
            <w:pPr>
              <w:spacing w:after="0" w:line="360" w:lineRule="auto"/>
              <w:jc w:val="right"/>
              <w:rPr>
                <w:rFonts w:ascii="Times New Roman" w:eastAsia="Times New Roman" w:hAnsi="Times New Roman" w:cs="Times New Roman"/>
                <w:color w:val="666666"/>
                <w:sz w:val="24"/>
                <w:szCs w:val="24"/>
                <w:lang w:eastAsia="es-MX"/>
              </w:rPr>
            </w:pPr>
            <w:r w:rsidRPr="00631983">
              <w:rPr>
                <w:rFonts w:ascii="Times New Roman" w:eastAsia="Times New Roman" w:hAnsi="Times New Roman" w:cs="Times New Roman"/>
                <w:color w:val="666666"/>
                <w:sz w:val="24"/>
                <w:szCs w:val="24"/>
                <w:lang w:eastAsia="es-MX"/>
              </w:rPr>
              <w:t>99%</w:t>
            </w:r>
          </w:p>
        </w:tc>
      </w:tr>
      <w:tr w:rsidR="007732C7" w:rsidRPr="00631983" w:rsidTr="007732C7">
        <w:tc>
          <w:tcPr>
            <w:tcW w:w="0" w:type="auto"/>
            <w:shd w:val="clear" w:color="auto" w:fill="FFFFFF"/>
            <w:noWrap/>
            <w:tcMar>
              <w:top w:w="15" w:type="dxa"/>
              <w:left w:w="15" w:type="dxa"/>
              <w:bottom w:w="120" w:type="dxa"/>
              <w:right w:w="15" w:type="dxa"/>
            </w:tcMar>
            <w:hideMark/>
          </w:tcPr>
          <w:p w:rsidR="007732C7" w:rsidRPr="00631983" w:rsidRDefault="007732C7" w:rsidP="00631983">
            <w:pPr>
              <w:spacing w:after="0" w:line="360" w:lineRule="auto"/>
              <w:jc w:val="right"/>
              <w:rPr>
                <w:rFonts w:ascii="Times New Roman" w:eastAsia="Times New Roman" w:hAnsi="Times New Roman" w:cs="Times New Roman"/>
                <w:color w:val="000000"/>
                <w:sz w:val="24"/>
                <w:szCs w:val="24"/>
                <w:lang w:eastAsia="es-MX"/>
              </w:rPr>
            </w:pPr>
            <w:r w:rsidRPr="00631983">
              <w:rPr>
                <w:rFonts w:ascii="Times New Roman" w:eastAsia="Times New Roman" w:hAnsi="Times New Roman" w:cs="Times New Roman"/>
                <w:color w:val="000000"/>
                <w:sz w:val="24"/>
                <w:szCs w:val="24"/>
                <w:lang w:eastAsia="es-MX"/>
              </w:rPr>
              <w:t>No</w:t>
            </w:r>
          </w:p>
        </w:tc>
        <w:tc>
          <w:tcPr>
            <w:tcW w:w="0" w:type="auto"/>
            <w:shd w:val="clear" w:color="auto" w:fill="FFFFFF"/>
            <w:tcMar>
              <w:top w:w="15" w:type="dxa"/>
              <w:left w:w="331" w:type="dxa"/>
              <w:bottom w:w="120" w:type="dxa"/>
              <w:right w:w="15" w:type="dxa"/>
            </w:tcMar>
            <w:hideMark/>
          </w:tcPr>
          <w:p w:rsidR="007732C7" w:rsidRPr="00631983" w:rsidRDefault="007732C7" w:rsidP="00631983">
            <w:pPr>
              <w:spacing w:after="0" w:line="360" w:lineRule="auto"/>
              <w:jc w:val="right"/>
              <w:rPr>
                <w:rFonts w:ascii="Times New Roman" w:eastAsia="Times New Roman" w:hAnsi="Times New Roman" w:cs="Times New Roman"/>
                <w:b/>
                <w:bCs/>
                <w:color w:val="000000"/>
                <w:sz w:val="24"/>
                <w:szCs w:val="24"/>
                <w:lang w:eastAsia="es-MX"/>
              </w:rPr>
            </w:pPr>
            <w:r w:rsidRPr="00631983">
              <w:rPr>
                <w:rFonts w:ascii="Times New Roman" w:eastAsia="Times New Roman" w:hAnsi="Times New Roman" w:cs="Times New Roman"/>
                <w:b/>
                <w:bCs/>
                <w:color w:val="000000"/>
                <w:sz w:val="24"/>
                <w:szCs w:val="24"/>
                <w:lang w:eastAsia="es-MX"/>
              </w:rPr>
              <w:t>1</w:t>
            </w:r>
          </w:p>
        </w:tc>
        <w:tc>
          <w:tcPr>
            <w:tcW w:w="0" w:type="auto"/>
            <w:shd w:val="clear" w:color="auto" w:fill="FFFFFF"/>
            <w:tcMar>
              <w:top w:w="15" w:type="dxa"/>
              <w:left w:w="331" w:type="dxa"/>
              <w:bottom w:w="120" w:type="dxa"/>
              <w:right w:w="15" w:type="dxa"/>
            </w:tcMar>
            <w:hideMark/>
          </w:tcPr>
          <w:p w:rsidR="007732C7" w:rsidRPr="00631983" w:rsidRDefault="007732C7" w:rsidP="00631983">
            <w:pPr>
              <w:spacing w:after="0" w:line="360" w:lineRule="auto"/>
              <w:jc w:val="right"/>
              <w:rPr>
                <w:rFonts w:ascii="Times New Roman" w:eastAsia="Times New Roman" w:hAnsi="Times New Roman" w:cs="Times New Roman"/>
                <w:color w:val="666666"/>
                <w:sz w:val="24"/>
                <w:szCs w:val="24"/>
                <w:lang w:eastAsia="es-MX"/>
              </w:rPr>
            </w:pPr>
            <w:r w:rsidRPr="00631983">
              <w:rPr>
                <w:rFonts w:ascii="Times New Roman" w:eastAsia="Times New Roman" w:hAnsi="Times New Roman" w:cs="Times New Roman"/>
                <w:color w:val="666666"/>
                <w:sz w:val="24"/>
                <w:szCs w:val="24"/>
                <w:lang w:eastAsia="es-MX"/>
              </w:rPr>
              <w:t>1%</w:t>
            </w:r>
          </w:p>
        </w:tc>
      </w:tr>
    </w:tbl>
    <w:p w:rsidR="009A004C" w:rsidRPr="00631983" w:rsidRDefault="009A004C" w:rsidP="00631983">
      <w:pPr>
        <w:spacing w:after="0" w:line="360" w:lineRule="auto"/>
        <w:rPr>
          <w:rFonts w:ascii="Times New Roman" w:hAnsi="Times New Roman" w:cs="Times New Roman"/>
          <w:sz w:val="24"/>
          <w:szCs w:val="24"/>
        </w:rPr>
      </w:pPr>
    </w:p>
    <w:p w:rsidR="009E4A2A" w:rsidRPr="00631983" w:rsidRDefault="009E4A2A" w:rsidP="00631983">
      <w:pPr>
        <w:spacing w:after="0" w:line="360" w:lineRule="auto"/>
        <w:rPr>
          <w:rFonts w:ascii="Times New Roman" w:hAnsi="Times New Roman" w:cs="Times New Roman"/>
          <w:sz w:val="24"/>
          <w:szCs w:val="24"/>
        </w:rPr>
      </w:pPr>
    </w:p>
    <w:p w:rsidR="009024CA" w:rsidRDefault="00ED76C4" w:rsidP="00631983">
      <w:pPr>
        <w:spacing w:after="0" w:line="360" w:lineRule="auto"/>
        <w:rPr>
          <w:rFonts w:ascii="Times New Roman" w:hAnsi="Times New Roman" w:cs="Times New Roman"/>
          <w:sz w:val="24"/>
          <w:szCs w:val="24"/>
        </w:rPr>
      </w:pPr>
      <w:r w:rsidRPr="00631983">
        <w:rPr>
          <w:rFonts w:ascii="Times New Roman" w:hAnsi="Times New Roman" w:cs="Times New Roman"/>
          <w:sz w:val="24"/>
          <w:szCs w:val="24"/>
        </w:rPr>
        <w:t xml:space="preserve">                                       </w:t>
      </w:r>
    </w:p>
    <w:p w:rsidR="009024CA" w:rsidRDefault="009024CA" w:rsidP="00631983">
      <w:pPr>
        <w:spacing w:after="0" w:line="360" w:lineRule="auto"/>
        <w:rPr>
          <w:rFonts w:ascii="Times New Roman" w:hAnsi="Times New Roman" w:cs="Times New Roman"/>
          <w:sz w:val="24"/>
          <w:szCs w:val="24"/>
        </w:rPr>
      </w:pPr>
    </w:p>
    <w:p w:rsidR="00C45450" w:rsidRDefault="009D2505" w:rsidP="009024CA">
      <w:pPr>
        <w:spacing w:after="0" w:line="360" w:lineRule="auto"/>
        <w:jc w:val="center"/>
        <w:rPr>
          <w:rFonts w:ascii="Times New Roman" w:hAnsi="Times New Roman" w:cs="Times New Roman"/>
          <w:b/>
          <w:sz w:val="24"/>
          <w:szCs w:val="24"/>
        </w:rPr>
      </w:pPr>
      <w:r w:rsidRPr="00631983">
        <w:rPr>
          <w:rFonts w:ascii="Times New Roman" w:hAnsi="Times New Roman" w:cs="Times New Roman"/>
          <w:b/>
          <w:sz w:val="24"/>
          <w:szCs w:val="24"/>
        </w:rPr>
        <w:t>Figura 3:</w:t>
      </w:r>
      <w:r w:rsidR="004F0D13" w:rsidRPr="00631983">
        <w:rPr>
          <w:rFonts w:ascii="Times New Roman" w:hAnsi="Times New Roman" w:cs="Times New Roman"/>
          <w:b/>
          <w:sz w:val="24"/>
          <w:szCs w:val="24"/>
        </w:rPr>
        <w:t xml:space="preserve"> Las c</w:t>
      </w:r>
      <w:r w:rsidR="00DC37DB" w:rsidRPr="00631983">
        <w:rPr>
          <w:rFonts w:ascii="Times New Roman" w:hAnsi="Times New Roman" w:cs="Times New Roman"/>
          <w:b/>
          <w:sz w:val="24"/>
          <w:szCs w:val="24"/>
        </w:rPr>
        <w:t>anciones en inglés y el nivel de lengua</w:t>
      </w:r>
    </w:p>
    <w:p w:rsidR="007670E2" w:rsidRPr="00631983" w:rsidRDefault="007670E2" w:rsidP="009024CA">
      <w:pPr>
        <w:spacing w:after="0" w:line="360" w:lineRule="auto"/>
        <w:jc w:val="center"/>
        <w:rPr>
          <w:rFonts w:ascii="Times New Roman" w:hAnsi="Times New Roman" w:cs="Times New Roman"/>
          <w:b/>
          <w:sz w:val="24"/>
          <w:szCs w:val="24"/>
        </w:rPr>
      </w:pPr>
    </w:p>
    <w:p w:rsidR="002166ED" w:rsidRPr="00631983" w:rsidRDefault="00FB4EAA" w:rsidP="004548B5">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La aceptación </w:t>
      </w:r>
      <w:r w:rsidR="00EA20E8" w:rsidRPr="00631983">
        <w:rPr>
          <w:rFonts w:ascii="Times New Roman" w:hAnsi="Times New Roman" w:cs="Times New Roman"/>
          <w:sz w:val="24"/>
          <w:szCs w:val="24"/>
        </w:rPr>
        <w:t xml:space="preserve">del uso </w:t>
      </w:r>
      <w:r w:rsidR="00494AA6" w:rsidRPr="00631983">
        <w:rPr>
          <w:rFonts w:ascii="Times New Roman" w:hAnsi="Times New Roman" w:cs="Times New Roman"/>
          <w:sz w:val="24"/>
          <w:szCs w:val="24"/>
        </w:rPr>
        <w:t xml:space="preserve">de canciones en inglés por los participantes se </w:t>
      </w:r>
      <w:r w:rsidR="006E1B4B" w:rsidRPr="00631983">
        <w:rPr>
          <w:rFonts w:ascii="Times New Roman" w:hAnsi="Times New Roman" w:cs="Times New Roman"/>
          <w:sz w:val="24"/>
          <w:szCs w:val="24"/>
        </w:rPr>
        <w:t xml:space="preserve">puede observar en el gráfico siguiente en el que </w:t>
      </w:r>
      <w:r w:rsidR="005444EF" w:rsidRPr="00631983">
        <w:rPr>
          <w:rFonts w:ascii="Times New Roman" w:hAnsi="Times New Roman" w:cs="Times New Roman"/>
          <w:sz w:val="24"/>
          <w:szCs w:val="24"/>
        </w:rPr>
        <w:t xml:space="preserve">el 88.9% de los estudiantes respondió que </w:t>
      </w:r>
      <w:r w:rsidR="003C1595" w:rsidRPr="00631983">
        <w:rPr>
          <w:rFonts w:ascii="Times New Roman" w:hAnsi="Times New Roman" w:cs="Times New Roman"/>
          <w:sz w:val="24"/>
          <w:szCs w:val="24"/>
        </w:rPr>
        <w:t xml:space="preserve">les gusta que su maestra </w:t>
      </w:r>
      <w:r w:rsidR="00A05D81" w:rsidRPr="00631983">
        <w:rPr>
          <w:rFonts w:ascii="Times New Roman" w:hAnsi="Times New Roman" w:cs="Times New Roman"/>
          <w:sz w:val="24"/>
          <w:szCs w:val="24"/>
        </w:rPr>
        <w:t xml:space="preserve">use música en la clase de inglés. </w:t>
      </w:r>
      <w:r w:rsidR="00916290" w:rsidRPr="00631983">
        <w:rPr>
          <w:rFonts w:ascii="Times New Roman" w:hAnsi="Times New Roman" w:cs="Times New Roman"/>
          <w:sz w:val="24"/>
          <w:szCs w:val="24"/>
        </w:rPr>
        <w:t xml:space="preserve">El uso de canciones </w:t>
      </w:r>
      <w:r w:rsidR="004758CF" w:rsidRPr="00631983">
        <w:rPr>
          <w:rFonts w:ascii="Times New Roman" w:hAnsi="Times New Roman" w:cs="Times New Roman"/>
          <w:sz w:val="24"/>
          <w:szCs w:val="24"/>
        </w:rPr>
        <w:t xml:space="preserve">en </w:t>
      </w:r>
      <w:r w:rsidR="00FE39BE" w:rsidRPr="00631983">
        <w:rPr>
          <w:rFonts w:ascii="Times New Roman" w:hAnsi="Times New Roman" w:cs="Times New Roman"/>
          <w:sz w:val="24"/>
          <w:szCs w:val="24"/>
        </w:rPr>
        <w:t>general</w:t>
      </w:r>
      <w:r w:rsidR="00916290" w:rsidRPr="00631983">
        <w:rPr>
          <w:rFonts w:ascii="Times New Roman" w:hAnsi="Times New Roman" w:cs="Times New Roman"/>
          <w:sz w:val="24"/>
          <w:szCs w:val="24"/>
        </w:rPr>
        <w:t xml:space="preserve"> permitirá </w:t>
      </w:r>
      <w:r w:rsidR="00F24B99" w:rsidRPr="00631983">
        <w:rPr>
          <w:rFonts w:ascii="Times New Roman" w:hAnsi="Times New Roman" w:cs="Times New Roman"/>
          <w:sz w:val="24"/>
          <w:szCs w:val="24"/>
        </w:rPr>
        <w:t xml:space="preserve">a los </w:t>
      </w:r>
      <w:r w:rsidR="00F24B99" w:rsidRPr="00631983">
        <w:rPr>
          <w:rFonts w:ascii="Times New Roman" w:hAnsi="Times New Roman" w:cs="Times New Roman"/>
          <w:sz w:val="24"/>
          <w:szCs w:val="24"/>
        </w:rPr>
        <w:lastRenderedPageBreak/>
        <w:t xml:space="preserve">profesores </w:t>
      </w:r>
      <w:r w:rsidR="00524916" w:rsidRPr="00631983">
        <w:rPr>
          <w:rFonts w:ascii="Times New Roman" w:hAnsi="Times New Roman" w:cs="Times New Roman"/>
          <w:sz w:val="24"/>
          <w:szCs w:val="24"/>
        </w:rPr>
        <w:t xml:space="preserve">salir de la rutina de las clases </w:t>
      </w:r>
      <w:r w:rsidR="009363DD" w:rsidRPr="00631983">
        <w:rPr>
          <w:rFonts w:ascii="Times New Roman" w:hAnsi="Times New Roman" w:cs="Times New Roman"/>
          <w:sz w:val="24"/>
          <w:szCs w:val="24"/>
        </w:rPr>
        <w:t xml:space="preserve">y </w:t>
      </w:r>
      <w:r w:rsidR="005D2F10" w:rsidRPr="00631983">
        <w:rPr>
          <w:rFonts w:ascii="Times New Roman" w:hAnsi="Times New Roman" w:cs="Times New Roman"/>
          <w:sz w:val="24"/>
          <w:szCs w:val="24"/>
        </w:rPr>
        <w:t xml:space="preserve">si </w:t>
      </w:r>
      <w:r w:rsidR="00382062" w:rsidRPr="00631983">
        <w:rPr>
          <w:rFonts w:ascii="Times New Roman" w:hAnsi="Times New Roman" w:cs="Times New Roman"/>
          <w:sz w:val="24"/>
          <w:szCs w:val="24"/>
        </w:rPr>
        <w:t>junto con</w:t>
      </w:r>
      <w:r w:rsidR="005D2F10" w:rsidRPr="00631983">
        <w:rPr>
          <w:rFonts w:ascii="Times New Roman" w:hAnsi="Times New Roman" w:cs="Times New Roman"/>
          <w:sz w:val="24"/>
          <w:szCs w:val="24"/>
        </w:rPr>
        <w:t xml:space="preserve"> las canciones </w:t>
      </w:r>
      <w:r w:rsidR="005E3664" w:rsidRPr="00631983">
        <w:rPr>
          <w:rFonts w:ascii="Times New Roman" w:hAnsi="Times New Roman" w:cs="Times New Roman"/>
          <w:sz w:val="24"/>
          <w:szCs w:val="24"/>
        </w:rPr>
        <w:t>se presentan</w:t>
      </w:r>
      <w:r w:rsidR="005D2F10" w:rsidRPr="00631983">
        <w:rPr>
          <w:rFonts w:ascii="Times New Roman" w:hAnsi="Times New Roman" w:cs="Times New Roman"/>
          <w:sz w:val="24"/>
          <w:szCs w:val="24"/>
        </w:rPr>
        <w:t xml:space="preserve"> los videos de las mismas, </w:t>
      </w:r>
      <w:r w:rsidR="005E3664" w:rsidRPr="00631983">
        <w:rPr>
          <w:rFonts w:ascii="Times New Roman" w:hAnsi="Times New Roman" w:cs="Times New Roman"/>
          <w:sz w:val="24"/>
          <w:szCs w:val="24"/>
        </w:rPr>
        <w:t xml:space="preserve">los alumnos </w:t>
      </w:r>
      <w:r w:rsidR="00FF3A7A" w:rsidRPr="00631983">
        <w:rPr>
          <w:rFonts w:ascii="Times New Roman" w:hAnsi="Times New Roman" w:cs="Times New Roman"/>
          <w:sz w:val="24"/>
          <w:szCs w:val="24"/>
        </w:rPr>
        <w:t xml:space="preserve">podrán ver colores además de </w:t>
      </w:r>
      <w:r w:rsidR="00467D5C" w:rsidRPr="00631983">
        <w:rPr>
          <w:rFonts w:ascii="Times New Roman" w:hAnsi="Times New Roman" w:cs="Times New Roman"/>
          <w:sz w:val="24"/>
          <w:szCs w:val="24"/>
        </w:rPr>
        <w:t xml:space="preserve">escuchar sonidos. </w:t>
      </w:r>
      <w:r w:rsidR="00C233AA" w:rsidRPr="00631983">
        <w:rPr>
          <w:rFonts w:ascii="Times New Roman" w:hAnsi="Times New Roman" w:cs="Times New Roman"/>
          <w:sz w:val="24"/>
          <w:szCs w:val="24"/>
        </w:rPr>
        <w:t xml:space="preserve">Ello sin duda activará no sólo </w:t>
      </w:r>
      <w:r w:rsidR="00920C17" w:rsidRPr="00631983">
        <w:rPr>
          <w:rFonts w:ascii="Times New Roman" w:hAnsi="Times New Roman" w:cs="Times New Roman"/>
          <w:sz w:val="24"/>
          <w:szCs w:val="24"/>
        </w:rPr>
        <w:t xml:space="preserve">el canal auditivo de los estudiantes sino también el visual, lo cual </w:t>
      </w:r>
      <w:r w:rsidR="00137947" w:rsidRPr="00631983">
        <w:rPr>
          <w:rFonts w:ascii="Times New Roman" w:hAnsi="Times New Roman" w:cs="Times New Roman"/>
          <w:sz w:val="24"/>
          <w:szCs w:val="24"/>
        </w:rPr>
        <w:t xml:space="preserve">facilitará aún más el aprendizaje del idioma. </w:t>
      </w:r>
    </w:p>
    <w:p w:rsidR="003C083A" w:rsidRPr="00631983" w:rsidRDefault="004548B5" w:rsidP="00631983">
      <w:pPr>
        <w:spacing w:after="0" w:line="360" w:lineRule="auto"/>
        <w:rPr>
          <w:rFonts w:ascii="Times New Roman" w:hAnsi="Times New Roman" w:cs="Times New Roman"/>
          <w:sz w:val="24"/>
          <w:szCs w:val="24"/>
        </w:rPr>
      </w:pPr>
      <w:r w:rsidRPr="00631983">
        <w:rPr>
          <w:rFonts w:ascii="Times New Roman" w:eastAsia="Times New Roman" w:hAnsi="Times New Roman" w:cs="Times New Roman"/>
          <w:noProof/>
          <w:color w:val="333333"/>
          <w:kern w:val="36"/>
          <w:sz w:val="24"/>
          <w:szCs w:val="24"/>
          <w:lang w:eastAsia="es-MX"/>
        </w:rPr>
        <w:drawing>
          <wp:anchor distT="0" distB="0" distL="114300" distR="114300" simplePos="0" relativeHeight="251658240" behindDoc="0" locked="0" layoutInCell="1" allowOverlap="1" wp14:anchorId="25D44F4B" wp14:editId="5CF2C630">
            <wp:simplePos x="0" y="0"/>
            <wp:positionH relativeFrom="margin">
              <wp:posOffset>152400</wp:posOffset>
            </wp:positionH>
            <wp:positionV relativeFrom="paragraph">
              <wp:posOffset>189230</wp:posOffset>
            </wp:positionV>
            <wp:extent cx="5534025" cy="195262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083A" w:rsidRPr="00631983" w:rsidRDefault="003C083A" w:rsidP="00631983">
      <w:pPr>
        <w:spacing w:after="0" w:line="360" w:lineRule="auto"/>
        <w:rPr>
          <w:rFonts w:ascii="Times New Roman" w:hAnsi="Times New Roman" w:cs="Times New Roman"/>
          <w:sz w:val="24"/>
          <w:szCs w:val="24"/>
        </w:rPr>
      </w:pPr>
    </w:p>
    <w:p w:rsidR="003C083A" w:rsidRPr="00631983" w:rsidRDefault="00121D25" w:rsidP="00631983">
      <w:pPr>
        <w:spacing w:after="0" w:line="360" w:lineRule="auto"/>
        <w:rPr>
          <w:rFonts w:ascii="Times New Roman" w:hAnsi="Times New Roman" w:cs="Times New Roman"/>
          <w:b/>
          <w:sz w:val="24"/>
          <w:szCs w:val="24"/>
        </w:rPr>
      </w:pPr>
      <w:r w:rsidRPr="00631983">
        <w:rPr>
          <w:rFonts w:ascii="Times New Roman" w:hAnsi="Times New Roman" w:cs="Times New Roman"/>
          <w:sz w:val="24"/>
          <w:szCs w:val="24"/>
        </w:rPr>
        <w:t xml:space="preserve">                                   </w:t>
      </w:r>
      <w:r w:rsidR="00FA58FA" w:rsidRPr="00631983">
        <w:rPr>
          <w:rFonts w:ascii="Times New Roman" w:hAnsi="Times New Roman" w:cs="Times New Roman"/>
          <w:b/>
          <w:sz w:val="24"/>
          <w:szCs w:val="24"/>
        </w:rPr>
        <w:t>Figura 4:</w:t>
      </w:r>
      <w:r w:rsidR="004F0D13" w:rsidRPr="00631983">
        <w:rPr>
          <w:rFonts w:ascii="Times New Roman" w:hAnsi="Times New Roman" w:cs="Times New Roman"/>
          <w:b/>
          <w:sz w:val="24"/>
          <w:szCs w:val="24"/>
        </w:rPr>
        <w:t xml:space="preserve"> </w:t>
      </w:r>
      <w:r w:rsidR="003D6980" w:rsidRPr="00631983">
        <w:rPr>
          <w:rFonts w:ascii="Times New Roman" w:hAnsi="Times New Roman" w:cs="Times New Roman"/>
          <w:b/>
          <w:sz w:val="24"/>
          <w:szCs w:val="24"/>
        </w:rPr>
        <w:t>La música en las clases de inglés</w:t>
      </w:r>
    </w:p>
    <w:p w:rsidR="00D83356" w:rsidRPr="00631983" w:rsidRDefault="00D83356" w:rsidP="00631983">
      <w:pPr>
        <w:spacing w:after="0" w:line="360" w:lineRule="auto"/>
        <w:rPr>
          <w:rFonts w:ascii="Times New Roman" w:hAnsi="Times New Roman" w:cs="Times New Roman"/>
          <w:sz w:val="24"/>
          <w:szCs w:val="24"/>
        </w:rPr>
      </w:pPr>
    </w:p>
    <w:p w:rsidR="004548B5" w:rsidRDefault="00AD4E50" w:rsidP="004548B5">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Sin embargo, </w:t>
      </w:r>
      <w:r w:rsidR="00881176" w:rsidRPr="00631983">
        <w:rPr>
          <w:rFonts w:ascii="Times New Roman" w:hAnsi="Times New Roman" w:cs="Times New Roman"/>
          <w:sz w:val="24"/>
          <w:szCs w:val="24"/>
        </w:rPr>
        <w:t xml:space="preserve">no sólo </w:t>
      </w:r>
      <w:r w:rsidRPr="00631983">
        <w:rPr>
          <w:rFonts w:ascii="Times New Roman" w:hAnsi="Times New Roman" w:cs="Times New Roman"/>
          <w:sz w:val="24"/>
          <w:szCs w:val="24"/>
        </w:rPr>
        <w:t xml:space="preserve">el escuchar canciones en inglés </w:t>
      </w:r>
      <w:r w:rsidR="00BE3A40" w:rsidRPr="00631983">
        <w:rPr>
          <w:rFonts w:ascii="Times New Roman" w:hAnsi="Times New Roman" w:cs="Times New Roman"/>
          <w:sz w:val="24"/>
          <w:szCs w:val="24"/>
        </w:rPr>
        <w:t>trae</w:t>
      </w:r>
      <w:r w:rsidR="00881176" w:rsidRPr="00631983">
        <w:rPr>
          <w:rFonts w:ascii="Times New Roman" w:hAnsi="Times New Roman" w:cs="Times New Roman"/>
          <w:sz w:val="24"/>
          <w:szCs w:val="24"/>
        </w:rPr>
        <w:t xml:space="preserve"> beneficios a los estudiantes, también es posible cantarlas </w:t>
      </w:r>
      <w:r w:rsidR="00E407B5" w:rsidRPr="00631983">
        <w:rPr>
          <w:rFonts w:ascii="Times New Roman" w:hAnsi="Times New Roman" w:cs="Times New Roman"/>
          <w:sz w:val="24"/>
          <w:szCs w:val="24"/>
        </w:rPr>
        <w:t xml:space="preserve">para poner en práctica más habilidades </w:t>
      </w:r>
      <w:r w:rsidR="000616CA" w:rsidRPr="00631983">
        <w:rPr>
          <w:rFonts w:ascii="Times New Roman" w:hAnsi="Times New Roman" w:cs="Times New Roman"/>
          <w:sz w:val="24"/>
          <w:szCs w:val="24"/>
        </w:rPr>
        <w:t xml:space="preserve">y </w:t>
      </w:r>
      <w:r w:rsidR="00ED391E" w:rsidRPr="00631983">
        <w:rPr>
          <w:rFonts w:ascii="Times New Roman" w:hAnsi="Times New Roman" w:cs="Times New Roman"/>
          <w:sz w:val="24"/>
          <w:szCs w:val="24"/>
        </w:rPr>
        <w:t xml:space="preserve">con ello facilitar aún más el aprendizaje del idioma. En la siguiente </w:t>
      </w:r>
      <w:r w:rsidR="006F2A6D" w:rsidRPr="00631983">
        <w:rPr>
          <w:rFonts w:ascii="Times New Roman" w:hAnsi="Times New Roman" w:cs="Times New Roman"/>
          <w:sz w:val="24"/>
          <w:szCs w:val="24"/>
        </w:rPr>
        <w:t>figura</w:t>
      </w:r>
      <w:r w:rsidR="00ED391E" w:rsidRPr="00631983">
        <w:rPr>
          <w:rFonts w:ascii="Times New Roman" w:hAnsi="Times New Roman" w:cs="Times New Roman"/>
          <w:sz w:val="24"/>
          <w:szCs w:val="24"/>
        </w:rPr>
        <w:t xml:space="preserve"> </w:t>
      </w:r>
      <w:r w:rsidR="00232914" w:rsidRPr="00631983">
        <w:rPr>
          <w:rFonts w:ascii="Times New Roman" w:hAnsi="Times New Roman" w:cs="Times New Roman"/>
          <w:sz w:val="24"/>
          <w:szCs w:val="24"/>
        </w:rPr>
        <w:t xml:space="preserve">podemos ver que </w:t>
      </w:r>
      <w:r w:rsidR="00DC3395" w:rsidRPr="00631983">
        <w:rPr>
          <w:rFonts w:ascii="Times New Roman" w:hAnsi="Times New Roman" w:cs="Times New Roman"/>
          <w:sz w:val="24"/>
          <w:szCs w:val="24"/>
        </w:rPr>
        <w:t xml:space="preserve">la mayoría de los participantes considera </w:t>
      </w:r>
      <w:r w:rsidR="006F2A6D" w:rsidRPr="00631983">
        <w:rPr>
          <w:rFonts w:ascii="Times New Roman" w:hAnsi="Times New Roman" w:cs="Times New Roman"/>
          <w:sz w:val="24"/>
          <w:szCs w:val="24"/>
        </w:rPr>
        <w:t xml:space="preserve">que el cantar una canción en inglés en pequeños grupos </w:t>
      </w:r>
      <w:r w:rsidR="00701010" w:rsidRPr="00631983">
        <w:rPr>
          <w:rFonts w:ascii="Times New Roman" w:hAnsi="Times New Roman" w:cs="Times New Roman"/>
          <w:sz w:val="24"/>
          <w:szCs w:val="24"/>
        </w:rPr>
        <w:t xml:space="preserve">les </w:t>
      </w:r>
      <w:r w:rsidR="00C83BF7" w:rsidRPr="00631983">
        <w:rPr>
          <w:rFonts w:ascii="Times New Roman" w:hAnsi="Times New Roman" w:cs="Times New Roman"/>
          <w:sz w:val="24"/>
          <w:szCs w:val="24"/>
        </w:rPr>
        <w:t>ayudó</w:t>
      </w:r>
      <w:r w:rsidR="00AA4750" w:rsidRPr="00631983">
        <w:rPr>
          <w:rFonts w:ascii="Times New Roman" w:hAnsi="Times New Roman" w:cs="Times New Roman"/>
          <w:sz w:val="24"/>
          <w:szCs w:val="24"/>
        </w:rPr>
        <w:t xml:space="preserve"> a </w:t>
      </w:r>
      <w:r w:rsidR="00A214BA" w:rsidRPr="00631983">
        <w:rPr>
          <w:rFonts w:ascii="Times New Roman" w:hAnsi="Times New Roman" w:cs="Times New Roman"/>
          <w:sz w:val="24"/>
          <w:szCs w:val="24"/>
        </w:rPr>
        <w:t xml:space="preserve">aprender inglés de una manera divertida, </w:t>
      </w:r>
      <w:r w:rsidR="00900748" w:rsidRPr="00631983">
        <w:rPr>
          <w:rFonts w:ascii="Times New Roman" w:hAnsi="Times New Roman" w:cs="Times New Roman"/>
          <w:sz w:val="24"/>
          <w:szCs w:val="24"/>
        </w:rPr>
        <w:t xml:space="preserve">mejorar su pronunciación de </w:t>
      </w:r>
      <w:r w:rsidR="00B72B49" w:rsidRPr="00631983">
        <w:rPr>
          <w:rFonts w:ascii="Times New Roman" w:hAnsi="Times New Roman" w:cs="Times New Roman"/>
          <w:sz w:val="24"/>
          <w:szCs w:val="24"/>
        </w:rPr>
        <w:t>verbos en pasado simple</w:t>
      </w:r>
      <w:r w:rsidR="004F0174" w:rsidRPr="00631983">
        <w:rPr>
          <w:rFonts w:ascii="Times New Roman" w:hAnsi="Times New Roman" w:cs="Times New Roman"/>
          <w:sz w:val="24"/>
          <w:szCs w:val="24"/>
        </w:rPr>
        <w:t xml:space="preserve">, </w:t>
      </w:r>
      <w:r w:rsidR="001B5F67" w:rsidRPr="00631983">
        <w:rPr>
          <w:rFonts w:ascii="Times New Roman" w:hAnsi="Times New Roman" w:cs="Times New Roman"/>
          <w:sz w:val="24"/>
          <w:szCs w:val="24"/>
        </w:rPr>
        <w:t xml:space="preserve">aprender nuevas palabras en inglés, </w:t>
      </w:r>
      <w:r w:rsidR="00E4229B" w:rsidRPr="00631983">
        <w:rPr>
          <w:rFonts w:ascii="Times New Roman" w:hAnsi="Times New Roman" w:cs="Times New Roman"/>
          <w:sz w:val="24"/>
          <w:szCs w:val="24"/>
        </w:rPr>
        <w:t>aprender la pro</w:t>
      </w:r>
      <w:r w:rsidR="00890960">
        <w:rPr>
          <w:rFonts w:ascii="Times New Roman" w:hAnsi="Times New Roman" w:cs="Times New Roman"/>
          <w:sz w:val="24"/>
          <w:szCs w:val="24"/>
        </w:rPr>
        <w:t xml:space="preserve">nunciación de nuevas palabras </w:t>
      </w:r>
    </w:p>
    <w:p w:rsidR="00A05D81" w:rsidRPr="00631983" w:rsidRDefault="00890960" w:rsidP="00454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E4229B" w:rsidRPr="00631983">
        <w:rPr>
          <w:rFonts w:ascii="Times New Roman" w:hAnsi="Times New Roman" w:cs="Times New Roman"/>
          <w:sz w:val="24"/>
          <w:szCs w:val="24"/>
        </w:rPr>
        <w:t xml:space="preserve">inglés, </w:t>
      </w:r>
      <w:r w:rsidR="00FC694A" w:rsidRPr="00631983">
        <w:rPr>
          <w:rFonts w:ascii="Times New Roman" w:hAnsi="Times New Roman" w:cs="Times New Roman"/>
          <w:sz w:val="24"/>
          <w:szCs w:val="24"/>
        </w:rPr>
        <w:t>aprender</w:t>
      </w:r>
      <w:r w:rsidR="000939C0" w:rsidRPr="00631983">
        <w:rPr>
          <w:rFonts w:ascii="Times New Roman" w:hAnsi="Times New Roman" w:cs="Times New Roman"/>
          <w:sz w:val="24"/>
          <w:szCs w:val="24"/>
        </w:rPr>
        <w:t xml:space="preserve"> nuevas</w:t>
      </w:r>
      <w:r w:rsidR="00FC694A" w:rsidRPr="00631983">
        <w:rPr>
          <w:rFonts w:ascii="Times New Roman" w:hAnsi="Times New Roman" w:cs="Times New Roman"/>
          <w:sz w:val="24"/>
          <w:szCs w:val="24"/>
        </w:rPr>
        <w:t xml:space="preserve"> frases en inglés, entre otros beneficios. </w:t>
      </w:r>
      <w:r w:rsidR="00983B73" w:rsidRPr="00631983">
        <w:rPr>
          <w:rFonts w:ascii="Times New Roman" w:hAnsi="Times New Roman" w:cs="Times New Roman"/>
          <w:b/>
          <w:noProof/>
          <w:sz w:val="24"/>
          <w:szCs w:val="24"/>
          <w:lang w:eastAsia="es-MX"/>
        </w:rPr>
        <w:drawing>
          <wp:anchor distT="0" distB="0" distL="114300" distR="114300" simplePos="0" relativeHeight="251660288" behindDoc="0" locked="0" layoutInCell="1" allowOverlap="1" wp14:anchorId="2345A02D" wp14:editId="411E96EB">
            <wp:simplePos x="0" y="0"/>
            <wp:positionH relativeFrom="column">
              <wp:posOffset>-270510</wp:posOffset>
            </wp:positionH>
            <wp:positionV relativeFrom="paragraph">
              <wp:posOffset>321310</wp:posOffset>
            </wp:positionV>
            <wp:extent cx="6524625" cy="290512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4625"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363" w:rsidRDefault="00282363" w:rsidP="00631983">
      <w:pPr>
        <w:spacing w:after="0" w:line="360" w:lineRule="auto"/>
        <w:jc w:val="center"/>
        <w:rPr>
          <w:rFonts w:ascii="Times New Roman" w:hAnsi="Times New Roman" w:cs="Times New Roman"/>
          <w:b/>
          <w:sz w:val="24"/>
          <w:szCs w:val="24"/>
        </w:rPr>
      </w:pPr>
    </w:p>
    <w:p w:rsidR="00A05D81" w:rsidRPr="00631983" w:rsidRDefault="00D62D33" w:rsidP="00631983">
      <w:pPr>
        <w:spacing w:after="0" w:line="360" w:lineRule="auto"/>
        <w:jc w:val="center"/>
        <w:rPr>
          <w:rFonts w:ascii="Times New Roman" w:hAnsi="Times New Roman" w:cs="Times New Roman"/>
          <w:b/>
          <w:sz w:val="24"/>
          <w:szCs w:val="24"/>
        </w:rPr>
      </w:pPr>
      <w:r w:rsidRPr="00631983">
        <w:rPr>
          <w:rFonts w:ascii="Times New Roman" w:hAnsi="Times New Roman" w:cs="Times New Roman"/>
          <w:b/>
          <w:sz w:val="24"/>
          <w:szCs w:val="24"/>
        </w:rPr>
        <w:t>Figura 5: Los beneficios de cantar en inglés</w:t>
      </w:r>
    </w:p>
    <w:p w:rsidR="00B41A90" w:rsidRPr="00631983" w:rsidRDefault="00B41A90" w:rsidP="00631983">
      <w:pPr>
        <w:spacing w:after="0" w:line="360" w:lineRule="auto"/>
        <w:rPr>
          <w:rFonts w:ascii="Times New Roman" w:hAnsi="Times New Roman" w:cs="Times New Roman"/>
          <w:sz w:val="24"/>
          <w:szCs w:val="24"/>
        </w:rPr>
      </w:pPr>
    </w:p>
    <w:p w:rsidR="00B41A90" w:rsidRPr="00631983" w:rsidRDefault="00B41A90"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Respecto al uso de las TIC, </w:t>
      </w:r>
      <w:r w:rsidR="00794B9D" w:rsidRPr="00631983">
        <w:rPr>
          <w:rFonts w:ascii="Times New Roman" w:hAnsi="Times New Roman" w:cs="Times New Roman"/>
          <w:sz w:val="24"/>
          <w:szCs w:val="24"/>
        </w:rPr>
        <w:t>actividad</w:t>
      </w:r>
      <w:r w:rsidR="00D44EFC" w:rsidRPr="00631983">
        <w:rPr>
          <w:rFonts w:ascii="Times New Roman" w:hAnsi="Times New Roman" w:cs="Times New Roman"/>
          <w:sz w:val="24"/>
          <w:szCs w:val="24"/>
        </w:rPr>
        <w:t xml:space="preserve"> que </w:t>
      </w:r>
      <w:r w:rsidR="00794B9D" w:rsidRPr="00631983">
        <w:rPr>
          <w:rFonts w:ascii="Times New Roman" w:hAnsi="Times New Roman" w:cs="Times New Roman"/>
          <w:sz w:val="24"/>
          <w:szCs w:val="24"/>
        </w:rPr>
        <w:t xml:space="preserve">ha sido promovida por la OCDE en los últimos años en los países de América Latina, </w:t>
      </w:r>
      <w:r w:rsidR="00AE0429" w:rsidRPr="00631983">
        <w:rPr>
          <w:rFonts w:ascii="Times New Roman" w:hAnsi="Times New Roman" w:cs="Times New Roman"/>
          <w:sz w:val="24"/>
          <w:szCs w:val="24"/>
        </w:rPr>
        <w:t>la gran mayoría de los participantes en este estudio (98%)</w:t>
      </w:r>
      <w:r w:rsidR="00D27FDD" w:rsidRPr="00631983">
        <w:rPr>
          <w:rFonts w:ascii="Times New Roman" w:hAnsi="Times New Roman" w:cs="Times New Roman"/>
          <w:sz w:val="24"/>
          <w:szCs w:val="24"/>
        </w:rPr>
        <w:t xml:space="preserve"> piensa que </w:t>
      </w:r>
      <w:r w:rsidR="009A52D1" w:rsidRPr="00631983">
        <w:rPr>
          <w:rFonts w:ascii="Times New Roman" w:hAnsi="Times New Roman" w:cs="Times New Roman"/>
          <w:sz w:val="24"/>
          <w:szCs w:val="24"/>
        </w:rPr>
        <w:t xml:space="preserve">el cantar canciones en la clase de inglés promueve el uso de la tecnología. </w:t>
      </w:r>
      <w:r w:rsidR="003D79E2" w:rsidRPr="00631983">
        <w:rPr>
          <w:rFonts w:ascii="Times New Roman" w:hAnsi="Times New Roman" w:cs="Times New Roman"/>
          <w:sz w:val="24"/>
          <w:szCs w:val="24"/>
        </w:rPr>
        <w:t>Esto porque aun cuando sólo se use una grabadora y un CD para escuchar las canciones en clase, ya se está haciendo uso de la tecnología, y en muchos casos esa era la única tecnología que se tenía anteriormente en los salones; desafortunadamente en algunas clases esa es la única tecnología con que se cuenta en la actualidad. Sin embargo, en este estudio contamos con acceso a Internet, proyector, computadora, bocinas, micrófonos y en algunas ocasiones también con guitarras para que los estudiantes cantaran sus canciones en inglés. Esto indudablemente puso a los estudiantes en contacto con la tecnología para el aprendizaje.</w:t>
      </w:r>
    </w:p>
    <w:p w:rsidR="009A5CC1" w:rsidRPr="00631983" w:rsidRDefault="009A5CC1" w:rsidP="00631983">
      <w:pPr>
        <w:spacing w:after="0" w:line="360" w:lineRule="auto"/>
        <w:rPr>
          <w:rFonts w:ascii="Times New Roman" w:hAnsi="Times New Roman" w:cs="Times New Roman"/>
          <w:sz w:val="24"/>
          <w:szCs w:val="24"/>
        </w:rPr>
      </w:pPr>
      <w:r w:rsidRPr="00631983">
        <w:rPr>
          <w:rFonts w:ascii="Times New Roman" w:eastAsia="Times New Roman" w:hAnsi="Times New Roman" w:cs="Times New Roman"/>
          <w:noProof/>
          <w:color w:val="333333"/>
          <w:kern w:val="36"/>
          <w:sz w:val="24"/>
          <w:szCs w:val="24"/>
          <w:lang w:eastAsia="es-MX"/>
        </w:rPr>
        <w:drawing>
          <wp:anchor distT="0" distB="0" distL="114300" distR="114300" simplePos="0" relativeHeight="251664384" behindDoc="0" locked="0" layoutInCell="1" allowOverlap="1" wp14:anchorId="416E137C" wp14:editId="36EE6579">
            <wp:simplePos x="0" y="0"/>
            <wp:positionH relativeFrom="margin">
              <wp:posOffset>87630</wp:posOffset>
            </wp:positionH>
            <wp:positionV relativeFrom="paragraph">
              <wp:posOffset>0</wp:posOffset>
            </wp:positionV>
            <wp:extent cx="5610225" cy="1857375"/>
            <wp:effectExtent l="0" t="0" r="952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0F66" w:rsidRDefault="003D79E2" w:rsidP="00282363">
      <w:pPr>
        <w:spacing w:after="0" w:line="360" w:lineRule="auto"/>
        <w:jc w:val="center"/>
        <w:rPr>
          <w:rFonts w:ascii="Times New Roman" w:hAnsi="Times New Roman" w:cs="Times New Roman"/>
          <w:b/>
          <w:sz w:val="24"/>
          <w:szCs w:val="24"/>
        </w:rPr>
      </w:pPr>
      <w:r w:rsidRPr="00631983">
        <w:rPr>
          <w:rFonts w:ascii="Times New Roman" w:hAnsi="Times New Roman" w:cs="Times New Roman"/>
          <w:b/>
          <w:sz w:val="24"/>
          <w:szCs w:val="24"/>
        </w:rPr>
        <w:t>F</w:t>
      </w:r>
      <w:r w:rsidR="00580C0A" w:rsidRPr="00631983">
        <w:rPr>
          <w:rFonts w:ascii="Times New Roman" w:hAnsi="Times New Roman" w:cs="Times New Roman"/>
          <w:b/>
          <w:sz w:val="24"/>
          <w:szCs w:val="24"/>
        </w:rPr>
        <w:t>igura 6:</w:t>
      </w:r>
      <w:r w:rsidR="006A7A7D" w:rsidRPr="00631983">
        <w:rPr>
          <w:rFonts w:ascii="Times New Roman" w:hAnsi="Times New Roman" w:cs="Times New Roman"/>
          <w:b/>
          <w:sz w:val="24"/>
          <w:szCs w:val="24"/>
        </w:rPr>
        <w:t xml:space="preserve"> </w:t>
      </w:r>
      <w:r w:rsidR="00DC04E2" w:rsidRPr="00631983">
        <w:rPr>
          <w:rFonts w:ascii="Times New Roman" w:hAnsi="Times New Roman" w:cs="Times New Roman"/>
          <w:b/>
          <w:sz w:val="24"/>
          <w:szCs w:val="24"/>
        </w:rPr>
        <w:t xml:space="preserve">Las canciones </w:t>
      </w:r>
      <w:r w:rsidR="001D65C8" w:rsidRPr="00631983">
        <w:rPr>
          <w:rFonts w:ascii="Times New Roman" w:hAnsi="Times New Roman" w:cs="Times New Roman"/>
          <w:b/>
          <w:sz w:val="24"/>
          <w:szCs w:val="24"/>
        </w:rPr>
        <w:t>y el uso de la tecnología</w:t>
      </w:r>
    </w:p>
    <w:p w:rsidR="00282363" w:rsidRPr="00631983" w:rsidRDefault="00282363" w:rsidP="00282363">
      <w:pPr>
        <w:spacing w:after="0" w:line="360" w:lineRule="auto"/>
        <w:jc w:val="center"/>
        <w:rPr>
          <w:rFonts w:ascii="Times New Roman" w:hAnsi="Times New Roman" w:cs="Times New Roman"/>
          <w:b/>
          <w:sz w:val="24"/>
          <w:szCs w:val="24"/>
        </w:rPr>
      </w:pPr>
    </w:p>
    <w:p w:rsidR="008265DB" w:rsidRDefault="00757E71"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El buscar una canción en inglés con verbos en pasado simple, leer la letra, practicarla en voz alta, memorizarla y cantarla con música de fondo en clase, ayudó a la mayoría de los estudiantes (73.7%) a “conocer nuevas páginas para practicar el inglés con canciones fuera de la clase”, tal y como lo indicaron los estudiantes en el cuestionario. Otro gran número de ellos (69.7%), pudo “utilizar el Internet con un fin educativo” al trabajar en este proyecto de clase, y un 29.3% pudo mejorar su consulta de diccionarios en inglés en línea. Como se </w:t>
      </w:r>
      <w:r w:rsidRPr="00631983">
        <w:rPr>
          <w:rFonts w:ascii="Times New Roman" w:hAnsi="Times New Roman" w:cs="Times New Roman"/>
          <w:sz w:val="24"/>
          <w:szCs w:val="24"/>
        </w:rPr>
        <w:lastRenderedPageBreak/>
        <w:t xml:space="preserve">puede ver con base en los siguientes resultados, la mayoría de los participantes considera haber utilizado la tecnología para hacer actividades que tenían propósitos educativos. </w:t>
      </w:r>
    </w:p>
    <w:p w:rsidR="001F2D4C" w:rsidRPr="00631983" w:rsidRDefault="008265DB" w:rsidP="00FD5E8A">
      <w:pPr>
        <w:spacing w:after="0" w:line="360" w:lineRule="auto"/>
        <w:jc w:val="both"/>
        <w:rPr>
          <w:rFonts w:ascii="Times New Roman" w:hAnsi="Times New Roman" w:cs="Times New Roman"/>
          <w:sz w:val="24"/>
          <w:szCs w:val="24"/>
        </w:rPr>
      </w:pPr>
      <w:r w:rsidRPr="00631983">
        <w:rPr>
          <w:rFonts w:ascii="Times New Roman" w:hAnsi="Times New Roman" w:cs="Times New Roman"/>
          <w:noProof/>
          <w:sz w:val="24"/>
          <w:szCs w:val="24"/>
          <w:lang w:eastAsia="es-MX"/>
        </w:rPr>
        <w:drawing>
          <wp:anchor distT="0" distB="0" distL="114300" distR="114300" simplePos="0" relativeHeight="251662336" behindDoc="0" locked="0" layoutInCell="1" allowOverlap="1" wp14:anchorId="4AB8AFB5" wp14:editId="2A39A087">
            <wp:simplePos x="0" y="0"/>
            <wp:positionH relativeFrom="column">
              <wp:posOffset>-144145</wp:posOffset>
            </wp:positionH>
            <wp:positionV relativeFrom="paragraph">
              <wp:posOffset>223520</wp:posOffset>
            </wp:positionV>
            <wp:extent cx="6323330" cy="2333625"/>
            <wp:effectExtent l="0" t="0" r="127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3330"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E71" w:rsidRPr="00631983">
        <w:rPr>
          <w:rFonts w:ascii="Times New Roman" w:hAnsi="Times New Roman" w:cs="Times New Roman"/>
          <w:sz w:val="24"/>
          <w:szCs w:val="24"/>
        </w:rPr>
        <w:t xml:space="preserve"> </w:t>
      </w:r>
    </w:p>
    <w:p w:rsidR="008265DB" w:rsidRDefault="00D446FF" w:rsidP="008265DB">
      <w:pPr>
        <w:spacing w:after="0" w:line="360" w:lineRule="auto"/>
        <w:rPr>
          <w:rFonts w:ascii="Times New Roman" w:hAnsi="Times New Roman" w:cs="Times New Roman"/>
          <w:b/>
          <w:sz w:val="24"/>
          <w:szCs w:val="24"/>
        </w:rPr>
      </w:pPr>
      <w:r w:rsidRPr="00631983">
        <w:rPr>
          <w:rFonts w:ascii="Times New Roman" w:hAnsi="Times New Roman" w:cs="Times New Roman"/>
          <w:sz w:val="24"/>
          <w:szCs w:val="24"/>
        </w:rPr>
        <w:t xml:space="preserve">                       </w:t>
      </w:r>
      <w:r w:rsidR="00041E20" w:rsidRPr="00631983">
        <w:rPr>
          <w:rFonts w:ascii="Times New Roman" w:hAnsi="Times New Roman" w:cs="Times New Roman"/>
          <w:b/>
          <w:sz w:val="24"/>
          <w:szCs w:val="24"/>
        </w:rPr>
        <w:t>Figura 7:</w:t>
      </w:r>
      <w:r w:rsidR="00664764" w:rsidRPr="00631983">
        <w:rPr>
          <w:rFonts w:ascii="Times New Roman" w:hAnsi="Times New Roman" w:cs="Times New Roman"/>
          <w:b/>
          <w:sz w:val="24"/>
          <w:szCs w:val="24"/>
        </w:rPr>
        <w:t xml:space="preserve"> </w:t>
      </w:r>
      <w:r w:rsidR="00D05A14" w:rsidRPr="00631983">
        <w:rPr>
          <w:rFonts w:ascii="Times New Roman" w:hAnsi="Times New Roman" w:cs="Times New Roman"/>
          <w:b/>
          <w:sz w:val="24"/>
          <w:szCs w:val="24"/>
        </w:rPr>
        <w:t xml:space="preserve">Un </w:t>
      </w:r>
      <w:r w:rsidR="00664764" w:rsidRPr="00631983">
        <w:rPr>
          <w:rFonts w:ascii="Times New Roman" w:hAnsi="Times New Roman" w:cs="Times New Roman"/>
          <w:b/>
          <w:sz w:val="24"/>
          <w:szCs w:val="24"/>
        </w:rPr>
        <w:t xml:space="preserve">proyecto con una </w:t>
      </w:r>
      <w:r w:rsidR="000B5DD5" w:rsidRPr="00631983">
        <w:rPr>
          <w:rFonts w:ascii="Times New Roman" w:hAnsi="Times New Roman" w:cs="Times New Roman"/>
          <w:b/>
          <w:sz w:val="24"/>
          <w:szCs w:val="24"/>
        </w:rPr>
        <w:t>canción</w:t>
      </w:r>
      <w:r w:rsidR="00664764" w:rsidRPr="00631983">
        <w:rPr>
          <w:rFonts w:ascii="Times New Roman" w:hAnsi="Times New Roman" w:cs="Times New Roman"/>
          <w:b/>
          <w:sz w:val="24"/>
          <w:szCs w:val="24"/>
        </w:rPr>
        <w:t xml:space="preserve"> y el uso de la tecnología</w:t>
      </w:r>
    </w:p>
    <w:p w:rsidR="008265DB" w:rsidRDefault="00C73ED9" w:rsidP="008265DB">
      <w:pPr>
        <w:spacing w:after="0" w:line="360" w:lineRule="auto"/>
        <w:jc w:val="both"/>
        <w:rPr>
          <w:rFonts w:ascii="Times New Roman" w:hAnsi="Times New Roman" w:cs="Times New Roman"/>
          <w:b/>
          <w:sz w:val="24"/>
          <w:szCs w:val="24"/>
        </w:rPr>
      </w:pPr>
      <w:r w:rsidRPr="00631983">
        <w:rPr>
          <w:rFonts w:ascii="Times New Roman" w:hAnsi="Times New Roman" w:cs="Times New Roman"/>
          <w:sz w:val="24"/>
          <w:szCs w:val="24"/>
        </w:rPr>
        <w:t xml:space="preserve">En la siguiente figura, </w:t>
      </w:r>
      <w:r w:rsidR="00445911" w:rsidRPr="00631983">
        <w:rPr>
          <w:rFonts w:ascii="Times New Roman" w:hAnsi="Times New Roman" w:cs="Times New Roman"/>
          <w:sz w:val="24"/>
          <w:szCs w:val="24"/>
        </w:rPr>
        <w:t xml:space="preserve">podemos </w:t>
      </w:r>
      <w:r w:rsidR="00350ADD" w:rsidRPr="00631983">
        <w:rPr>
          <w:rFonts w:ascii="Times New Roman" w:hAnsi="Times New Roman" w:cs="Times New Roman"/>
          <w:sz w:val="24"/>
          <w:szCs w:val="24"/>
        </w:rPr>
        <w:t>observar</w:t>
      </w:r>
      <w:r w:rsidR="00445911" w:rsidRPr="00631983">
        <w:rPr>
          <w:rFonts w:ascii="Times New Roman" w:hAnsi="Times New Roman" w:cs="Times New Roman"/>
          <w:sz w:val="24"/>
          <w:szCs w:val="24"/>
        </w:rPr>
        <w:t xml:space="preserve"> que </w:t>
      </w:r>
      <w:r w:rsidR="00635EE1" w:rsidRPr="00631983">
        <w:rPr>
          <w:rFonts w:ascii="Times New Roman" w:hAnsi="Times New Roman" w:cs="Times New Roman"/>
          <w:sz w:val="24"/>
          <w:szCs w:val="24"/>
        </w:rPr>
        <w:t>la mayoría de los participantes</w:t>
      </w:r>
      <w:r w:rsidR="00020E37" w:rsidRPr="00631983">
        <w:rPr>
          <w:rFonts w:ascii="Times New Roman" w:hAnsi="Times New Roman" w:cs="Times New Roman"/>
          <w:sz w:val="24"/>
          <w:szCs w:val="24"/>
        </w:rPr>
        <w:t xml:space="preserve"> (88.9%)</w:t>
      </w:r>
      <w:r w:rsidR="00635EE1" w:rsidRPr="00631983">
        <w:rPr>
          <w:rFonts w:ascii="Times New Roman" w:hAnsi="Times New Roman" w:cs="Times New Roman"/>
          <w:sz w:val="24"/>
          <w:szCs w:val="24"/>
        </w:rPr>
        <w:t xml:space="preserve"> respondió estar más motivado(a) </w:t>
      </w:r>
      <w:r w:rsidR="00790667" w:rsidRPr="00631983">
        <w:rPr>
          <w:rFonts w:ascii="Times New Roman" w:hAnsi="Times New Roman" w:cs="Times New Roman"/>
          <w:sz w:val="24"/>
          <w:szCs w:val="24"/>
        </w:rPr>
        <w:t>para aprender inglés después de u</w:t>
      </w:r>
      <w:r w:rsidR="00CC6581" w:rsidRPr="00631983">
        <w:rPr>
          <w:rFonts w:ascii="Times New Roman" w:hAnsi="Times New Roman" w:cs="Times New Roman"/>
          <w:sz w:val="24"/>
          <w:szCs w:val="24"/>
        </w:rPr>
        <w:t>n proyecto con una canción en la</w:t>
      </w:r>
      <w:r w:rsidR="00790667" w:rsidRPr="00631983">
        <w:rPr>
          <w:rFonts w:ascii="Times New Roman" w:hAnsi="Times New Roman" w:cs="Times New Roman"/>
          <w:sz w:val="24"/>
          <w:szCs w:val="24"/>
        </w:rPr>
        <w:t xml:space="preserve"> clase de inglés.</w:t>
      </w:r>
      <w:r w:rsidR="00501B20" w:rsidRPr="00631983">
        <w:rPr>
          <w:rFonts w:ascii="Times New Roman" w:hAnsi="Times New Roman" w:cs="Times New Roman"/>
          <w:sz w:val="24"/>
          <w:szCs w:val="24"/>
        </w:rPr>
        <w:t xml:space="preserve"> Como es bien sabido, uno de </w:t>
      </w:r>
      <w:r w:rsidR="00402519" w:rsidRPr="00631983">
        <w:rPr>
          <w:rFonts w:ascii="Times New Roman" w:hAnsi="Times New Roman" w:cs="Times New Roman"/>
          <w:sz w:val="24"/>
          <w:szCs w:val="24"/>
        </w:rPr>
        <w:t xml:space="preserve">las razones </w:t>
      </w:r>
      <w:r w:rsidR="00501B20" w:rsidRPr="00631983">
        <w:rPr>
          <w:rFonts w:ascii="Times New Roman" w:hAnsi="Times New Roman" w:cs="Times New Roman"/>
          <w:sz w:val="24"/>
          <w:szCs w:val="24"/>
        </w:rPr>
        <w:t xml:space="preserve">más importantes para aprender algo nuevo es la motivación, es por ello que </w:t>
      </w:r>
      <w:r w:rsidR="00275AFE" w:rsidRPr="00631983">
        <w:rPr>
          <w:rFonts w:ascii="Times New Roman" w:hAnsi="Times New Roman" w:cs="Times New Roman"/>
          <w:sz w:val="24"/>
          <w:szCs w:val="24"/>
        </w:rPr>
        <w:t xml:space="preserve">el usar canciones en la clase de lenguas puede ser </w:t>
      </w:r>
      <w:r w:rsidR="0079571C" w:rsidRPr="00631983">
        <w:rPr>
          <w:rFonts w:ascii="Times New Roman" w:hAnsi="Times New Roman" w:cs="Times New Roman"/>
          <w:sz w:val="24"/>
          <w:szCs w:val="24"/>
        </w:rPr>
        <w:t xml:space="preserve">un </w:t>
      </w:r>
      <w:r w:rsidR="0087510A" w:rsidRPr="00631983">
        <w:rPr>
          <w:rFonts w:ascii="Times New Roman" w:hAnsi="Times New Roman" w:cs="Times New Roman"/>
          <w:sz w:val="24"/>
          <w:szCs w:val="24"/>
        </w:rPr>
        <w:t xml:space="preserve">detonante de la motivación en los estudiantes </w:t>
      </w:r>
      <w:r w:rsidR="0049299E" w:rsidRPr="00631983">
        <w:rPr>
          <w:rFonts w:ascii="Times New Roman" w:hAnsi="Times New Roman" w:cs="Times New Roman"/>
          <w:sz w:val="24"/>
          <w:szCs w:val="24"/>
        </w:rPr>
        <w:t xml:space="preserve">para </w:t>
      </w:r>
      <w:r w:rsidR="00A64E13" w:rsidRPr="00631983">
        <w:rPr>
          <w:rFonts w:ascii="Times New Roman" w:hAnsi="Times New Roman" w:cs="Times New Roman"/>
          <w:sz w:val="24"/>
          <w:szCs w:val="24"/>
        </w:rPr>
        <w:t xml:space="preserve">que </w:t>
      </w:r>
      <w:r w:rsidR="00350ADD" w:rsidRPr="00631983">
        <w:rPr>
          <w:rFonts w:ascii="Times New Roman" w:hAnsi="Times New Roman" w:cs="Times New Roman"/>
          <w:sz w:val="24"/>
          <w:szCs w:val="24"/>
        </w:rPr>
        <w:t>se sientan más determinado</w:t>
      </w:r>
      <w:r w:rsidR="000704B3" w:rsidRPr="00631983">
        <w:rPr>
          <w:rFonts w:ascii="Times New Roman" w:hAnsi="Times New Roman" w:cs="Times New Roman"/>
          <w:sz w:val="24"/>
          <w:szCs w:val="24"/>
        </w:rPr>
        <w:t xml:space="preserve">s a </w:t>
      </w:r>
      <w:r w:rsidR="00BB4AC7" w:rsidRPr="00631983">
        <w:rPr>
          <w:rFonts w:ascii="Times New Roman" w:hAnsi="Times New Roman" w:cs="Times New Roman"/>
          <w:sz w:val="24"/>
          <w:szCs w:val="24"/>
        </w:rPr>
        <w:t>desarrollar</w:t>
      </w:r>
      <w:r w:rsidR="00402519" w:rsidRPr="00631983">
        <w:rPr>
          <w:rFonts w:ascii="Times New Roman" w:hAnsi="Times New Roman" w:cs="Times New Roman"/>
          <w:sz w:val="24"/>
          <w:szCs w:val="24"/>
        </w:rPr>
        <w:t xml:space="preserve"> una de las inteligencias con las que cuentan como lo es la inteligencia lingüística en este caso.</w:t>
      </w:r>
      <w:r w:rsidR="00BB4AC7" w:rsidRPr="00631983">
        <w:rPr>
          <w:rFonts w:ascii="Times New Roman" w:hAnsi="Times New Roman" w:cs="Times New Roman"/>
          <w:sz w:val="24"/>
          <w:szCs w:val="24"/>
        </w:rPr>
        <w:t xml:space="preserve"> </w:t>
      </w:r>
    </w:p>
    <w:p w:rsidR="007D0F66" w:rsidRPr="008265DB" w:rsidRDefault="00117859" w:rsidP="008265DB">
      <w:pPr>
        <w:spacing w:after="0" w:line="360" w:lineRule="auto"/>
        <w:jc w:val="both"/>
        <w:rPr>
          <w:rFonts w:ascii="Times New Roman" w:hAnsi="Times New Roman" w:cs="Times New Roman"/>
          <w:b/>
          <w:sz w:val="24"/>
          <w:szCs w:val="24"/>
        </w:rPr>
      </w:pPr>
      <w:r w:rsidRPr="00631983">
        <w:rPr>
          <w:rFonts w:ascii="Times New Roman" w:eastAsia="Times New Roman" w:hAnsi="Times New Roman" w:cs="Times New Roman"/>
          <w:noProof/>
          <w:color w:val="333333"/>
          <w:kern w:val="36"/>
          <w:sz w:val="24"/>
          <w:szCs w:val="24"/>
          <w:lang w:eastAsia="es-MX"/>
        </w:rPr>
        <w:drawing>
          <wp:anchor distT="0" distB="0" distL="114300" distR="114300" simplePos="0" relativeHeight="251666432" behindDoc="0" locked="0" layoutInCell="1" allowOverlap="1" wp14:anchorId="78865717" wp14:editId="54C7FE32">
            <wp:simplePos x="0" y="0"/>
            <wp:positionH relativeFrom="margin">
              <wp:align>right</wp:align>
            </wp:positionH>
            <wp:positionV relativeFrom="paragraph">
              <wp:posOffset>398145</wp:posOffset>
            </wp:positionV>
            <wp:extent cx="5610225" cy="180022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2C7" w:rsidRPr="00631983" w:rsidRDefault="00880A61" w:rsidP="00631983">
      <w:pPr>
        <w:spacing w:after="0" w:line="360" w:lineRule="auto"/>
        <w:jc w:val="center"/>
        <w:rPr>
          <w:rFonts w:ascii="Times New Roman" w:hAnsi="Times New Roman" w:cs="Times New Roman"/>
          <w:b/>
          <w:sz w:val="24"/>
          <w:szCs w:val="24"/>
        </w:rPr>
      </w:pPr>
      <w:r w:rsidRPr="00631983">
        <w:rPr>
          <w:rFonts w:ascii="Times New Roman" w:hAnsi="Times New Roman" w:cs="Times New Roman"/>
          <w:b/>
          <w:sz w:val="24"/>
          <w:szCs w:val="24"/>
        </w:rPr>
        <w:t xml:space="preserve">Figura 8: </w:t>
      </w:r>
      <w:r w:rsidR="00BC28EE" w:rsidRPr="00631983">
        <w:rPr>
          <w:rFonts w:ascii="Times New Roman" w:hAnsi="Times New Roman" w:cs="Times New Roman"/>
          <w:b/>
          <w:sz w:val="24"/>
          <w:szCs w:val="24"/>
        </w:rPr>
        <w:t xml:space="preserve">Motivación para aprender inglés </w:t>
      </w:r>
      <w:r w:rsidR="00FE1553" w:rsidRPr="00631983">
        <w:rPr>
          <w:rFonts w:ascii="Times New Roman" w:hAnsi="Times New Roman" w:cs="Times New Roman"/>
          <w:b/>
          <w:sz w:val="24"/>
          <w:szCs w:val="24"/>
        </w:rPr>
        <w:t>después de un proyecto</w:t>
      </w:r>
    </w:p>
    <w:p w:rsidR="00117859" w:rsidRPr="00631983" w:rsidRDefault="00117859" w:rsidP="00631983">
      <w:pPr>
        <w:spacing w:after="0" w:line="360" w:lineRule="auto"/>
        <w:jc w:val="center"/>
        <w:rPr>
          <w:rFonts w:ascii="Times New Roman" w:hAnsi="Times New Roman" w:cs="Times New Roman"/>
          <w:b/>
          <w:sz w:val="24"/>
          <w:szCs w:val="24"/>
        </w:rPr>
      </w:pPr>
    </w:p>
    <w:p w:rsidR="00B33861" w:rsidRPr="00631983" w:rsidRDefault="00117859"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lastRenderedPageBreak/>
        <w:t>Con base en los result</w:t>
      </w:r>
      <w:r w:rsidR="00D13163" w:rsidRPr="00631983">
        <w:rPr>
          <w:rFonts w:ascii="Times New Roman" w:hAnsi="Times New Roman" w:cs="Times New Roman"/>
          <w:sz w:val="24"/>
          <w:szCs w:val="24"/>
        </w:rPr>
        <w:t>ados anteriores, en general</w:t>
      </w:r>
      <w:r w:rsidR="00585205" w:rsidRPr="00631983">
        <w:rPr>
          <w:rFonts w:ascii="Times New Roman" w:hAnsi="Times New Roman" w:cs="Times New Roman"/>
          <w:sz w:val="24"/>
          <w:szCs w:val="24"/>
        </w:rPr>
        <w:t>,</w:t>
      </w:r>
      <w:r w:rsidR="00D13163" w:rsidRPr="00631983">
        <w:rPr>
          <w:rFonts w:ascii="Times New Roman" w:hAnsi="Times New Roman" w:cs="Times New Roman"/>
          <w:sz w:val="24"/>
          <w:szCs w:val="24"/>
        </w:rPr>
        <w:t xml:space="preserve"> se puede afirmar que </w:t>
      </w:r>
      <w:r w:rsidR="00C15B45" w:rsidRPr="00631983">
        <w:rPr>
          <w:rFonts w:ascii="Times New Roman" w:hAnsi="Times New Roman" w:cs="Times New Roman"/>
          <w:sz w:val="24"/>
          <w:szCs w:val="24"/>
        </w:rPr>
        <w:t xml:space="preserve">el utilizar canciones en </w:t>
      </w:r>
      <w:r w:rsidR="009C28DB" w:rsidRPr="00631983">
        <w:rPr>
          <w:rFonts w:ascii="Times New Roman" w:hAnsi="Times New Roman" w:cs="Times New Roman"/>
          <w:sz w:val="24"/>
          <w:szCs w:val="24"/>
        </w:rPr>
        <w:t xml:space="preserve">clase favorece no sólo </w:t>
      </w:r>
      <w:r w:rsidR="003E0E41" w:rsidRPr="00631983">
        <w:rPr>
          <w:rFonts w:ascii="Times New Roman" w:hAnsi="Times New Roman" w:cs="Times New Roman"/>
          <w:sz w:val="24"/>
          <w:szCs w:val="24"/>
        </w:rPr>
        <w:t>el apren</w:t>
      </w:r>
      <w:r w:rsidR="009C28DB" w:rsidRPr="00631983">
        <w:rPr>
          <w:rFonts w:ascii="Times New Roman" w:hAnsi="Times New Roman" w:cs="Times New Roman"/>
          <w:sz w:val="24"/>
          <w:szCs w:val="24"/>
        </w:rPr>
        <w:t xml:space="preserve">dizaje de una lengua extranjera, sino que también promueve el uso de la tecnología y </w:t>
      </w:r>
      <w:r w:rsidR="00D13D7E" w:rsidRPr="00631983">
        <w:rPr>
          <w:rFonts w:ascii="Times New Roman" w:hAnsi="Times New Roman" w:cs="Times New Roman"/>
          <w:sz w:val="24"/>
          <w:szCs w:val="24"/>
        </w:rPr>
        <w:t xml:space="preserve">hace que los estudiantes se sientan más motivados para aprender el nuevo idioma. </w:t>
      </w:r>
      <w:r w:rsidR="002A4DD3" w:rsidRPr="00631983">
        <w:rPr>
          <w:rFonts w:ascii="Times New Roman" w:hAnsi="Times New Roman" w:cs="Times New Roman"/>
          <w:sz w:val="24"/>
          <w:szCs w:val="24"/>
        </w:rPr>
        <w:t>Ello</w:t>
      </w:r>
      <w:r w:rsidRPr="00631983">
        <w:rPr>
          <w:rFonts w:ascii="Times New Roman" w:hAnsi="Times New Roman" w:cs="Times New Roman"/>
          <w:sz w:val="24"/>
          <w:szCs w:val="24"/>
        </w:rPr>
        <w:t xml:space="preserve"> muy probablemente permitirá</w:t>
      </w:r>
      <w:r w:rsidR="002A4DD3" w:rsidRPr="00631983">
        <w:rPr>
          <w:rFonts w:ascii="Times New Roman" w:hAnsi="Times New Roman" w:cs="Times New Roman"/>
          <w:sz w:val="24"/>
          <w:szCs w:val="24"/>
        </w:rPr>
        <w:t xml:space="preserve"> también</w:t>
      </w:r>
      <w:r w:rsidRPr="00631983">
        <w:rPr>
          <w:rFonts w:ascii="Times New Roman" w:hAnsi="Times New Roman" w:cs="Times New Roman"/>
          <w:sz w:val="24"/>
          <w:szCs w:val="24"/>
        </w:rPr>
        <w:t xml:space="preserve"> a los profesores transmitir el conocimiento y comunicarse con sus estudiantes nativos digitales de una manera </w:t>
      </w:r>
      <w:r w:rsidR="002A4DD3" w:rsidRPr="00631983">
        <w:rPr>
          <w:rFonts w:ascii="Times New Roman" w:hAnsi="Times New Roman" w:cs="Times New Roman"/>
          <w:sz w:val="24"/>
          <w:szCs w:val="24"/>
        </w:rPr>
        <w:t xml:space="preserve">más </w:t>
      </w:r>
      <w:r w:rsidRPr="00631983">
        <w:rPr>
          <w:rFonts w:ascii="Times New Roman" w:hAnsi="Times New Roman" w:cs="Times New Roman"/>
          <w:sz w:val="24"/>
          <w:szCs w:val="24"/>
        </w:rPr>
        <w:t>efectiva</w:t>
      </w:r>
      <w:r w:rsidR="004845DE" w:rsidRPr="00631983">
        <w:rPr>
          <w:rFonts w:ascii="Times New Roman" w:hAnsi="Times New Roman" w:cs="Times New Roman"/>
          <w:sz w:val="24"/>
          <w:szCs w:val="24"/>
        </w:rPr>
        <w:t xml:space="preserve">, ya que al trabajar con canciones en clase, los nativos digitales </w:t>
      </w:r>
      <w:r w:rsidR="00D72D48" w:rsidRPr="00631983">
        <w:rPr>
          <w:rFonts w:ascii="Times New Roman" w:hAnsi="Times New Roman" w:cs="Times New Roman"/>
          <w:sz w:val="24"/>
          <w:szCs w:val="24"/>
        </w:rPr>
        <w:t xml:space="preserve">estarán en contacto con la tecnología, verán colores, </w:t>
      </w:r>
      <w:r w:rsidR="00CE0245" w:rsidRPr="00631983">
        <w:rPr>
          <w:rFonts w:ascii="Times New Roman" w:hAnsi="Times New Roman" w:cs="Times New Roman"/>
          <w:sz w:val="24"/>
          <w:szCs w:val="24"/>
        </w:rPr>
        <w:t xml:space="preserve">escucharán diferentes sonidos </w:t>
      </w:r>
      <w:r w:rsidR="00826EEA" w:rsidRPr="00631983">
        <w:rPr>
          <w:rFonts w:ascii="Times New Roman" w:hAnsi="Times New Roman" w:cs="Times New Roman"/>
          <w:sz w:val="24"/>
          <w:szCs w:val="24"/>
        </w:rPr>
        <w:t xml:space="preserve">y contarán con más contenido para </w:t>
      </w:r>
      <w:r w:rsidR="006A36A0" w:rsidRPr="00631983">
        <w:rPr>
          <w:rFonts w:ascii="Times New Roman" w:hAnsi="Times New Roman" w:cs="Times New Roman"/>
          <w:sz w:val="24"/>
          <w:szCs w:val="24"/>
        </w:rPr>
        <w:t xml:space="preserve">ver la lengua que están aprendiendo en un contexto más comunicativo y significativo. </w:t>
      </w:r>
    </w:p>
    <w:p w:rsidR="00B33861" w:rsidRPr="00631983" w:rsidRDefault="00B33861" w:rsidP="00631983">
      <w:pPr>
        <w:spacing w:after="0" w:line="360" w:lineRule="auto"/>
        <w:jc w:val="both"/>
        <w:rPr>
          <w:rFonts w:ascii="Times New Roman" w:hAnsi="Times New Roman" w:cs="Times New Roman"/>
          <w:sz w:val="24"/>
          <w:szCs w:val="24"/>
        </w:rPr>
      </w:pPr>
    </w:p>
    <w:p w:rsidR="00117859" w:rsidRPr="00F02541" w:rsidRDefault="00B33861" w:rsidP="00631983">
      <w:pPr>
        <w:spacing w:after="0" w:line="360" w:lineRule="auto"/>
        <w:jc w:val="both"/>
        <w:rPr>
          <w:rFonts w:cs="Times New Roman"/>
          <w:b/>
          <w:sz w:val="28"/>
          <w:szCs w:val="24"/>
        </w:rPr>
      </w:pPr>
      <w:r w:rsidRPr="00F02541">
        <w:rPr>
          <w:rFonts w:cs="Times New Roman"/>
          <w:b/>
          <w:sz w:val="28"/>
          <w:szCs w:val="24"/>
        </w:rPr>
        <w:t>Conclusiones</w:t>
      </w:r>
    </w:p>
    <w:p w:rsidR="00E37588" w:rsidRPr="00631983" w:rsidRDefault="00444574"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sz w:val="24"/>
          <w:szCs w:val="24"/>
        </w:rPr>
        <w:t xml:space="preserve">En esta nueva era en que </w:t>
      </w:r>
      <w:r w:rsidR="006C783C" w:rsidRPr="00631983">
        <w:rPr>
          <w:rFonts w:ascii="Times New Roman" w:hAnsi="Times New Roman" w:cs="Times New Roman"/>
          <w:sz w:val="24"/>
          <w:szCs w:val="24"/>
        </w:rPr>
        <w:t xml:space="preserve">la mayoría de </w:t>
      </w:r>
      <w:r w:rsidR="00A07861" w:rsidRPr="00631983">
        <w:rPr>
          <w:rFonts w:ascii="Times New Roman" w:hAnsi="Times New Roman" w:cs="Times New Roman"/>
          <w:sz w:val="24"/>
          <w:szCs w:val="24"/>
        </w:rPr>
        <w:t>los</w:t>
      </w:r>
      <w:r w:rsidR="003400D7" w:rsidRPr="00631983">
        <w:rPr>
          <w:rFonts w:ascii="Times New Roman" w:hAnsi="Times New Roman" w:cs="Times New Roman"/>
          <w:sz w:val="24"/>
          <w:szCs w:val="24"/>
        </w:rPr>
        <w:t xml:space="preserve"> estudiantes</w:t>
      </w:r>
      <w:r w:rsidR="006C783C" w:rsidRPr="00631983">
        <w:rPr>
          <w:rFonts w:ascii="Times New Roman" w:hAnsi="Times New Roman" w:cs="Times New Roman"/>
          <w:sz w:val="24"/>
          <w:szCs w:val="24"/>
        </w:rPr>
        <w:t xml:space="preserve"> son </w:t>
      </w:r>
      <w:r w:rsidR="00A07861" w:rsidRPr="00631983">
        <w:rPr>
          <w:rFonts w:ascii="Times New Roman" w:hAnsi="Times New Roman" w:cs="Times New Roman"/>
          <w:sz w:val="24"/>
          <w:szCs w:val="24"/>
        </w:rPr>
        <w:t xml:space="preserve">nativos digitales </w:t>
      </w:r>
      <w:r w:rsidR="00FC4844" w:rsidRPr="00631983">
        <w:rPr>
          <w:rFonts w:ascii="Times New Roman" w:hAnsi="Times New Roman" w:cs="Times New Roman"/>
          <w:sz w:val="24"/>
          <w:szCs w:val="24"/>
        </w:rPr>
        <w:t xml:space="preserve">y que están acostumbrados </w:t>
      </w:r>
      <w:r w:rsidR="00984E4E" w:rsidRPr="00631983">
        <w:rPr>
          <w:rFonts w:ascii="Times New Roman" w:hAnsi="Times New Roman" w:cs="Times New Roman"/>
          <w:sz w:val="24"/>
          <w:szCs w:val="24"/>
        </w:rPr>
        <w:t>a convivir con la tecnología desde la</w:t>
      </w:r>
      <w:r w:rsidR="00C239C8" w:rsidRPr="00631983">
        <w:rPr>
          <w:rFonts w:ascii="Times New Roman" w:hAnsi="Times New Roman" w:cs="Times New Roman"/>
          <w:sz w:val="24"/>
          <w:szCs w:val="24"/>
        </w:rPr>
        <w:t xml:space="preserve"> primera hora del día, es necesario que los docentes </w:t>
      </w:r>
      <w:r w:rsidR="00692E2A" w:rsidRPr="00631983">
        <w:rPr>
          <w:rFonts w:ascii="Times New Roman" w:hAnsi="Times New Roman" w:cs="Times New Roman"/>
          <w:sz w:val="24"/>
          <w:szCs w:val="24"/>
        </w:rPr>
        <w:t xml:space="preserve">busquen facilitar el aprendizaje </w:t>
      </w:r>
      <w:r w:rsidR="00BC5BEF" w:rsidRPr="00631983">
        <w:rPr>
          <w:rFonts w:ascii="Times New Roman" w:hAnsi="Times New Roman" w:cs="Times New Roman"/>
          <w:sz w:val="24"/>
          <w:szCs w:val="24"/>
        </w:rPr>
        <w:t xml:space="preserve">de sus educandos </w:t>
      </w:r>
      <w:r w:rsidR="00A30FC0" w:rsidRPr="00631983">
        <w:rPr>
          <w:rFonts w:ascii="Times New Roman" w:hAnsi="Times New Roman" w:cs="Times New Roman"/>
          <w:sz w:val="24"/>
          <w:szCs w:val="24"/>
        </w:rPr>
        <w:t xml:space="preserve">al incorporar el uso de la tecnología en sus clases. </w:t>
      </w:r>
      <w:r w:rsidR="001B452E" w:rsidRPr="00631983">
        <w:rPr>
          <w:rFonts w:ascii="Times New Roman" w:hAnsi="Times New Roman" w:cs="Times New Roman"/>
          <w:sz w:val="24"/>
          <w:szCs w:val="24"/>
        </w:rPr>
        <w:t>En la actualidad, es bien sabido que los nativos digitales</w:t>
      </w:r>
      <w:r w:rsidR="0041516B" w:rsidRPr="00631983">
        <w:rPr>
          <w:rFonts w:ascii="Times New Roman" w:hAnsi="Times New Roman" w:cs="Times New Roman"/>
          <w:sz w:val="24"/>
          <w:szCs w:val="24"/>
        </w:rPr>
        <w:t xml:space="preserve"> </w:t>
      </w:r>
      <w:r w:rsidR="00E527AD" w:rsidRPr="00631983">
        <w:rPr>
          <w:rFonts w:ascii="Times New Roman" w:hAnsi="Times New Roman" w:cs="Times New Roman"/>
          <w:sz w:val="24"/>
          <w:szCs w:val="24"/>
        </w:rPr>
        <w:t xml:space="preserve">están rodeados </w:t>
      </w:r>
      <w:r w:rsidR="009D13BF" w:rsidRPr="00631983">
        <w:rPr>
          <w:rFonts w:ascii="Times New Roman" w:hAnsi="Times New Roman" w:cs="Times New Roman"/>
          <w:sz w:val="24"/>
          <w:szCs w:val="24"/>
        </w:rPr>
        <w:t xml:space="preserve">de </w:t>
      </w:r>
      <w:proofErr w:type="spellStart"/>
      <w:r w:rsidR="001B1710" w:rsidRPr="00631983">
        <w:rPr>
          <w:rFonts w:ascii="Times New Roman" w:hAnsi="Times New Roman" w:cs="Times New Roman"/>
          <w:sz w:val="24"/>
          <w:szCs w:val="24"/>
        </w:rPr>
        <w:t>Tablets</w:t>
      </w:r>
      <w:proofErr w:type="spellEnd"/>
      <w:r w:rsidR="001B1710" w:rsidRPr="00631983">
        <w:rPr>
          <w:rFonts w:ascii="Times New Roman" w:hAnsi="Times New Roman" w:cs="Times New Roman"/>
          <w:sz w:val="24"/>
          <w:szCs w:val="24"/>
        </w:rPr>
        <w:t xml:space="preserve">, </w:t>
      </w:r>
      <w:r w:rsidR="00344015" w:rsidRPr="00631983">
        <w:rPr>
          <w:rFonts w:ascii="Times New Roman" w:hAnsi="Times New Roman" w:cs="Times New Roman"/>
          <w:sz w:val="24"/>
          <w:szCs w:val="24"/>
        </w:rPr>
        <w:t xml:space="preserve">videojuegos, </w:t>
      </w:r>
      <w:r w:rsidR="00622A27" w:rsidRPr="00631983">
        <w:rPr>
          <w:rFonts w:ascii="Times New Roman" w:hAnsi="Times New Roman" w:cs="Times New Roman"/>
          <w:sz w:val="24"/>
          <w:szCs w:val="24"/>
        </w:rPr>
        <w:t xml:space="preserve">celulares, </w:t>
      </w:r>
      <w:r w:rsidR="002D244D" w:rsidRPr="00631983">
        <w:rPr>
          <w:rFonts w:ascii="Times New Roman" w:hAnsi="Times New Roman" w:cs="Times New Roman"/>
          <w:sz w:val="24"/>
          <w:szCs w:val="24"/>
        </w:rPr>
        <w:t xml:space="preserve">cámaras de video, </w:t>
      </w:r>
      <w:r w:rsidR="00403F2A" w:rsidRPr="00631983">
        <w:rPr>
          <w:rFonts w:ascii="Times New Roman" w:hAnsi="Times New Roman" w:cs="Times New Roman"/>
          <w:sz w:val="24"/>
          <w:szCs w:val="24"/>
        </w:rPr>
        <w:t xml:space="preserve">computadoras, </w:t>
      </w:r>
      <w:r w:rsidR="00576CC4" w:rsidRPr="00631983">
        <w:rPr>
          <w:rFonts w:ascii="Times New Roman" w:hAnsi="Times New Roman" w:cs="Times New Roman"/>
          <w:sz w:val="24"/>
          <w:szCs w:val="24"/>
        </w:rPr>
        <w:t xml:space="preserve">televisores, entre otros, desde una edad muy temprana y ello los lleva a </w:t>
      </w:r>
      <w:r w:rsidR="00265B5C" w:rsidRPr="00631983">
        <w:rPr>
          <w:rFonts w:ascii="Times New Roman" w:hAnsi="Times New Roman" w:cs="Times New Roman"/>
          <w:sz w:val="24"/>
          <w:szCs w:val="24"/>
        </w:rPr>
        <w:t xml:space="preserve">desarrollar </w:t>
      </w:r>
      <w:r w:rsidR="00D128EC" w:rsidRPr="00631983">
        <w:rPr>
          <w:rFonts w:ascii="Times New Roman" w:hAnsi="Times New Roman" w:cs="Times New Roman"/>
          <w:sz w:val="24"/>
          <w:szCs w:val="24"/>
        </w:rPr>
        <w:t xml:space="preserve">su manera de pensar y de </w:t>
      </w:r>
      <w:r w:rsidR="00026A81" w:rsidRPr="00631983">
        <w:rPr>
          <w:rFonts w:ascii="Times New Roman" w:hAnsi="Times New Roman" w:cs="Times New Roman"/>
          <w:sz w:val="24"/>
          <w:szCs w:val="24"/>
        </w:rPr>
        <w:t xml:space="preserve">percibir el mundo. </w:t>
      </w:r>
      <w:r w:rsidR="005D6EEF" w:rsidRPr="00631983">
        <w:rPr>
          <w:rFonts w:ascii="Times New Roman" w:hAnsi="Times New Roman" w:cs="Times New Roman"/>
          <w:sz w:val="24"/>
          <w:szCs w:val="24"/>
        </w:rPr>
        <w:t xml:space="preserve">Por lo anterior, </w:t>
      </w:r>
      <w:r w:rsidR="00142697" w:rsidRPr="00631983">
        <w:rPr>
          <w:rFonts w:ascii="Times New Roman" w:hAnsi="Times New Roman" w:cs="Times New Roman"/>
          <w:sz w:val="24"/>
          <w:szCs w:val="24"/>
        </w:rPr>
        <w:t xml:space="preserve">es necesario </w:t>
      </w:r>
      <w:r w:rsidR="00E37588" w:rsidRPr="00631983">
        <w:rPr>
          <w:rFonts w:ascii="Times New Roman" w:hAnsi="Times New Roman" w:cs="Times New Roman"/>
          <w:sz w:val="24"/>
          <w:szCs w:val="24"/>
        </w:rPr>
        <w:t xml:space="preserve">proporcionar a los profesores la capacitación adecuada para </w:t>
      </w:r>
      <w:r w:rsidR="007F0709" w:rsidRPr="00631983">
        <w:rPr>
          <w:rFonts w:ascii="Times New Roman" w:hAnsi="Times New Roman" w:cs="Times New Roman"/>
          <w:sz w:val="24"/>
          <w:szCs w:val="24"/>
        </w:rPr>
        <w:t xml:space="preserve">conocer las TIC que </w:t>
      </w:r>
      <w:r w:rsidR="003E0179" w:rsidRPr="00631983">
        <w:rPr>
          <w:rFonts w:ascii="Times New Roman" w:hAnsi="Times New Roman" w:cs="Times New Roman"/>
          <w:sz w:val="24"/>
          <w:szCs w:val="24"/>
        </w:rPr>
        <w:t xml:space="preserve">les pueden ser de utilidad en sus clases. </w:t>
      </w:r>
      <w:r w:rsidR="0091426D" w:rsidRPr="00631983">
        <w:rPr>
          <w:rFonts w:ascii="Times New Roman" w:hAnsi="Times New Roman" w:cs="Times New Roman"/>
          <w:sz w:val="24"/>
          <w:szCs w:val="24"/>
        </w:rPr>
        <w:t xml:space="preserve">En el caso de los cursos de inglés, los docentes pueden hacer uso de canciones para facilitar el aprendizaje de esta lengua extranjera y con ello promover el uso de la tecnología en sus lecciones. </w:t>
      </w:r>
      <w:r w:rsidR="009B3565" w:rsidRPr="00631983">
        <w:rPr>
          <w:rFonts w:ascii="Times New Roman" w:hAnsi="Times New Roman" w:cs="Times New Roman"/>
          <w:sz w:val="24"/>
          <w:szCs w:val="24"/>
        </w:rPr>
        <w:t xml:space="preserve">De acuerdo con los autores </w:t>
      </w:r>
      <w:r w:rsidR="005C7AE8" w:rsidRPr="00631983">
        <w:rPr>
          <w:rFonts w:ascii="Times New Roman" w:hAnsi="Times New Roman" w:cs="Times New Roman"/>
          <w:sz w:val="24"/>
          <w:szCs w:val="24"/>
        </w:rPr>
        <w:t xml:space="preserve">citados anteriormente en el presente trabajo, </w:t>
      </w:r>
      <w:r w:rsidR="00DF3E9B" w:rsidRPr="00631983">
        <w:rPr>
          <w:rFonts w:ascii="Times New Roman" w:hAnsi="Times New Roman" w:cs="Times New Roman"/>
          <w:sz w:val="24"/>
          <w:szCs w:val="24"/>
        </w:rPr>
        <w:t xml:space="preserve">las canciones promueven </w:t>
      </w:r>
      <w:r w:rsidR="00CB3714" w:rsidRPr="00631983">
        <w:rPr>
          <w:rFonts w:ascii="Times New Roman" w:hAnsi="Times New Roman" w:cs="Times New Roman"/>
          <w:sz w:val="24"/>
          <w:szCs w:val="24"/>
        </w:rPr>
        <w:t xml:space="preserve">un aprendizaje más acelerado y significativo en nuestro cerebro. Además, </w:t>
      </w:r>
      <w:r w:rsidR="004D02BD" w:rsidRPr="00631983">
        <w:rPr>
          <w:rFonts w:ascii="Times New Roman" w:hAnsi="Times New Roman" w:cs="Times New Roman"/>
          <w:sz w:val="24"/>
          <w:szCs w:val="24"/>
        </w:rPr>
        <w:t xml:space="preserve">la música </w:t>
      </w:r>
      <w:r w:rsidR="00A35905" w:rsidRPr="00631983">
        <w:rPr>
          <w:rFonts w:ascii="Times New Roman" w:hAnsi="Times New Roman" w:cs="Times New Roman"/>
          <w:sz w:val="24"/>
          <w:szCs w:val="24"/>
        </w:rPr>
        <w:t xml:space="preserve">generalmente </w:t>
      </w:r>
      <w:r w:rsidR="00E835CB" w:rsidRPr="00631983">
        <w:rPr>
          <w:rFonts w:ascii="Times New Roman" w:hAnsi="Times New Roman" w:cs="Times New Roman"/>
          <w:sz w:val="24"/>
          <w:szCs w:val="24"/>
        </w:rPr>
        <w:t>incrementa el interés por las clases</w:t>
      </w:r>
      <w:r w:rsidR="003A4A58" w:rsidRPr="00631983">
        <w:rPr>
          <w:rFonts w:ascii="Times New Roman" w:hAnsi="Times New Roman" w:cs="Times New Roman"/>
          <w:sz w:val="24"/>
          <w:szCs w:val="24"/>
        </w:rPr>
        <w:t xml:space="preserve">, </w:t>
      </w:r>
      <w:r w:rsidR="009F5DB0" w:rsidRPr="00631983">
        <w:rPr>
          <w:rFonts w:ascii="Times New Roman" w:hAnsi="Times New Roman" w:cs="Times New Roman"/>
          <w:sz w:val="24"/>
          <w:szCs w:val="24"/>
        </w:rPr>
        <w:t xml:space="preserve">ofrece oportunidades para ejercitarse en el canto, </w:t>
      </w:r>
      <w:r w:rsidR="00D858C7" w:rsidRPr="00631983">
        <w:rPr>
          <w:rFonts w:ascii="Times New Roman" w:hAnsi="Times New Roman" w:cs="Times New Roman"/>
          <w:sz w:val="24"/>
          <w:szCs w:val="24"/>
        </w:rPr>
        <w:t xml:space="preserve">enseña y divierte </w:t>
      </w:r>
      <w:r w:rsidR="00F26967" w:rsidRPr="00631983">
        <w:rPr>
          <w:rFonts w:ascii="Times New Roman" w:hAnsi="Times New Roman" w:cs="Times New Roman"/>
          <w:sz w:val="24"/>
          <w:szCs w:val="24"/>
        </w:rPr>
        <w:t xml:space="preserve">simultáneamente. </w:t>
      </w:r>
      <w:r w:rsidR="002E68DF" w:rsidRPr="00631983">
        <w:rPr>
          <w:rFonts w:ascii="Times New Roman" w:hAnsi="Times New Roman" w:cs="Times New Roman"/>
          <w:sz w:val="24"/>
          <w:szCs w:val="24"/>
        </w:rPr>
        <w:t>La música también</w:t>
      </w:r>
      <w:r w:rsidR="002121F6" w:rsidRPr="00631983">
        <w:rPr>
          <w:rFonts w:ascii="Times New Roman" w:hAnsi="Times New Roman" w:cs="Times New Roman"/>
          <w:sz w:val="24"/>
          <w:szCs w:val="24"/>
        </w:rPr>
        <w:t xml:space="preserve"> permite conocer otras culturas</w:t>
      </w:r>
      <w:r w:rsidR="001D1367" w:rsidRPr="00631983">
        <w:rPr>
          <w:rFonts w:ascii="Times New Roman" w:hAnsi="Times New Roman" w:cs="Times New Roman"/>
          <w:sz w:val="24"/>
          <w:szCs w:val="24"/>
        </w:rPr>
        <w:t>,</w:t>
      </w:r>
      <w:r w:rsidR="00791CAA" w:rsidRPr="00631983">
        <w:rPr>
          <w:rFonts w:ascii="Times New Roman" w:hAnsi="Times New Roman" w:cs="Times New Roman"/>
          <w:sz w:val="24"/>
          <w:szCs w:val="24"/>
        </w:rPr>
        <w:t xml:space="preserve"> promueve el desa</w:t>
      </w:r>
      <w:r w:rsidR="00680FD3" w:rsidRPr="00631983">
        <w:rPr>
          <w:rFonts w:ascii="Times New Roman" w:hAnsi="Times New Roman" w:cs="Times New Roman"/>
          <w:sz w:val="24"/>
          <w:szCs w:val="24"/>
        </w:rPr>
        <w:t xml:space="preserve">rrollo de habilidades sociales e impulsa la </w:t>
      </w:r>
      <w:r w:rsidR="00173047" w:rsidRPr="00631983">
        <w:rPr>
          <w:rFonts w:ascii="Times New Roman" w:hAnsi="Times New Roman" w:cs="Times New Roman"/>
          <w:sz w:val="24"/>
          <w:szCs w:val="24"/>
        </w:rPr>
        <w:t>creatividad y la afectividad.</w:t>
      </w:r>
      <w:r w:rsidR="002E68DF" w:rsidRPr="00631983">
        <w:rPr>
          <w:rFonts w:ascii="Times New Roman" w:hAnsi="Times New Roman" w:cs="Times New Roman"/>
          <w:sz w:val="24"/>
          <w:szCs w:val="24"/>
        </w:rPr>
        <w:t xml:space="preserve"> </w:t>
      </w:r>
      <w:r w:rsidR="00DA0B07" w:rsidRPr="00631983">
        <w:rPr>
          <w:rFonts w:ascii="Times New Roman" w:hAnsi="Times New Roman" w:cs="Times New Roman"/>
          <w:sz w:val="24"/>
          <w:szCs w:val="24"/>
        </w:rPr>
        <w:t>En este</w:t>
      </w:r>
      <w:r w:rsidR="002773A9" w:rsidRPr="00631983">
        <w:rPr>
          <w:rFonts w:ascii="Times New Roman" w:hAnsi="Times New Roman" w:cs="Times New Roman"/>
          <w:sz w:val="24"/>
          <w:szCs w:val="24"/>
        </w:rPr>
        <w:t xml:space="preserve"> estudio llevado a cabo </w:t>
      </w:r>
      <w:r w:rsidR="00DA0B07" w:rsidRPr="00631983">
        <w:rPr>
          <w:rFonts w:ascii="Times New Roman" w:hAnsi="Times New Roman" w:cs="Times New Roman"/>
          <w:sz w:val="24"/>
          <w:szCs w:val="24"/>
        </w:rPr>
        <w:t xml:space="preserve">con </w:t>
      </w:r>
      <w:r w:rsidR="00E12EA3" w:rsidRPr="00631983">
        <w:rPr>
          <w:rFonts w:ascii="Times New Roman" w:hAnsi="Times New Roman" w:cs="Times New Roman"/>
          <w:sz w:val="24"/>
          <w:szCs w:val="24"/>
        </w:rPr>
        <w:t>99 participantes</w:t>
      </w:r>
      <w:r w:rsidR="00DA0B07" w:rsidRPr="00631983">
        <w:rPr>
          <w:rFonts w:ascii="Times New Roman" w:hAnsi="Times New Roman" w:cs="Times New Roman"/>
          <w:sz w:val="24"/>
          <w:szCs w:val="24"/>
        </w:rPr>
        <w:t xml:space="preserve">, </w:t>
      </w:r>
      <w:r w:rsidR="00337257" w:rsidRPr="00631983">
        <w:rPr>
          <w:rFonts w:ascii="Times New Roman" w:hAnsi="Times New Roman" w:cs="Times New Roman"/>
          <w:sz w:val="24"/>
          <w:szCs w:val="24"/>
        </w:rPr>
        <w:t>la mayoría de ellos respondió que</w:t>
      </w:r>
      <w:r w:rsidR="000B746B" w:rsidRPr="00631983">
        <w:rPr>
          <w:rFonts w:ascii="Times New Roman" w:hAnsi="Times New Roman" w:cs="Times New Roman"/>
          <w:sz w:val="24"/>
          <w:szCs w:val="24"/>
        </w:rPr>
        <w:t xml:space="preserve"> les gusta cantar canciones en inglés, </w:t>
      </w:r>
      <w:r w:rsidR="00DD023A" w:rsidRPr="00631983">
        <w:rPr>
          <w:rFonts w:ascii="Times New Roman" w:hAnsi="Times New Roman" w:cs="Times New Roman"/>
          <w:sz w:val="24"/>
          <w:szCs w:val="24"/>
        </w:rPr>
        <w:t xml:space="preserve">que el cantar canciones en inglés </w:t>
      </w:r>
      <w:r w:rsidR="006B79FA" w:rsidRPr="00631983">
        <w:rPr>
          <w:rFonts w:ascii="Times New Roman" w:hAnsi="Times New Roman" w:cs="Times New Roman"/>
          <w:sz w:val="24"/>
          <w:szCs w:val="24"/>
        </w:rPr>
        <w:t xml:space="preserve">mejora su nivel en esta lengua extranjera, </w:t>
      </w:r>
      <w:r w:rsidR="006A25AA" w:rsidRPr="00631983">
        <w:rPr>
          <w:rFonts w:ascii="Times New Roman" w:hAnsi="Times New Roman" w:cs="Times New Roman"/>
          <w:sz w:val="24"/>
          <w:szCs w:val="24"/>
        </w:rPr>
        <w:t xml:space="preserve">que las canciones en la clase de inglés promueven el uso de la tecnología, </w:t>
      </w:r>
      <w:r w:rsidR="00D26CB1" w:rsidRPr="00631983">
        <w:rPr>
          <w:rFonts w:ascii="Times New Roman" w:hAnsi="Times New Roman" w:cs="Times New Roman"/>
          <w:sz w:val="24"/>
          <w:szCs w:val="24"/>
        </w:rPr>
        <w:t xml:space="preserve">y que después de llevar a cabo un proyecto </w:t>
      </w:r>
      <w:r w:rsidR="00E06F25" w:rsidRPr="00631983">
        <w:rPr>
          <w:rFonts w:ascii="Times New Roman" w:hAnsi="Times New Roman" w:cs="Times New Roman"/>
          <w:sz w:val="24"/>
          <w:szCs w:val="24"/>
        </w:rPr>
        <w:t xml:space="preserve">con una canción en la clase de inglés </w:t>
      </w:r>
      <w:r w:rsidR="00C53509" w:rsidRPr="00631983">
        <w:rPr>
          <w:rFonts w:ascii="Times New Roman" w:hAnsi="Times New Roman" w:cs="Times New Roman"/>
          <w:sz w:val="24"/>
          <w:szCs w:val="24"/>
        </w:rPr>
        <w:t xml:space="preserve">se encuentran más motivados (as) </w:t>
      </w:r>
      <w:r w:rsidR="001D339E" w:rsidRPr="00631983">
        <w:rPr>
          <w:rFonts w:ascii="Times New Roman" w:hAnsi="Times New Roman" w:cs="Times New Roman"/>
          <w:sz w:val="24"/>
          <w:szCs w:val="24"/>
        </w:rPr>
        <w:t xml:space="preserve">para aprender inglés. </w:t>
      </w:r>
      <w:r w:rsidR="00337257" w:rsidRPr="00631983">
        <w:rPr>
          <w:rFonts w:ascii="Times New Roman" w:hAnsi="Times New Roman" w:cs="Times New Roman"/>
          <w:sz w:val="24"/>
          <w:szCs w:val="24"/>
        </w:rPr>
        <w:t xml:space="preserve">Por </w:t>
      </w:r>
      <w:r w:rsidR="005002D5" w:rsidRPr="00631983">
        <w:rPr>
          <w:rFonts w:ascii="Times New Roman" w:hAnsi="Times New Roman" w:cs="Times New Roman"/>
          <w:sz w:val="24"/>
          <w:szCs w:val="24"/>
        </w:rPr>
        <w:lastRenderedPageBreak/>
        <w:t xml:space="preserve">dichas razones, </w:t>
      </w:r>
      <w:r w:rsidR="002D4015" w:rsidRPr="00631983">
        <w:rPr>
          <w:rFonts w:ascii="Times New Roman" w:hAnsi="Times New Roman" w:cs="Times New Roman"/>
          <w:sz w:val="24"/>
          <w:szCs w:val="24"/>
        </w:rPr>
        <w:t xml:space="preserve">aquí se concluye que </w:t>
      </w:r>
      <w:r w:rsidR="005D0D6A" w:rsidRPr="00631983">
        <w:rPr>
          <w:rFonts w:ascii="Times New Roman" w:hAnsi="Times New Roman" w:cs="Times New Roman"/>
          <w:sz w:val="24"/>
          <w:szCs w:val="24"/>
        </w:rPr>
        <w:t>el uso de canciones en la clase de inglés</w:t>
      </w:r>
      <w:r w:rsidR="00293125" w:rsidRPr="00631983">
        <w:rPr>
          <w:rFonts w:ascii="Times New Roman" w:hAnsi="Times New Roman" w:cs="Times New Roman"/>
          <w:sz w:val="24"/>
          <w:szCs w:val="24"/>
        </w:rPr>
        <w:t xml:space="preserve"> además de promover el manejo de la tecnología por parte de los estudiantes y los </w:t>
      </w:r>
      <w:r w:rsidR="004A7C43" w:rsidRPr="00631983">
        <w:rPr>
          <w:rFonts w:ascii="Times New Roman" w:hAnsi="Times New Roman" w:cs="Times New Roman"/>
          <w:sz w:val="24"/>
          <w:szCs w:val="24"/>
        </w:rPr>
        <w:t>docentes</w:t>
      </w:r>
      <w:r w:rsidR="00293125" w:rsidRPr="00631983">
        <w:rPr>
          <w:rFonts w:ascii="Times New Roman" w:hAnsi="Times New Roman" w:cs="Times New Roman"/>
          <w:sz w:val="24"/>
          <w:szCs w:val="24"/>
        </w:rPr>
        <w:t xml:space="preserve">, </w:t>
      </w:r>
      <w:r w:rsidR="00217635" w:rsidRPr="00631983">
        <w:rPr>
          <w:rFonts w:ascii="Times New Roman" w:hAnsi="Times New Roman" w:cs="Times New Roman"/>
          <w:sz w:val="24"/>
          <w:szCs w:val="24"/>
        </w:rPr>
        <w:t xml:space="preserve">facilita </w:t>
      </w:r>
      <w:r w:rsidR="00BB5745" w:rsidRPr="00631983">
        <w:rPr>
          <w:rFonts w:ascii="Times New Roman" w:hAnsi="Times New Roman" w:cs="Times New Roman"/>
          <w:sz w:val="24"/>
          <w:szCs w:val="24"/>
        </w:rPr>
        <w:t xml:space="preserve">el </w:t>
      </w:r>
      <w:r w:rsidR="0051354D" w:rsidRPr="00631983">
        <w:rPr>
          <w:rFonts w:ascii="Times New Roman" w:hAnsi="Times New Roman" w:cs="Times New Roman"/>
          <w:sz w:val="24"/>
          <w:szCs w:val="24"/>
        </w:rPr>
        <w:t xml:space="preserve">aprendizaje del idioma inglés al mismo tiempo que </w:t>
      </w:r>
      <w:r w:rsidR="00CC7B31" w:rsidRPr="00631983">
        <w:rPr>
          <w:rFonts w:ascii="Times New Roman" w:hAnsi="Times New Roman" w:cs="Times New Roman"/>
          <w:sz w:val="24"/>
          <w:szCs w:val="24"/>
        </w:rPr>
        <w:t xml:space="preserve">motiva a los estudiantes a aprender un idioma de una manera </w:t>
      </w:r>
      <w:r w:rsidR="00E91A55" w:rsidRPr="00631983">
        <w:rPr>
          <w:rFonts w:ascii="Times New Roman" w:hAnsi="Times New Roman" w:cs="Times New Roman"/>
          <w:sz w:val="24"/>
          <w:szCs w:val="24"/>
        </w:rPr>
        <w:t xml:space="preserve">divertida y significativa. </w:t>
      </w:r>
    </w:p>
    <w:p w:rsidR="00983B73" w:rsidRPr="00631983" w:rsidRDefault="00983B73" w:rsidP="00631983">
      <w:pPr>
        <w:spacing w:after="0" w:line="360" w:lineRule="auto"/>
        <w:rPr>
          <w:rFonts w:ascii="Times New Roman" w:hAnsi="Times New Roman" w:cs="Times New Roman"/>
          <w:sz w:val="24"/>
          <w:szCs w:val="24"/>
        </w:rPr>
      </w:pPr>
    </w:p>
    <w:p w:rsidR="00491680" w:rsidRDefault="00004495" w:rsidP="00631983">
      <w:pPr>
        <w:spacing w:after="0" w:line="360" w:lineRule="auto"/>
        <w:rPr>
          <w:rFonts w:ascii="Times New Roman" w:hAnsi="Times New Roman" w:cs="Times New Roman"/>
          <w:b/>
          <w:sz w:val="24"/>
          <w:szCs w:val="24"/>
        </w:rPr>
      </w:pPr>
      <w:r w:rsidRPr="00631983">
        <w:rPr>
          <w:rFonts w:ascii="Times New Roman" w:hAnsi="Times New Roman" w:cs="Times New Roman"/>
          <w:b/>
          <w:sz w:val="24"/>
          <w:szCs w:val="24"/>
        </w:rPr>
        <w:t>Bibliografía</w:t>
      </w:r>
    </w:p>
    <w:p w:rsidR="007C2190" w:rsidRPr="00F02541" w:rsidRDefault="007C2190"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rPr>
        <w:t xml:space="preserve">Carneiro </w:t>
      </w:r>
      <w:proofErr w:type="gramStart"/>
      <w:r w:rsidRPr="00F02541">
        <w:rPr>
          <w:rFonts w:ascii="Times New Roman" w:hAnsi="Times New Roman" w:cs="Times New Roman"/>
          <w:sz w:val="24"/>
          <w:szCs w:val="24"/>
        </w:rPr>
        <w:t>Roberto,  Juan</w:t>
      </w:r>
      <w:proofErr w:type="gramEnd"/>
      <w:r w:rsidRPr="00F02541">
        <w:rPr>
          <w:rFonts w:ascii="Times New Roman" w:hAnsi="Times New Roman" w:cs="Times New Roman"/>
          <w:sz w:val="24"/>
          <w:szCs w:val="24"/>
        </w:rPr>
        <w:t xml:space="preserve"> Carlos Toscano, Tamara Díaz. (2008). Los Desafíos de las TIC para el Cambio Educativo. </w:t>
      </w:r>
      <w:r w:rsidR="00B912CD" w:rsidRPr="00F02541">
        <w:rPr>
          <w:rFonts w:ascii="Times New Roman" w:hAnsi="Times New Roman" w:cs="Times New Roman"/>
          <w:sz w:val="24"/>
          <w:szCs w:val="24"/>
        </w:rPr>
        <w:t>Recuperado el 2017, de</w:t>
      </w:r>
      <w:r w:rsidR="00B12063" w:rsidRPr="00F02541">
        <w:rPr>
          <w:rFonts w:ascii="Times New Roman" w:hAnsi="Times New Roman" w:cs="Times New Roman"/>
          <w:sz w:val="24"/>
          <w:szCs w:val="24"/>
        </w:rPr>
        <w:t xml:space="preserve"> </w:t>
      </w:r>
      <w:r w:rsidRPr="00F02541">
        <w:rPr>
          <w:rFonts w:ascii="Times New Roman" w:hAnsi="Times New Roman" w:cs="Times New Roman"/>
          <w:sz w:val="24"/>
          <w:szCs w:val="24"/>
        </w:rPr>
        <w:t xml:space="preserve">http://www.oei.es/metas2021/LASTIC2.pdf  </w:t>
      </w:r>
    </w:p>
    <w:p w:rsidR="002044E4" w:rsidRPr="00F02541" w:rsidRDefault="002044E4"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rPr>
        <w:t>Consejo de Europa. (2002). Marco común europeo de referencia para las lenguas: aprendizaje, enseñanza, evaluaci</w:t>
      </w:r>
      <w:r w:rsidR="00B912CD" w:rsidRPr="00F02541">
        <w:rPr>
          <w:rFonts w:ascii="Times New Roman" w:hAnsi="Times New Roman" w:cs="Times New Roman"/>
          <w:sz w:val="24"/>
          <w:szCs w:val="24"/>
        </w:rPr>
        <w:t>ón. Madrid, España MECD y Anaya.</w:t>
      </w:r>
    </w:p>
    <w:p w:rsidR="002D52F0" w:rsidRPr="00F02541" w:rsidRDefault="002D52F0"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rPr>
        <w:t xml:space="preserve">De La Torre, M.P. (2007). “Las canciones en el aula de </w:t>
      </w:r>
      <w:proofErr w:type="gramStart"/>
      <w:r w:rsidRPr="00F02541">
        <w:rPr>
          <w:rFonts w:ascii="Times New Roman" w:hAnsi="Times New Roman" w:cs="Times New Roman"/>
          <w:sz w:val="24"/>
          <w:szCs w:val="24"/>
        </w:rPr>
        <w:t>Inglés</w:t>
      </w:r>
      <w:proofErr w:type="gramEnd"/>
      <w:r w:rsidRPr="00F02541">
        <w:rPr>
          <w:rFonts w:ascii="Times New Roman" w:hAnsi="Times New Roman" w:cs="Times New Roman"/>
          <w:sz w:val="24"/>
          <w:szCs w:val="24"/>
        </w:rPr>
        <w:t>”. Revista Di</w:t>
      </w:r>
      <w:r w:rsidR="00B912CD" w:rsidRPr="00F02541">
        <w:rPr>
          <w:rFonts w:ascii="Times New Roman" w:hAnsi="Times New Roman" w:cs="Times New Roman"/>
          <w:sz w:val="24"/>
          <w:szCs w:val="24"/>
        </w:rPr>
        <w:t>gital PRÁCTICA DOCENTE, 6, 1-10.</w:t>
      </w:r>
    </w:p>
    <w:p w:rsidR="007936DF" w:rsidRPr="00F02541" w:rsidRDefault="007936DF"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lang w:val="en-US"/>
        </w:rPr>
        <w:t xml:space="preserve">Ellis, R. (2007). Educational settings and second language learning. </w:t>
      </w:r>
      <w:proofErr w:type="spellStart"/>
      <w:r w:rsidRPr="00F02541">
        <w:rPr>
          <w:rFonts w:ascii="Times New Roman" w:hAnsi="Times New Roman" w:cs="Times New Roman"/>
          <w:sz w:val="24"/>
          <w:szCs w:val="24"/>
        </w:rPr>
        <w:t>Asian</w:t>
      </w:r>
      <w:proofErr w:type="spellEnd"/>
      <w:r w:rsidRPr="00F02541">
        <w:rPr>
          <w:rFonts w:ascii="Times New Roman" w:hAnsi="Times New Roman" w:cs="Times New Roman"/>
          <w:sz w:val="24"/>
          <w:szCs w:val="24"/>
        </w:rPr>
        <w:t xml:space="preserve"> EFL </w:t>
      </w:r>
      <w:proofErr w:type="spellStart"/>
      <w:r w:rsidRPr="00F02541">
        <w:rPr>
          <w:rFonts w:ascii="Times New Roman" w:hAnsi="Times New Roman" w:cs="Times New Roman"/>
          <w:sz w:val="24"/>
          <w:szCs w:val="24"/>
        </w:rPr>
        <w:t>Journal</w:t>
      </w:r>
      <w:proofErr w:type="spellEnd"/>
      <w:r w:rsidRPr="00F02541">
        <w:rPr>
          <w:rFonts w:ascii="Times New Roman" w:hAnsi="Times New Roman" w:cs="Times New Roman"/>
          <w:sz w:val="24"/>
          <w:szCs w:val="24"/>
        </w:rPr>
        <w:t xml:space="preserve">, 9(4). Recuperado el </w:t>
      </w:r>
      <w:r w:rsidR="00D15134" w:rsidRPr="00F02541">
        <w:rPr>
          <w:rFonts w:ascii="Times New Roman" w:hAnsi="Times New Roman" w:cs="Times New Roman"/>
          <w:sz w:val="24"/>
          <w:szCs w:val="24"/>
        </w:rPr>
        <w:t>2017</w:t>
      </w:r>
      <w:r w:rsidRPr="00F02541">
        <w:rPr>
          <w:rFonts w:ascii="Times New Roman" w:hAnsi="Times New Roman" w:cs="Times New Roman"/>
          <w:sz w:val="24"/>
          <w:szCs w:val="24"/>
        </w:rPr>
        <w:t>, de http://www.asian-efl-journal.com</w:t>
      </w:r>
    </w:p>
    <w:p w:rsidR="002D52F0" w:rsidRPr="00F02541" w:rsidRDefault="002D52F0" w:rsidP="00F02541">
      <w:pPr>
        <w:spacing w:after="0" w:line="360" w:lineRule="auto"/>
        <w:ind w:left="709" w:hanging="709"/>
        <w:jc w:val="both"/>
        <w:rPr>
          <w:rFonts w:ascii="Times New Roman" w:hAnsi="Times New Roman" w:cs="Times New Roman"/>
          <w:sz w:val="24"/>
          <w:szCs w:val="24"/>
          <w:highlight w:val="yellow"/>
        </w:rPr>
      </w:pPr>
      <w:r w:rsidRPr="00F02541">
        <w:rPr>
          <w:rFonts w:ascii="Times New Roman" w:hAnsi="Times New Roman" w:cs="Times New Roman"/>
          <w:sz w:val="24"/>
          <w:szCs w:val="24"/>
          <w:lang w:val="en-US"/>
        </w:rPr>
        <w:t xml:space="preserve">Forster, E. 2006. “The value of songs and chants for young learners”. </w:t>
      </w:r>
      <w:r w:rsidRPr="00F02541">
        <w:rPr>
          <w:rFonts w:ascii="Times New Roman" w:hAnsi="Times New Roman" w:cs="Times New Roman"/>
          <w:sz w:val="24"/>
          <w:szCs w:val="24"/>
        </w:rPr>
        <w:t>Revista Encuentro, 16, 63-68.</w:t>
      </w:r>
    </w:p>
    <w:p w:rsidR="002D52F0" w:rsidRPr="00F02541" w:rsidRDefault="002D52F0"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rPr>
        <w:t xml:space="preserve">Galindo Cáceres, J. (2002). De la sociedad de información a la comunidad de </w:t>
      </w:r>
      <w:proofErr w:type="gramStart"/>
      <w:r w:rsidRPr="00F02541">
        <w:rPr>
          <w:rFonts w:ascii="Times New Roman" w:hAnsi="Times New Roman" w:cs="Times New Roman"/>
          <w:sz w:val="24"/>
          <w:szCs w:val="24"/>
        </w:rPr>
        <w:t>comunicación  La</w:t>
      </w:r>
      <w:proofErr w:type="gramEnd"/>
      <w:r w:rsidRPr="00F02541">
        <w:rPr>
          <w:rFonts w:ascii="Times New Roman" w:hAnsi="Times New Roman" w:cs="Times New Roman"/>
          <w:sz w:val="24"/>
          <w:szCs w:val="24"/>
        </w:rPr>
        <w:t xml:space="preserve"> cibercultura en evolución a  través de la vida social de las tecnologías de información y comunicación. Recuperado el 2017, de </w:t>
      </w:r>
      <w:proofErr w:type="spellStart"/>
      <w:r w:rsidRPr="00F02541">
        <w:rPr>
          <w:rFonts w:ascii="Times New Roman" w:hAnsi="Times New Roman" w:cs="Times New Roman"/>
          <w:sz w:val="24"/>
          <w:szCs w:val="24"/>
        </w:rPr>
        <w:t>Razon</w:t>
      </w:r>
      <w:proofErr w:type="spellEnd"/>
      <w:r w:rsidRPr="00F02541">
        <w:rPr>
          <w:rFonts w:ascii="Times New Roman" w:hAnsi="Times New Roman" w:cs="Times New Roman"/>
          <w:sz w:val="24"/>
          <w:szCs w:val="24"/>
        </w:rPr>
        <w:t xml:space="preserve"> y Palabra: </w:t>
      </w:r>
      <w:r w:rsidR="009937AB" w:rsidRPr="00F02541">
        <w:rPr>
          <w:rFonts w:ascii="Times New Roman" w:hAnsi="Times New Roman" w:cs="Times New Roman"/>
          <w:sz w:val="24"/>
          <w:szCs w:val="24"/>
        </w:rPr>
        <w:t>http://www.razonypalabra.org.mx/anteriores/n29/jgalindo.html</w:t>
      </w:r>
    </w:p>
    <w:p w:rsidR="009937AB" w:rsidRPr="00F02541" w:rsidRDefault="009937AB" w:rsidP="00F02541">
      <w:pPr>
        <w:spacing w:after="0" w:line="360" w:lineRule="auto"/>
        <w:ind w:left="709" w:hanging="709"/>
        <w:jc w:val="both"/>
        <w:rPr>
          <w:rFonts w:ascii="Times New Roman" w:hAnsi="Times New Roman" w:cs="Times New Roman"/>
          <w:sz w:val="24"/>
          <w:szCs w:val="24"/>
          <w:lang w:val="en-US"/>
        </w:rPr>
      </w:pPr>
      <w:r w:rsidRPr="00F02541">
        <w:rPr>
          <w:rFonts w:ascii="Times New Roman" w:hAnsi="Times New Roman" w:cs="Times New Roman"/>
          <w:sz w:val="24"/>
          <w:szCs w:val="24"/>
        </w:rPr>
        <w:t xml:space="preserve">Jiménez, C. 1997. “El uso de las canciones en la clase de </w:t>
      </w:r>
      <w:proofErr w:type="gramStart"/>
      <w:r w:rsidRPr="00F02541">
        <w:rPr>
          <w:rFonts w:ascii="Times New Roman" w:hAnsi="Times New Roman" w:cs="Times New Roman"/>
          <w:sz w:val="24"/>
          <w:szCs w:val="24"/>
        </w:rPr>
        <w:t>Inglés</w:t>
      </w:r>
      <w:proofErr w:type="gramEnd"/>
      <w:r w:rsidRPr="00F02541">
        <w:rPr>
          <w:rFonts w:ascii="Times New Roman" w:hAnsi="Times New Roman" w:cs="Times New Roman"/>
          <w:sz w:val="24"/>
          <w:szCs w:val="24"/>
        </w:rPr>
        <w:t xml:space="preserve">”. </w:t>
      </w:r>
      <w:proofErr w:type="spellStart"/>
      <w:r w:rsidRPr="00F02541">
        <w:rPr>
          <w:rFonts w:ascii="Times New Roman" w:hAnsi="Times New Roman" w:cs="Times New Roman"/>
          <w:sz w:val="24"/>
          <w:szCs w:val="24"/>
          <w:lang w:val="en-US"/>
        </w:rPr>
        <w:t>Revista</w:t>
      </w:r>
      <w:proofErr w:type="spellEnd"/>
      <w:r w:rsidRPr="00F02541">
        <w:rPr>
          <w:rFonts w:ascii="Times New Roman" w:hAnsi="Times New Roman" w:cs="Times New Roman"/>
          <w:sz w:val="24"/>
          <w:szCs w:val="24"/>
          <w:lang w:val="en-US"/>
        </w:rPr>
        <w:t xml:space="preserve"> </w:t>
      </w:r>
      <w:proofErr w:type="spellStart"/>
      <w:r w:rsidRPr="00F02541">
        <w:rPr>
          <w:rFonts w:ascii="Times New Roman" w:hAnsi="Times New Roman" w:cs="Times New Roman"/>
          <w:sz w:val="24"/>
          <w:szCs w:val="24"/>
          <w:lang w:val="en-US"/>
        </w:rPr>
        <w:t>Encuentro</w:t>
      </w:r>
      <w:proofErr w:type="spellEnd"/>
      <w:r w:rsidRPr="00F02541">
        <w:rPr>
          <w:rFonts w:ascii="Times New Roman" w:hAnsi="Times New Roman" w:cs="Times New Roman"/>
          <w:sz w:val="24"/>
          <w:szCs w:val="24"/>
          <w:lang w:val="en-US"/>
        </w:rPr>
        <w:t xml:space="preserve">, 9, 1-4.  </w:t>
      </w:r>
    </w:p>
    <w:p w:rsidR="002044E4" w:rsidRPr="00F02541" w:rsidRDefault="002044E4"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rPr>
        <w:t>Johnson, K. (2008). Aprender y enseñar lenguas extranjeras. Una introducción. México: Fondo de Cultura Económica.</w:t>
      </w:r>
    </w:p>
    <w:p w:rsidR="00853CB6" w:rsidRPr="00F02541" w:rsidRDefault="00853CB6" w:rsidP="00F02541">
      <w:pPr>
        <w:spacing w:after="0" w:line="360" w:lineRule="auto"/>
        <w:ind w:left="709" w:hanging="709"/>
        <w:jc w:val="both"/>
        <w:rPr>
          <w:rFonts w:ascii="Times New Roman" w:hAnsi="Times New Roman" w:cs="Times New Roman"/>
          <w:sz w:val="24"/>
          <w:szCs w:val="24"/>
          <w:lang w:val="en-US"/>
        </w:rPr>
      </w:pPr>
      <w:proofErr w:type="spellStart"/>
      <w:r w:rsidRPr="00F02541">
        <w:rPr>
          <w:rFonts w:ascii="Times New Roman" w:hAnsi="Times New Roman" w:cs="Times New Roman"/>
          <w:sz w:val="24"/>
          <w:szCs w:val="24"/>
          <w:lang w:val="en-US"/>
        </w:rPr>
        <w:t>Kumaravadivelu</w:t>
      </w:r>
      <w:proofErr w:type="spellEnd"/>
      <w:r w:rsidRPr="00F02541">
        <w:rPr>
          <w:rFonts w:ascii="Times New Roman" w:hAnsi="Times New Roman" w:cs="Times New Roman"/>
          <w:sz w:val="24"/>
          <w:szCs w:val="24"/>
          <w:lang w:val="en-US"/>
        </w:rPr>
        <w:t>, B. (2006). Unde</w:t>
      </w:r>
      <w:r w:rsidR="00657869" w:rsidRPr="00F02541">
        <w:rPr>
          <w:rFonts w:ascii="Times New Roman" w:hAnsi="Times New Roman" w:cs="Times New Roman"/>
          <w:sz w:val="24"/>
          <w:szCs w:val="24"/>
          <w:lang w:val="en-US"/>
        </w:rPr>
        <w:t>rstanding</w:t>
      </w:r>
      <w:r w:rsidRPr="00F02541">
        <w:rPr>
          <w:rFonts w:ascii="Times New Roman" w:hAnsi="Times New Roman" w:cs="Times New Roman"/>
          <w:sz w:val="24"/>
          <w:szCs w:val="24"/>
          <w:lang w:val="en-US"/>
        </w:rPr>
        <w:t xml:space="preserve"> language teaching. From </w:t>
      </w:r>
      <w:proofErr w:type="gramStart"/>
      <w:r w:rsidRPr="00F02541">
        <w:rPr>
          <w:rFonts w:ascii="Times New Roman" w:hAnsi="Times New Roman" w:cs="Times New Roman"/>
          <w:sz w:val="24"/>
          <w:szCs w:val="24"/>
          <w:lang w:val="en-US"/>
        </w:rPr>
        <w:t>method  to</w:t>
      </w:r>
      <w:proofErr w:type="gramEnd"/>
      <w:r w:rsidRPr="00F02541">
        <w:rPr>
          <w:rFonts w:ascii="Times New Roman" w:hAnsi="Times New Roman" w:cs="Times New Roman"/>
          <w:sz w:val="24"/>
          <w:szCs w:val="24"/>
          <w:lang w:val="en-US"/>
        </w:rPr>
        <w:t xml:space="preserve">  </w:t>
      </w:r>
      <w:proofErr w:type="spellStart"/>
      <w:r w:rsidRPr="00F02541">
        <w:rPr>
          <w:rFonts w:ascii="Times New Roman" w:hAnsi="Times New Roman" w:cs="Times New Roman"/>
          <w:sz w:val="24"/>
          <w:szCs w:val="24"/>
          <w:lang w:val="en-US"/>
        </w:rPr>
        <w:t>postmethod</w:t>
      </w:r>
      <w:proofErr w:type="spellEnd"/>
      <w:r w:rsidRPr="00F02541">
        <w:rPr>
          <w:rFonts w:ascii="Times New Roman" w:hAnsi="Times New Roman" w:cs="Times New Roman"/>
          <w:sz w:val="24"/>
          <w:szCs w:val="24"/>
          <w:lang w:val="en-US"/>
        </w:rPr>
        <w:t>. Mahwah: LEA.</w:t>
      </w:r>
    </w:p>
    <w:p w:rsidR="002D52F0" w:rsidRPr="00F02541" w:rsidRDefault="002D52F0"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lang w:val="en-US"/>
        </w:rPr>
        <w:t xml:space="preserve">Levitin, D. J. (2007). This is your brain on music: the science of a human obsession. </w:t>
      </w:r>
      <w:r w:rsidRPr="00F02541">
        <w:rPr>
          <w:rFonts w:ascii="Times New Roman" w:hAnsi="Times New Roman" w:cs="Times New Roman"/>
          <w:sz w:val="24"/>
          <w:szCs w:val="24"/>
        </w:rPr>
        <w:t xml:space="preserve">New York: </w:t>
      </w:r>
      <w:proofErr w:type="spellStart"/>
      <w:r w:rsidRPr="00F02541">
        <w:rPr>
          <w:rFonts w:ascii="Times New Roman" w:hAnsi="Times New Roman" w:cs="Times New Roman"/>
          <w:sz w:val="24"/>
          <w:szCs w:val="24"/>
        </w:rPr>
        <w:t>Plume</w:t>
      </w:r>
      <w:proofErr w:type="spellEnd"/>
      <w:r w:rsidRPr="00F02541">
        <w:rPr>
          <w:rFonts w:ascii="Times New Roman" w:hAnsi="Times New Roman" w:cs="Times New Roman"/>
          <w:sz w:val="24"/>
          <w:szCs w:val="24"/>
        </w:rPr>
        <w:t xml:space="preserve"> (</w:t>
      </w:r>
      <w:proofErr w:type="spellStart"/>
      <w:r w:rsidRPr="00F02541">
        <w:rPr>
          <w:rFonts w:ascii="Times New Roman" w:hAnsi="Times New Roman" w:cs="Times New Roman"/>
          <w:sz w:val="24"/>
          <w:szCs w:val="24"/>
        </w:rPr>
        <w:t>Penguin</w:t>
      </w:r>
      <w:proofErr w:type="spellEnd"/>
      <w:r w:rsidRPr="00F02541">
        <w:rPr>
          <w:rFonts w:ascii="Times New Roman" w:hAnsi="Times New Roman" w:cs="Times New Roman"/>
          <w:sz w:val="24"/>
          <w:szCs w:val="24"/>
        </w:rPr>
        <w:t>).</w:t>
      </w:r>
    </w:p>
    <w:p w:rsidR="00583233" w:rsidRPr="00F02541" w:rsidRDefault="00583233"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rPr>
        <w:t xml:space="preserve">Llorente, L. I. (2009), “El ritmo de la gramática: la música en la clase de </w:t>
      </w:r>
      <w:proofErr w:type="gramStart"/>
      <w:r w:rsidRPr="00F02541">
        <w:rPr>
          <w:rFonts w:ascii="Times New Roman" w:hAnsi="Times New Roman" w:cs="Times New Roman"/>
          <w:sz w:val="24"/>
          <w:szCs w:val="24"/>
        </w:rPr>
        <w:t>Español</w:t>
      </w:r>
      <w:proofErr w:type="gramEnd"/>
      <w:r w:rsidRPr="00F02541">
        <w:rPr>
          <w:rFonts w:ascii="Times New Roman" w:hAnsi="Times New Roman" w:cs="Times New Roman"/>
          <w:sz w:val="24"/>
          <w:szCs w:val="24"/>
        </w:rPr>
        <w:t xml:space="preserve"> como Lengua Extranjera (E/LE)”, Cauce: Revista de filología, comunicación y sus </w:t>
      </w:r>
      <w:r w:rsidRPr="00F02541">
        <w:rPr>
          <w:rFonts w:ascii="Times New Roman" w:hAnsi="Times New Roman" w:cs="Times New Roman"/>
          <w:sz w:val="24"/>
          <w:szCs w:val="24"/>
        </w:rPr>
        <w:lastRenderedPageBreak/>
        <w:t>didácticas</w:t>
      </w:r>
      <w:r w:rsidR="00557AD3" w:rsidRPr="00F02541">
        <w:rPr>
          <w:rFonts w:ascii="Times New Roman" w:hAnsi="Times New Roman" w:cs="Times New Roman"/>
          <w:sz w:val="24"/>
          <w:szCs w:val="24"/>
        </w:rPr>
        <w:t xml:space="preserve">, 32, 69-81 Recuperado el 2017, de </w:t>
      </w:r>
      <w:r w:rsidRPr="00F02541">
        <w:rPr>
          <w:rFonts w:ascii="Times New Roman" w:hAnsi="Times New Roman" w:cs="Times New Roman"/>
          <w:sz w:val="24"/>
          <w:szCs w:val="24"/>
        </w:rPr>
        <w:t>http://cvc.cervantes.es/literatura/cauce/pdf/cauce32-33/cauce_32-33_008.pdf</w:t>
      </w:r>
    </w:p>
    <w:p w:rsidR="001F4422" w:rsidRPr="00F02541" w:rsidRDefault="00583233"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rPr>
        <w:t xml:space="preserve">Martínez </w:t>
      </w:r>
      <w:proofErr w:type="spellStart"/>
      <w:r w:rsidRPr="00F02541">
        <w:rPr>
          <w:rFonts w:ascii="Times New Roman" w:hAnsi="Times New Roman" w:cs="Times New Roman"/>
          <w:sz w:val="24"/>
          <w:szCs w:val="24"/>
        </w:rPr>
        <w:t>Sallés</w:t>
      </w:r>
      <w:proofErr w:type="spellEnd"/>
      <w:r w:rsidRPr="00F02541">
        <w:rPr>
          <w:rFonts w:ascii="Times New Roman" w:hAnsi="Times New Roman" w:cs="Times New Roman"/>
          <w:sz w:val="24"/>
          <w:szCs w:val="24"/>
        </w:rPr>
        <w:t>, M. (2002), Tareas que suenan bien. El uso de canciones en clase de ELE. Bélgica: MECD / Consejería de Educación en Bélgica, Países Bajos y Luxemburgo.</w:t>
      </w:r>
    </w:p>
    <w:p w:rsidR="009937AB" w:rsidRPr="00F02541" w:rsidRDefault="00AF3F54"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lang w:val="en-US"/>
        </w:rPr>
        <w:t xml:space="preserve">OCDE (2009) Working Paper 21st Century Skills and Competences for New Millennium Learners in OECD Countries (EDU Working paper no. 41) </w:t>
      </w:r>
      <w:proofErr w:type="spellStart"/>
      <w:r w:rsidRPr="00F02541">
        <w:rPr>
          <w:rFonts w:ascii="Times New Roman" w:hAnsi="Times New Roman" w:cs="Times New Roman"/>
          <w:sz w:val="24"/>
          <w:szCs w:val="24"/>
          <w:lang w:val="en-US"/>
        </w:rPr>
        <w:t>Recuperado</w:t>
      </w:r>
      <w:proofErr w:type="spellEnd"/>
      <w:r w:rsidRPr="00F02541">
        <w:rPr>
          <w:rFonts w:ascii="Times New Roman" w:hAnsi="Times New Roman" w:cs="Times New Roman"/>
          <w:sz w:val="24"/>
          <w:szCs w:val="24"/>
          <w:lang w:val="en-US"/>
        </w:rPr>
        <w:t xml:space="preserve"> el 2017, de http://www.oecd.org/officialdocuments/publicdisplaydocumentpdf/?cote=edu/wkp(2009)20&amp;doclanguage=en </w:t>
      </w:r>
      <w:proofErr w:type="spellStart"/>
      <w:r w:rsidR="00764EC9" w:rsidRPr="00F02541">
        <w:rPr>
          <w:rFonts w:ascii="Times New Roman" w:hAnsi="Times New Roman" w:cs="Times New Roman"/>
          <w:sz w:val="24"/>
          <w:szCs w:val="24"/>
          <w:lang w:val="en-US"/>
        </w:rPr>
        <w:t>Peñalosa</w:t>
      </w:r>
      <w:proofErr w:type="spellEnd"/>
      <w:r w:rsidR="00764EC9" w:rsidRPr="00F02541">
        <w:rPr>
          <w:rFonts w:ascii="Times New Roman" w:hAnsi="Times New Roman" w:cs="Times New Roman"/>
          <w:sz w:val="24"/>
          <w:szCs w:val="24"/>
          <w:lang w:val="en-US"/>
        </w:rPr>
        <w:t xml:space="preserve"> Castro, E. (2013). </w:t>
      </w:r>
      <w:r w:rsidR="00764EC9" w:rsidRPr="00F02541">
        <w:rPr>
          <w:rFonts w:ascii="Times New Roman" w:hAnsi="Times New Roman" w:cs="Times New Roman"/>
          <w:sz w:val="24"/>
          <w:szCs w:val="24"/>
        </w:rPr>
        <w:t>Estrategias Docentes con tecnologías: guía práctica. México: Pearson.</w:t>
      </w:r>
    </w:p>
    <w:p w:rsidR="00D76A35" w:rsidRPr="00F02541" w:rsidRDefault="00DF264B" w:rsidP="00F02541">
      <w:pPr>
        <w:spacing w:after="0" w:line="360" w:lineRule="auto"/>
        <w:ind w:left="709" w:hanging="709"/>
        <w:jc w:val="both"/>
        <w:rPr>
          <w:rFonts w:ascii="Times New Roman" w:hAnsi="Times New Roman" w:cs="Times New Roman"/>
          <w:sz w:val="24"/>
          <w:szCs w:val="24"/>
        </w:rPr>
      </w:pPr>
      <w:proofErr w:type="spellStart"/>
      <w:r w:rsidRPr="00F02541">
        <w:rPr>
          <w:rFonts w:ascii="Times New Roman" w:hAnsi="Times New Roman" w:cs="Times New Roman"/>
          <w:sz w:val="24"/>
          <w:szCs w:val="24"/>
        </w:rPr>
        <w:t>Piscitelli</w:t>
      </w:r>
      <w:proofErr w:type="spellEnd"/>
      <w:r w:rsidRPr="00F02541">
        <w:rPr>
          <w:rFonts w:ascii="Times New Roman" w:hAnsi="Times New Roman" w:cs="Times New Roman"/>
          <w:sz w:val="24"/>
          <w:szCs w:val="24"/>
        </w:rPr>
        <w:t>, A. (2002). Cibercul</w:t>
      </w:r>
      <w:r w:rsidR="002310BF" w:rsidRPr="00F02541">
        <w:rPr>
          <w:rFonts w:ascii="Times New Roman" w:hAnsi="Times New Roman" w:cs="Times New Roman"/>
          <w:sz w:val="24"/>
          <w:szCs w:val="24"/>
        </w:rPr>
        <w:t>turas 2.0. Buenos Aires: Paidós</w:t>
      </w:r>
      <w:r w:rsidRPr="00F02541">
        <w:rPr>
          <w:rFonts w:ascii="Times New Roman" w:hAnsi="Times New Roman" w:cs="Times New Roman"/>
          <w:sz w:val="24"/>
          <w:szCs w:val="24"/>
        </w:rPr>
        <w:t>.</w:t>
      </w:r>
    </w:p>
    <w:p w:rsidR="002B5293" w:rsidRPr="00F02541" w:rsidRDefault="002B5293" w:rsidP="00F02541">
      <w:pPr>
        <w:spacing w:after="0" w:line="360" w:lineRule="auto"/>
        <w:ind w:left="709" w:hanging="709"/>
        <w:jc w:val="both"/>
        <w:rPr>
          <w:rFonts w:ascii="Times New Roman" w:hAnsi="Times New Roman" w:cs="Times New Roman"/>
          <w:sz w:val="24"/>
          <w:szCs w:val="24"/>
        </w:rPr>
      </w:pPr>
      <w:r w:rsidRPr="00F02541">
        <w:rPr>
          <w:rFonts w:ascii="Times New Roman" w:hAnsi="Times New Roman" w:cs="Times New Roman"/>
          <w:sz w:val="24"/>
          <w:szCs w:val="24"/>
          <w:lang w:val="en-US"/>
        </w:rPr>
        <w:t xml:space="preserve">Richards, J. y Rodgers, T. (2001). Approaches and methods in Language Teaching. </w:t>
      </w:r>
      <w:proofErr w:type="spellStart"/>
      <w:r w:rsidRPr="00F02541">
        <w:rPr>
          <w:rFonts w:ascii="Times New Roman" w:hAnsi="Times New Roman" w:cs="Times New Roman"/>
          <w:sz w:val="24"/>
          <w:szCs w:val="24"/>
        </w:rPr>
        <w:t>Cambridage</w:t>
      </w:r>
      <w:proofErr w:type="spellEnd"/>
      <w:r w:rsidRPr="00F02541">
        <w:rPr>
          <w:rFonts w:ascii="Times New Roman" w:hAnsi="Times New Roman" w:cs="Times New Roman"/>
          <w:sz w:val="24"/>
          <w:szCs w:val="24"/>
        </w:rPr>
        <w:t xml:space="preserve">: Cambridge </w:t>
      </w:r>
      <w:proofErr w:type="spellStart"/>
      <w:r w:rsidRPr="00F02541">
        <w:rPr>
          <w:rFonts w:ascii="Times New Roman" w:hAnsi="Times New Roman" w:cs="Times New Roman"/>
          <w:sz w:val="24"/>
          <w:szCs w:val="24"/>
        </w:rPr>
        <w:t>University</w:t>
      </w:r>
      <w:proofErr w:type="spellEnd"/>
      <w:r w:rsidRPr="00F02541">
        <w:rPr>
          <w:rFonts w:ascii="Times New Roman" w:hAnsi="Times New Roman" w:cs="Times New Roman"/>
          <w:sz w:val="24"/>
          <w:szCs w:val="24"/>
        </w:rPr>
        <w:t xml:space="preserve"> </w:t>
      </w:r>
      <w:proofErr w:type="spellStart"/>
      <w:r w:rsidRPr="00F02541">
        <w:rPr>
          <w:rFonts w:ascii="Times New Roman" w:hAnsi="Times New Roman" w:cs="Times New Roman"/>
          <w:sz w:val="24"/>
          <w:szCs w:val="24"/>
        </w:rPr>
        <w:t>Press</w:t>
      </w:r>
      <w:proofErr w:type="spellEnd"/>
      <w:r w:rsidRPr="00F02541">
        <w:rPr>
          <w:rFonts w:ascii="Times New Roman" w:hAnsi="Times New Roman" w:cs="Times New Roman"/>
          <w:sz w:val="24"/>
          <w:szCs w:val="24"/>
        </w:rPr>
        <w:t>.</w:t>
      </w:r>
    </w:p>
    <w:p w:rsidR="00314715" w:rsidRPr="00F02541" w:rsidRDefault="00314715" w:rsidP="00F02541">
      <w:pPr>
        <w:spacing w:after="0" w:line="360" w:lineRule="auto"/>
        <w:ind w:left="709" w:hanging="709"/>
        <w:jc w:val="both"/>
        <w:rPr>
          <w:rFonts w:ascii="Times New Roman" w:hAnsi="Times New Roman" w:cs="Times New Roman"/>
          <w:sz w:val="24"/>
          <w:szCs w:val="24"/>
        </w:rPr>
      </w:pPr>
      <w:proofErr w:type="spellStart"/>
      <w:r w:rsidRPr="00F02541">
        <w:rPr>
          <w:rFonts w:ascii="Times New Roman" w:hAnsi="Times New Roman" w:cs="Times New Roman"/>
          <w:sz w:val="24"/>
          <w:szCs w:val="24"/>
          <w:lang w:val="en-US"/>
        </w:rPr>
        <w:t>Warlick</w:t>
      </w:r>
      <w:proofErr w:type="spellEnd"/>
      <w:r w:rsidRPr="00F02541">
        <w:rPr>
          <w:rFonts w:ascii="Times New Roman" w:hAnsi="Times New Roman" w:cs="Times New Roman"/>
          <w:sz w:val="24"/>
          <w:szCs w:val="24"/>
          <w:lang w:val="en-US"/>
        </w:rPr>
        <w:t xml:space="preserve">, D. (1999). Raw materials for the mind: A teacher’s guide to digital literacy. </w:t>
      </w:r>
      <w:r w:rsidRPr="00F02541">
        <w:rPr>
          <w:rFonts w:ascii="Times New Roman" w:hAnsi="Times New Roman" w:cs="Times New Roman"/>
          <w:sz w:val="24"/>
          <w:szCs w:val="24"/>
        </w:rPr>
        <w:t xml:space="preserve">Raleigh, NC: </w:t>
      </w:r>
      <w:proofErr w:type="spellStart"/>
      <w:r w:rsidRPr="00F02541">
        <w:rPr>
          <w:rFonts w:ascii="Times New Roman" w:hAnsi="Times New Roman" w:cs="Times New Roman"/>
          <w:sz w:val="24"/>
          <w:szCs w:val="24"/>
        </w:rPr>
        <w:t>The</w:t>
      </w:r>
      <w:proofErr w:type="spellEnd"/>
      <w:r w:rsidRPr="00F02541">
        <w:rPr>
          <w:rFonts w:ascii="Times New Roman" w:hAnsi="Times New Roman" w:cs="Times New Roman"/>
          <w:sz w:val="24"/>
          <w:szCs w:val="24"/>
        </w:rPr>
        <w:t xml:space="preserve"> </w:t>
      </w:r>
      <w:proofErr w:type="spellStart"/>
      <w:r w:rsidRPr="00F02541">
        <w:rPr>
          <w:rFonts w:ascii="Times New Roman" w:hAnsi="Times New Roman" w:cs="Times New Roman"/>
          <w:sz w:val="24"/>
          <w:szCs w:val="24"/>
        </w:rPr>
        <w:t>Landmark</w:t>
      </w:r>
      <w:proofErr w:type="spellEnd"/>
      <w:r w:rsidRPr="00F02541">
        <w:rPr>
          <w:rFonts w:ascii="Times New Roman" w:hAnsi="Times New Roman" w:cs="Times New Roman"/>
          <w:sz w:val="24"/>
          <w:szCs w:val="24"/>
        </w:rPr>
        <w:t xml:space="preserve"> Project.</w:t>
      </w:r>
    </w:p>
    <w:p w:rsidR="0080040B" w:rsidRDefault="0080040B" w:rsidP="00F02541">
      <w:pPr>
        <w:shd w:val="clear" w:color="auto" w:fill="FFFFFF"/>
        <w:spacing w:after="0" w:line="360" w:lineRule="auto"/>
        <w:ind w:left="709" w:hanging="709"/>
        <w:jc w:val="both"/>
        <w:rPr>
          <w:rFonts w:ascii="Times New Roman" w:hAnsi="Times New Roman" w:cs="Times New Roman"/>
          <w:sz w:val="24"/>
          <w:szCs w:val="24"/>
        </w:rPr>
      </w:pPr>
      <w:proofErr w:type="spellStart"/>
      <w:r w:rsidRPr="00F02541">
        <w:rPr>
          <w:rStyle w:val="googqs-tidbit1"/>
          <w:rFonts w:ascii="Times New Roman" w:hAnsi="Times New Roman" w:cs="Times New Roman"/>
          <w:sz w:val="24"/>
          <w:szCs w:val="24"/>
          <w:specVanish w:val="0"/>
        </w:rPr>
        <w:t>Wittrock</w:t>
      </w:r>
      <w:proofErr w:type="spellEnd"/>
      <w:r w:rsidRPr="00F02541">
        <w:rPr>
          <w:rStyle w:val="googqs-tidbit1"/>
          <w:rFonts w:ascii="Times New Roman" w:hAnsi="Times New Roman" w:cs="Times New Roman"/>
          <w:sz w:val="24"/>
          <w:szCs w:val="24"/>
          <w:specVanish w:val="0"/>
        </w:rPr>
        <w:t xml:space="preserve">, M. (1997). </w:t>
      </w:r>
      <w:r w:rsidRPr="00F02541">
        <w:rPr>
          <w:rStyle w:val="googqs-tidbit1"/>
          <w:rFonts w:ascii="Times New Roman" w:hAnsi="Times New Roman" w:cs="Times New Roman"/>
          <w:iCs/>
          <w:sz w:val="24"/>
          <w:szCs w:val="24"/>
          <w:specVanish w:val="0"/>
        </w:rPr>
        <w:t xml:space="preserve">La </w:t>
      </w:r>
      <w:hyperlink r:id="rId18" w:history="1">
        <w:r w:rsidRPr="00F02541">
          <w:rPr>
            <w:rStyle w:val="googqs-tidbit1"/>
            <w:rFonts w:ascii="Times New Roman" w:hAnsi="Times New Roman" w:cs="Times New Roman"/>
            <w:iCs/>
            <w:sz w:val="24"/>
            <w:szCs w:val="24"/>
            <w:specVanish w:val="0"/>
          </w:rPr>
          <w:t>investigación</w:t>
        </w:r>
      </w:hyperlink>
      <w:r w:rsidRPr="00F02541">
        <w:rPr>
          <w:rStyle w:val="googqs-tidbit1"/>
          <w:rFonts w:ascii="Times New Roman" w:hAnsi="Times New Roman" w:cs="Times New Roman"/>
          <w:iCs/>
          <w:sz w:val="24"/>
          <w:szCs w:val="24"/>
          <w:specVanish w:val="0"/>
        </w:rPr>
        <w:t xml:space="preserve"> de la </w:t>
      </w:r>
      <w:hyperlink r:id="rId19" w:history="1">
        <w:r w:rsidRPr="00F02541">
          <w:rPr>
            <w:rStyle w:val="googqs-tidbit1"/>
            <w:rFonts w:ascii="Times New Roman" w:hAnsi="Times New Roman" w:cs="Times New Roman"/>
            <w:iCs/>
            <w:sz w:val="24"/>
            <w:szCs w:val="24"/>
            <w:specVanish w:val="0"/>
          </w:rPr>
          <w:t>enseñanza</w:t>
        </w:r>
      </w:hyperlink>
      <w:r w:rsidRPr="00F02541">
        <w:rPr>
          <w:rStyle w:val="googqs-tidbit1"/>
          <w:rFonts w:ascii="Times New Roman" w:hAnsi="Times New Roman" w:cs="Times New Roman"/>
          <w:iCs/>
          <w:sz w:val="24"/>
          <w:szCs w:val="24"/>
          <w:specVanish w:val="0"/>
        </w:rPr>
        <w:t xml:space="preserve"> II</w:t>
      </w:r>
      <w:r w:rsidRPr="00F02541">
        <w:rPr>
          <w:rStyle w:val="googqs-tidbit1"/>
          <w:rFonts w:ascii="Times New Roman" w:hAnsi="Times New Roman" w:cs="Times New Roman"/>
          <w:i/>
          <w:iCs/>
          <w:sz w:val="24"/>
          <w:szCs w:val="24"/>
          <w:specVanish w:val="0"/>
        </w:rPr>
        <w:t>.</w:t>
      </w:r>
      <w:r w:rsidRPr="00F02541">
        <w:rPr>
          <w:rFonts w:ascii="Times New Roman" w:hAnsi="Times New Roman" w:cs="Times New Roman"/>
          <w:sz w:val="24"/>
          <w:szCs w:val="24"/>
        </w:rPr>
        <w:t xml:space="preserve"> </w:t>
      </w:r>
      <w:proofErr w:type="gramStart"/>
      <w:r w:rsidRPr="00F02541">
        <w:rPr>
          <w:rFonts w:ascii="Times New Roman" w:hAnsi="Times New Roman" w:cs="Times New Roman"/>
          <w:sz w:val="24"/>
          <w:szCs w:val="24"/>
        </w:rPr>
        <w:t>España :</w:t>
      </w:r>
      <w:proofErr w:type="gramEnd"/>
      <w:r w:rsidRPr="00F02541">
        <w:rPr>
          <w:rFonts w:ascii="Times New Roman" w:hAnsi="Times New Roman" w:cs="Times New Roman"/>
          <w:sz w:val="24"/>
          <w:szCs w:val="24"/>
        </w:rPr>
        <w:t xml:space="preserve"> </w:t>
      </w:r>
      <w:proofErr w:type="spellStart"/>
      <w:r w:rsidRPr="00F02541">
        <w:rPr>
          <w:rFonts w:ascii="Times New Roman" w:hAnsi="Times New Roman" w:cs="Times New Roman"/>
          <w:sz w:val="24"/>
          <w:szCs w:val="24"/>
        </w:rPr>
        <w:t>Paidos</w:t>
      </w:r>
      <w:proofErr w:type="spellEnd"/>
      <w:r w:rsidRPr="00F02541">
        <w:rPr>
          <w:rFonts w:ascii="Times New Roman" w:hAnsi="Times New Roman" w:cs="Times New Roman"/>
          <w:sz w:val="24"/>
          <w:szCs w:val="24"/>
        </w:rPr>
        <w:t>.</w:t>
      </w:r>
    </w:p>
    <w:p w:rsidR="00491680" w:rsidRPr="00631983" w:rsidRDefault="00491680" w:rsidP="00631983">
      <w:pPr>
        <w:spacing w:after="0" w:line="360" w:lineRule="auto"/>
        <w:rPr>
          <w:rFonts w:ascii="Times New Roman" w:hAnsi="Times New Roman" w:cs="Times New Roman"/>
          <w:sz w:val="24"/>
          <w:szCs w:val="24"/>
        </w:rPr>
      </w:pPr>
    </w:p>
    <w:p w:rsidR="0040133B" w:rsidRPr="00631983" w:rsidRDefault="0040133B"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b/>
          <w:sz w:val="24"/>
          <w:szCs w:val="24"/>
        </w:rPr>
        <w:t>Dr. Jorge Martínez Cortés</w:t>
      </w:r>
      <w:r w:rsidR="00E4276B" w:rsidRPr="00631983">
        <w:rPr>
          <w:rFonts w:ascii="Times New Roman" w:hAnsi="Times New Roman" w:cs="Times New Roman"/>
          <w:sz w:val="24"/>
          <w:szCs w:val="24"/>
        </w:rPr>
        <w:t xml:space="preserve"> </w:t>
      </w:r>
      <w:r w:rsidR="001A6BBB" w:rsidRPr="00631983">
        <w:rPr>
          <w:rFonts w:ascii="Times New Roman" w:hAnsi="Times New Roman" w:cs="Times New Roman"/>
          <w:sz w:val="24"/>
          <w:szCs w:val="24"/>
        </w:rPr>
        <w:t>Académico</w:t>
      </w:r>
      <w:r w:rsidRPr="00631983">
        <w:rPr>
          <w:rFonts w:ascii="Times New Roman" w:hAnsi="Times New Roman" w:cs="Times New Roman"/>
          <w:sz w:val="24"/>
          <w:szCs w:val="24"/>
        </w:rPr>
        <w:t xml:space="preserve"> de Tiempo Completo de la Universidad Veracruzana. Egresado de la Facultad de Idiomas así como de la Especialidad en la Enseñanza del Inglés por la misma Universidad, Especialidad y Maestría en Educación por la Universidad Mexicana en el Puerto de Veracruz.</w:t>
      </w:r>
      <w:r w:rsidR="004262CF" w:rsidRPr="00631983">
        <w:rPr>
          <w:rFonts w:ascii="Times New Roman" w:hAnsi="Times New Roman" w:cs="Times New Roman"/>
          <w:sz w:val="24"/>
          <w:szCs w:val="24"/>
        </w:rPr>
        <w:t xml:space="preserve"> Doctor en Educación por la Escuela Libre de Ciencias Políticas y Administración Pública de Oriente.</w:t>
      </w:r>
      <w:r w:rsidRPr="00631983">
        <w:rPr>
          <w:rFonts w:ascii="Times New Roman" w:hAnsi="Times New Roman" w:cs="Times New Roman"/>
          <w:sz w:val="24"/>
          <w:szCs w:val="24"/>
        </w:rPr>
        <w:t xml:space="preserve"> Obtuvo el COTE (</w:t>
      </w:r>
      <w:proofErr w:type="spellStart"/>
      <w:r w:rsidRPr="00631983">
        <w:rPr>
          <w:rFonts w:ascii="Times New Roman" w:hAnsi="Times New Roman" w:cs="Times New Roman"/>
          <w:sz w:val="24"/>
          <w:szCs w:val="24"/>
        </w:rPr>
        <w:t>Certificate</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for</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Overseas</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Teachers</w:t>
      </w:r>
      <w:proofErr w:type="spellEnd"/>
      <w:r w:rsidRPr="00631983">
        <w:rPr>
          <w:rFonts w:ascii="Times New Roman" w:hAnsi="Times New Roman" w:cs="Times New Roman"/>
          <w:sz w:val="24"/>
          <w:szCs w:val="24"/>
        </w:rPr>
        <w:t xml:space="preserve"> of English) por la Universidad de Cambridge además de tomar el Curso de la Enseñanza del Inglés como Lengua Extranjera en la Universidad de Leeds, Inglaterra</w:t>
      </w:r>
      <w:r w:rsidR="00EE473B" w:rsidRPr="00631983">
        <w:rPr>
          <w:rFonts w:ascii="Times New Roman" w:hAnsi="Times New Roman" w:cs="Times New Roman"/>
          <w:sz w:val="24"/>
          <w:szCs w:val="24"/>
        </w:rPr>
        <w:t xml:space="preserve">. </w:t>
      </w:r>
      <w:r w:rsidRPr="00631983">
        <w:rPr>
          <w:rFonts w:ascii="Times New Roman" w:hAnsi="Times New Roman" w:cs="Times New Roman"/>
          <w:sz w:val="24"/>
          <w:szCs w:val="24"/>
        </w:rPr>
        <w:t xml:space="preserve">Conferencista en diferentes Foros de Especialistas en Lenguas Extranjeras (FEULE) al igual que en Congresos Nacionales e Internacionales de Investigación y de Tecnología Educativa. </w:t>
      </w:r>
      <w:r w:rsidR="002165F5" w:rsidRPr="00631983">
        <w:rPr>
          <w:rFonts w:ascii="Times New Roman" w:hAnsi="Times New Roman" w:cs="Times New Roman"/>
          <w:sz w:val="24"/>
          <w:szCs w:val="24"/>
        </w:rPr>
        <w:t>S</w:t>
      </w:r>
      <w:r w:rsidRPr="00631983">
        <w:rPr>
          <w:rFonts w:ascii="Times New Roman" w:hAnsi="Times New Roman" w:cs="Times New Roman"/>
          <w:sz w:val="24"/>
          <w:szCs w:val="24"/>
        </w:rPr>
        <w:t xml:space="preserve">us publicaciones  de investigación  están enfocadas al  Aprendizaje Virtual y Distribuido, la Autonomía del Aprendizaje y los Ambientes Multimodales. Finalizó sus Estudios de Doctorado en Educación en 2015. </w:t>
      </w:r>
    </w:p>
    <w:p w:rsidR="00C466A8" w:rsidRPr="00631983" w:rsidRDefault="00C466A8" w:rsidP="00631983">
      <w:pPr>
        <w:spacing w:after="0" w:line="360" w:lineRule="auto"/>
        <w:jc w:val="both"/>
        <w:rPr>
          <w:rFonts w:ascii="Times New Roman" w:hAnsi="Times New Roman" w:cs="Times New Roman"/>
          <w:sz w:val="24"/>
          <w:szCs w:val="24"/>
        </w:rPr>
      </w:pPr>
    </w:p>
    <w:p w:rsidR="00F02541" w:rsidRDefault="00F02541" w:rsidP="00631983">
      <w:pPr>
        <w:spacing w:after="0" w:line="360" w:lineRule="auto"/>
        <w:jc w:val="both"/>
        <w:rPr>
          <w:rFonts w:ascii="Times New Roman" w:hAnsi="Times New Roman" w:cs="Times New Roman"/>
          <w:b/>
          <w:sz w:val="24"/>
          <w:szCs w:val="24"/>
        </w:rPr>
      </w:pPr>
    </w:p>
    <w:p w:rsidR="0040133B" w:rsidRPr="00631983" w:rsidRDefault="0040133B" w:rsidP="00631983">
      <w:pPr>
        <w:spacing w:after="0" w:line="360" w:lineRule="auto"/>
        <w:jc w:val="both"/>
        <w:rPr>
          <w:rFonts w:ascii="Times New Roman" w:hAnsi="Times New Roman" w:cs="Times New Roman"/>
          <w:sz w:val="24"/>
          <w:szCs w:val="24"/>
        </w:rPr>
      </w:pPr>
      <w:bookmarkStart w:id="0" w:name="_GoBack"/>
      <w:bookmarkEnd w:id="0"/>
      <w:r w:rsidRPr="00631983">
        <w:rPr>
          <w:rFonts w:ascii="Times New Roman" w:hAnsi="Times New Roman" w:cs="Times New Roman"/>
          <w:b/>
          <w:sz w:val="24"/>
          <w:szCs w:val="24"/>
        </w:rPr>
        <w:lastRenderedPageBreak/>
        <w:t>Dra. Verónica Rodríguez</w:t>
      </w:r>
      <w:r w:rsidRPr="00631983">
        <w:rPr>
          <w:rFonts w:ascii="Times New Roman" w:hAnsi="Times New Roman" w:cs="Times New Roman"/>
          <w:sz w:val="24"/>
          <w:szCs w:val="24"/>
        </w:rPr>
        <w:t xml:space="preserve"> </w:t>
      </w:r>
      <w:r w:rsidRPr="00631983">
        <w:rPr>
          <w:rFonts w:ascii="Times New Roman" w:hAnsi="Times New Roman" w:cs="Times New Roman"/>
          <w:b/>
          <w:sz w:val="24"/>
          <w:szCs w:val="24"/>
        </w:rPr>
        <w:t>Luna</w:t>
      </w:r>
      <w:r w:rsidR="00E4276B" w:rsidRPr="00631983">
        <w:rPr>
          <w:rFonts w:ascii="Times New Roman" w:hAnsi="Times New Roman" w:cs="Times New Roman"/>
          <w:sz w:val="24"/>
          <w:szCs w:val="24"/>
        </w:rPr>
        <w:t xml:space="preserve"> </w:t>
      </w:r>
      <w:r w:rsidRPr="00631983">
        <w:rPr>
          <w:rFonts w:ascii="Times New Roman" w:hAnsi="Times New Roman" w:cs="Times New Roman"/>
          <w:sz w:val="24"/>
          <w:szCs w:val="24"/>
        </w:rPr>
        <w:t xml:space="preserve">Docente Académica de Carrera de Tiempo Completo en el Centro de Idiomas Campus Xalapa de la Universidad Veracruzana. Doctora en Educación por la Escuela Libre de Ciencias Políticas y Administración Pública de Oriente, Maestra en Enseñanza del Inglés como Lengua Extranjera, y Licenciada en Lengua Inglesa por la Facultad de Idiomas de la Universidad Veracruzana. Ha tomado distintos cursos a lo largo de su carrera como docente en la Universidad Veracruzana, tales como: Didáctica del Español como Lengua Extranjera, Aprendizaje </w:t>
      </w:r>
      <w:proofErr w:type="spellStart"/>
      <w:r w:rsidRPr="00631983">
        <w:rPr>
          <w:rFonts w:ascii="Times New Roman" w:hAnsi="Times New Roman" w:cs="Times New Roman"/>
          <w:sz w:val="24"/>
          <w:szCs w:val="24"/>
        </w:rPr>
        <w:t>Acelerado,Certificate</w:t>
      </w:r>
      <w:proofErr w:type="spellEnd"/>
      <w:r w:rsidRPr="00631983">
        <w:rPr>
          <w:rFonts w:ascii="Times New Roman" w:hAnsi="Times New Roman" w:cs="Times New Roman"/>
          <w:sz w:val="24"/>
          <w:szCs w:val="24"/>
        </w:rPr>
        <w:t xml:space="preserve"> in E-</w:t>
      </w:r>
      <w:proofErr w:type="spellStart"/>
      <w:r w:rsidRPr="00631983">
        <w:rPr>
          <w:rFonts w:ascii="Times New Roman" w:hAnsi="Times New Roman" w:cs="Times New Roman"/>
          <w:sz w:val="24"/>
          <w:szCs w:val="24"/>
        </w:rPr>
        <w:t>Tutoring</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Academic</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Writing</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Introduction</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to</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Testing</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Teaching</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Writing</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Planning</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Developing</w:t>
      </w:r>
      <w:proofErr w:type="spellEnd"/>
      <w:r w:rsidRPr="00631983">
        <w:rPr>
          <w:rFonts w:ascii="Times New Roman" w:hAnsi="Times New Roman" w:cs="Times New Roman"/>
          <w:sz w:val="24"/>
          <w:szCs w:val="24"/>
        </w:rPr>
        <w:t xml:space="preserve"> and </w:t>
      </w:r>
      <w:proofErr w:type="spellStart"/>
      <w:r w:rsidRPr="00631983">
        <w:rPr>
          <w:rFonts w:ascii="Times New Roman" w:hAnsi="Times New Roman" w:cs="Times New Roman"/>
          <w:sz w:val="24"/>
          <w:szCs w:val="24"/>
        </w:rPr>
        <w:t>Delivering</w:t>
      </w:r>
      <w:proofErr w:type="spellEnd"/>
      <w:r w:rsidRPr="00631983">
        <w:rPr>
          <w:rFonts w:ascii="Times New Roman" w:hAnsi="Times New Roman" w:cs="Times New Roman"/>
          <w:sz w:val="24"/>
          <w:szCs w:val="24"/>
        </w:rPr>
        <w:t xml:space="preserve"> a </w:t>
      </w:r>
      <w:proofErr w:type="spellStart"/>
      <w:r w:rsidRPr="00631983">
        <w:rPr>
          <w:rFonts w:ascii="Times New Roman" w:hAnsi="Times New Roman" w:cs="Times New Roman"/>
          <w:sz w:val="24"/>
          <w:szCs w:val="24"/>
        </w:rPr>
        <w:t>Writing</w:t>
      </w:r>
      <w:proofErr w:type="spellEnd"/>
      <w:r w:rsidRPr="00631983">
        <w:rPr>
          <w:rFonts w:ascii="Times New Roman" w:hAnsi="Times New Roman" w:cs="Times New Roman"/>
          <w:sz w:val="24"/>
          <w:szCs w:val="24"/>
        </w:rPr>
        <w:t xml:space="preserve"> </w:t>
      </w:r>
      <w:proofErr w:type="spellStart"/>
      <w:r w:rsidRPr="00631983">
        <w:rPr>
          <w:rFonts w:ascii="Times New Roman" w:hAnsi="Times New Roman" w:cs="Times New Roman"/>
          <w:sz w:val="24"/>
          <w:szCs w:val="24"/>
        </w:rPr>
        <w:t>Course</w:t>
      </w:r>
      <w:proofErr w:type="spellEnd"/>
      <w:r w:rsidRPr="00631983">
        <w:rPr>
          <w:rFonts w:ascii="Times New Roman" w:hAnsi="Times New Roman" w:cs="Times New Roman"/>
          <w:sz w:val="24"/>
          <w:szCs w:val="24"/>
        </w:rPr>
        <w:t>, Elaboración de Reactivos para Exámenes de 4 Habilidades, PLADEA, El Uso de la Plataforma EMINUS aplicado a la Enseñanza, Elaboración y Práctica de Reactivos, Educación y Desarrollo Comunitario, entre otros. Sus áreas de interés son la autonomía, la tecnología aplicada a la enseñanza de lenguas extranjeras, la evaluación, y la escritura en el idioma inglés.</w:t>
      </w:r>
    </w:p>
    <w:p w:rsidR="00182F30" w:rsidRPr="00631983" w:rsidRDefault="00182F30" w:rsidP="00631983">
      <w:pPr>
        <w:spacing w:after="0" w:line="360" w:lineRule="auto"/>
        <w:rPr>
          <w:rFonts w:ascii="Times New Roman" w:hAnsi="Times New Roman" w:cs="Times New Roman"/>
          <w:sz w:val="24"/>
          <w:szCs w:val="24"/>
        </w:rPr>
      </w:pPr>
    </w:p>
    <w:p w:rsidR="00E4276B" w:rsidRPr="00631983" w:rsidRDefault="007B7197" w:rsidP="00631983">
      <w:pPr>
        <w:spacing w:after="0" w:line="360" w:lineRule="auto"/>
        <w:jc w:val="both"/>
        <w:rPr>
          <w:rFonts w:ascii="Times New Roman" w:hAnsi="Times New Roman" w:cs="Times New Roman"/>
          <w:b/>
          <w:sz w:val="24"/>
          <w:szCs w:val="24"/>
        </w:rPr>
      </w:pPr>
      <w:r w:rsidRPr="00631983">
        <w:rPr>
          <w:rFonts w:ascii="Times New Roman" w:hAnsi="Times New Roman" w:cs="Times New Roman"/>
          <w:b/>
          <w:color w:val="000000"/>
          <w:sz w:val="24"/>
          <w:szCs w:val="24"/>
        </w:rPr>
        <w:t>Dr. Isaí Alí Guevara Bazán</w:t>
      </w:r>
      <w:r w:rsidRPr="00631983">
        <w:rPr>
          <w:rFonts w:ascii="Times New Roman" w:hAnsi="Times New Roman" w:cs="Times New Roman"/>
          <w:color w:val="000000"/>
          <w:sz w:val="24"/>
          <w:szCs w:val="24"/>
        </w:rPr>
        <w:t xml:space="preserve"> </w:t>
      </w:r>
      <w:r w:rsidR="00E4276B" w:rsidRPr="00631983">
        <w:rPr>
          <w:rFonts w:ascii="Times New Roman" w:hAnsi="Times New Roman" w:cs="Times New Roman"/>
          <w:color w:val="000000"/>
          <w:sz w:val="24"/>
          <w:szCs w:val="24"/>
        </w:rPr>
        <w:t xml:space="preserve">Licenciado en Lengua Inglesa (Facultad de Idiomas). (Universidad Autónoma de Tamaulipas) Maestría en Tecnología Educativa. Doctor en Tecnología </w:t>
      </w:r>
      <w:proofErr w:type="gramStart"/>
      <w:r w:rsidR="00E4276B" w:rsidRPr="00631983">
        <w:rPr>
          <w:rFonts w:ascii="Times New Roman" w:hAnsi="Times New Roman" w:cs="Times New Roman"/>
          <w:color w:val="000000"/>
          <w:sz w:val="24"/>
          <w:szCs w:val="24"/>
        </w:rPr>
        <w:t>Educativa.(</w:t>
      </w:r>
      <w:proofErr w:type="gramEnd"/>
      <w:r w:rsidR="00E4276B" w:rsidRPr="00631983">
        <w:rPr>
          <w:rFonts w:ascii="Times New Roman" w:hAnsi="Times New Roman" w:cs="Times New Roman"/>
          <w:color w:val="000000"/>
          <w:sz w:val="24"/>
          <w:szCs w:val="24"/>
        </w:rPr>
        <w:t xml:space="preserve">Universidad Da Vinci) Diplomado en E-learning. </w:t>
      </w:r>
      <w:r w:rsidR="00E4276B" w:rsidRPr="00631983">
        <w:rPr>
          <w:rFonts w:ascii="Times New Roman" w:hAnsi="Times New Roman" w:cs="Times New Roman"/>
          <w:color w:val="000000"/>
          <w:sz w:val="24"/>
          <w:szCs w:val="24"/>
          <w:lang w:val="en-US"/>
        </w:rPr>
        <w:t xml:space="preserve">(British Council) COTE Course. (British Council) </w:t>
      </w:r>
      <w:proofErr w:type="spellStart"/>
      <w:r w:rsidR="00E4276B" w:rsidRPr="00631983">
        <w:rPr>
          <w:rFonts w:ascii="Times New Roman" w:hAnsi="Times New Roman" w:cs="Times New Roman"/>
          <w:color w:val="000000"/>
          <w:sz w:val="24"/>
          <w:szCs w:val="24"/>
          <w:lang w:val="en-US"/>
        </w:rPr>
        <w:t>Capacitación</w:t>
      </w:r>
      <w:proofErr w:type="spellEnd"/>
      <w:r w:rsidR="00E4276B" w:rsidRPr="00631983">
        <w:rPr>
          <w:rFonts w:ascii="Times New Roman" w:hAnsi="Times New Roman" w:cs="Times New Roman"/>
          <w:color w:val="000000"/>
          <w:sz w:val="24"/>
          <w:szCs w:val="24"/>
          <w:lang w:val="en-US"/>
        </w:rPr>
        <w:t xml:space="preserve"> para CAA. (British Council) E-tutoring Certificate. </w:t>
      </w:r>
      <w:r w:rsidR="00E4276B" w:rsidRPr="00631983">
        <w:rPr>
          <w:rFonts w:ascii="Times New Roman" w:hAnsi="Times New Roman" w:cs="Times New Roman"/>
          <w:color w:val="000000"/>
          <w:sz w:val="24"/>
          <w:szCs w:val="24"/>
        </w:rPr>
        <w:t>Docente de tiempo completo de la Universidad Veracruzana. Docente de la Maestría en la Enseñanza del Inglés como Lengua Extranjera. Especialista en diseño de material y aprendizaje en línea.</w:t>
      </w:r>
    </w:p>
    <w:p w:rsidR="00E4276B" w:rsidRPr="00631983" w:rsidRDefault="00E4276B" w:rsidP="00631983">
      <w:pPr>
        <w:spacing w:after="0" w:line="360" w:lineRule="auto"/>
        <w:jc w:val="both"/>
        <w:rPr>
          <w:rFonts w:ascii="Times New Roman" w:hAnsi="Times New Roman" w:cs="Times New Roman"/>
          <w:b/>
          <w:sz w:val="24"/>
          <w:szCs w:val="24"/>
        </w:rPr>
      </w:pPr>
    </w:p>
    <w:p w:rsidR="00700404" w:rsidRPr="00631983" w:rsidRDefault="00C466A8" w:rsidP="00631983">
      <w:pPr>
        <w:spacing w:after="0" w:line="360" w:lineRule="auto"/>
        <w:jc w:val="both"/>
        <w:rPr>
          <w:rFonts w:ascii="Times New Roman" w:hAnsi="Times New Roman" w:cs="Times New Roman"/>
          <w:sz w:val="24"/>
          <w:szCs w:val="24"/>
        </w:rPr>
      </w:pPr>
      <w:r w:rsidRPr="00631983">
        <w:rPr>
          <w:rFonts w:ascii="Times New Roman" w:hAnsi="Times New Roman" w:cs="Times New Roman"/>
          <w:b/>
          <w:sz w:val="24"/>
          <w:szCs w:val="24"/>
        </w:rPr>
        <w:t>La Dra. Karla Lizeth Mata Martínez</w:t>
      </w:r>
      <w:r w:rsidRPr="00631983">
        <w:rPr>
          <w:rFonts w:ascii="Times New Roman" w:hAnsi="Times New Roman" w:cs="Times New Roman"/>
          <w:sz w:val="24"/>
          <w:szCs w:val="24"/>
        </w:rPr>
        <w:t xml:space="preserve"> Especialista y Maestra en la Enseñanza del Idioma Inglés como lengua extranjera por la Universidad Veracruzana. Doctora en Educación por el Instituto Veracruzano de Educación Superior. Integrante del núcleo del Cuerpo Académico “Autonomía del Aprendizaje” de la Universidad Veracruzana. Trabaja actualmente como docente de Tiempo Completo en el Centro de Idiomas Poza Rica. Sus líneas de investigación incluyen la tecnología en el aprendizaje de lenguas, la autonomía estudiantil y estrategias de enseñanza para un aprendizaje significativo.</w:t>
      </w:r>
    </w:p>
    <w:p w:rsidR="00EC207B" w:rsidRPr="00631983" w:rsidRDefault="00EC207B" w:rsidP="00631983">
      <w:pPr>
        <w:spacing w:after="0" w:line="360" w:lineRule="auto"/>
        <w:jc w:val="both"/>
        <w:rPr>
          <w:rFonts w:ascii="Times New Roman" w:hAnsi="Times New Roman" w:cs="Times New Roman"/>
          <w:sz w:val="24"/>
          <w:szCs w:val="24"/>
        </w:rPr>
      </w:pPr>
    </w:p>
    <w:p w:rsidR="001B7151" w:rsidRPr="00C20C49" w:rsidRDefault="00215CE6" w:rsidP="00C20C49">
      <w:pPr>
        <w:spacing w:after="0" w:line="360" w:lineRule="auto"/>
        <w:jc w:val="both"/>
        <w:rPr>
          <w:rFonts w:ascii="Times New Roman" w:hAnsi="Times New Roman" w:cs="Times New Roman"/>
          <w:sz w:val="24"/>
          <w:szCs w:val="24"/>
        </w:rPr>
      </w:pPr>
      <w:r w:rsidRPr="00631983">
        <w:rPr>
          <w:rFonts w:ascii="Times New Roman" w:hAnsi="Times New Roman" w:cs="Times New Roman"/>
          <w:b/>
          <w:sz w:val="24"/>
          <w:szCs w:val="24"/>
        </w:rPr>
        <w:lastRenderedPageBreak/>
        <w:t>Dra. Graciela López Orozco</w:t>
      </w:r>
      <w:r w:rsidR="000E4048" w:rsidRPr="00631983">
        <w:rPr>
          <w:rFonts w:ascii="Times New Roman" w:hAnsi="Times New Roman" w:cs="Times New Roman"/>
          <w:sz w:val="24"/>
          <w:szCs w:val="24"/>
        </w:rPr>
        <w:t xml:space="preserve"> </w:t>
      </w:r>
      <w:r w:rsidRPr="00631983">
        <w:rPr>
          <w:rFonts w:ascii="Times New Roman" w:hAnsi="Times New Roman" w:cs="Times New Roman"/>
          <w:sz w:val="24"/>
          <w:szCs w:val="24"/>
        </w:rPr>
        <w:t xml:space="preserve">Profesor de Tiempo Completo  de la Universidad Veracruzana. Egresado de la Facultad de la Facultad de Enfermería, con  Especialidad en Cuidados Intensivos y Administración y Docencia  por la misma Universidad, Maestría en Educación por la Universidad Mexicana en el Puerto de Veracruz y Maestría en Ciencias de Enfermería por la Universidad Autónoma de Querétaro.  Certificación docente por COMCE y CONACE.  Diplomado en  Investigación educativa, Investigación en sistemas de Salud e Investigación epidemiológica, Salud Reproductiva del adolescente, Tanatología y atención del Adulto Mayor, Proceso de Enfermería y Atención Diurna del Adulto Mayor por la Universidad de Barcelona. Con publicaciones s en diversas revistas de educación, innovación y tecnología y Revistas de enfermería. Es </w:t>
      </w:r>
      <w:r w:rsidR="00466A22" w:rsidRPr="00631983">
        <w:rPr>
          <w:rFonts w:ascii="Times New Roman" w:hAnsi="Times New Roman" w:cs="Times New Roman"/>
          <w:sz w:val="24"/>
          <w:szCs w:val="24"/>
        </w:rPr>
        <w:t>integrante</w:t>
      </w:r>
      <w:r w:rsidRPr="00631983">
        <w:rPr>
          <w:rFonts w:ascii="Times New Roman" w:hAnsi="Times New Roman" w:cs="Times New Roman"/>
          <w:sz w:val="24"/>
          <w:szCs w:val="24"/>
        </w:rPr>
        <w:t xml:space="preserve">  del Cuerpo Académico “Autonomía del Aprendizaje” y sus publicaciones  de investigación  están enfocadas al  Aprendizaje Virtual y Distribuido, la Autonomía del Aprendizaje y los Ambientes Multimodales. </w:t>
      </w:r>
    </w:p>
    <w:sectPr w:rsidR="001B7151" w:rsidRPr="00C20C49">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616" w:rsidRDefault="00513616" w:rsidP="00F02541">
      <w:pPr>
        <w:spacing w:after="0" w:line="240" w:lineRule="auto"/>
      </w:pPr>
      <w:r>
        <w:separator/>
      </w:r>
    </w:p>
  </w:endnote>
  <w:endnote w:type="continuationSeparator" w:id="0">
    <w:p w:rsidR="00513616" w:rsidRDefault="00513616" w:rsidP="00F0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541" w:rsidRDefault="00F02541" w:rsidP="00F02541">
    <w:pPr>
      <w:pStyle w:val="Piedepgina"/>
      <w:jc w:val="center"/>
    </w:pPr>
    <w:r w:rsidRPr="006919AA">
      <w:rPr>
        <w:rFonts w:cs="Calibri"/>
        <w:b/>
      </w:rPr>
      <w:t xml:space="preserve">Vol. </w:t>
    </w:r>
    <w:r>
      <w:rPr>
        <w:rFonts w:cs="Calibri"/>
        <w:b/>
      </w:rPr>
      <w:t>4</w:t>
    </w:r>
    <w:r w:rsidRPr="006919AA">
      <w:rPr>
        <w:rFonts w:cs="Calibri"/>
        <w:b/>
      </w:rPr>
      <w:t xml:space="preserve">, Núm. </w:t>
    </w:r>
    <w:r>
      <w:rPr>
        <w:rFonts w:cs="Calibri"/>
        <w:b/>
      </w:rPr>
      <w:t>8</w:t>
    </w:r>
    <w:r w:rsidRPr="006919AA">
      <w:rPr>
        <w:rFonts w:cs="Calibri"/>
        <w:b/>
      </w:rPr>
      <w:t xml:space="preserve">                  Julio - </w:t>
    </w:r>
    <w:proofErr w:type="gramStart"/>
    <w:r w:rsidRPr="006919AA">
      <w:rPr>
        <w:rFonts w:cs="Calibri"/>
        <w:b/>
      </w:rPr>
      <w:t>Diciembre</w:t>
    </w:r>
    <w:proofErr w:type="gramEnd"/>
    <w:r w:rsidRPr="006919AA">
      <w:rPr>
        <w:rFonts w:cs="Calibri"/>
        <w:b/>
      </w:rPr>
      <w:t xml:space="preserve"> 201</w:t>
    </w:r>
    <w:r>
      <w:rPr>
        <w:rFonts w:cs="Calibri"/>
        <w:b/>
      </w:rPr>
      <w:t>7</w:t>
    </w:r>
    <w:r w:rsidRPr="006919AA">
      <w:rPr>
        <w:rFonts w:cs="Calibri"/>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616" w:rsidRDefault="00513616" w:rsidP="00F02541">
      <w:pPr>
        <w:spacing w:after="0" w:line="240" w:lineRule="auto"/>
      </w:pPr>
      <w:r>
        <w:separator/>
      </w:r>
    </w:p>
  </w:footnote>
  <w:footnote w:type="continuationSeparator" w:id="0">
    <w:p w:rsidR="00513616" w:rsidRDefault="00513616" w:rsidP="00F02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541" w:rsidRDefault="00F02541" w:rsidP="00F02541">
    <w:pPr>
      <w:pStyle w:val="Encabezado"/>
      <w:jc w:val="center"/>
    </w:pPr>
    <w:r w:rsidRPr="00983E6F">
      <w:rPr>
        <w:rFonts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719E2"/>
    <w:multiLevelType w:val="multilevel"/>
    <w:tmpl w:val="2F380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518C6"/>
    <w:multiLevelType w:val="hybridMultilevel"/>
    <w:tmpl w:val="5634700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04F13C0"/>
    <w:multiLevelType w:val="hybridMultilevel"/>
    <w:tmpl w:val="BEF40B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3F"/>
    <w:rsid w:val="0000166D"/>
    <w:rsid w:val="00001A29"/>
    <w:rsid w:val="00004495"/>
    <w:rsid w:val="00006801"/>
    <w:rsid w:val="0001411B"/>
    <w:rsid w:val="0001506E"/>
    <w:rsid w:val="00015547"/>
    <w:rsid w:val="0001649A"/>
    <w:rsid w:val="000170DC"/>
    <w:rsid w:val="00020E37"/>
    <w:rsid w:val="00026A81"/>
    <w:rsid w:val="00031674"/>
    <w:rsid w:val="00041E20"/>
    <w:rsid w:val="000429C7"/>
    <w:rsid w:val="00053B88"/>
    <w:rsid w:val="000550EE"/>
    <w:rsid w:val="00056CCB"/>
    <w:rsid w:val="00061155"/>
    <w:rsid w:val="000616CA"/>
    <w:rsid w:val="000631C0"/>
    <w:rsid w:val="000704B3"/>
    <w:rsid w:val="000717C8"/>
    <w:rsid w:val="00080FDD"/>
    <w:rsid w:val="00081978"/>
    <w:rsid w:val="00081EC2"/>
    <w:rsid w:val="00082413"/>
    <w:rsid w:val="00085BCA"/>
    <w:rsid w:val="0008701F"/>
    <w:rsid w:val="000939C0"/>
    <w:rsid w:val="00096995"/>
    <w:rsid w:val="00097016"/>
    <w:rsid w:val="000A1AB6"/>
    <w:rsid w:val="000A3AFC"/>
    <w:rsid w:val="000A4839"/>
    <w:rsid w:val="000A55AA"/>
    <w:rsid w:val="000B2B3F"/>
    <w:rsid w:val="000B31CC"/>
    <w:rsid w:val="000B4CD0"/>
    <w:rsid w:val="000B5DD5"/>
    <w:rsid w:val="000B65FC"/>
    <w:rsid w:val="000B746B"/>
    <w:rsid w:val="000C77E3"/>
    <w:rsid w:val="000D03DC"/>
    <w:rsid w:val="000D7E97"/>
    <w:rsid w:val="000E059E"/>
    <w:rsid w:val="000E37B2"/>
    <w:rsid w:val="000E4048"/>
    <w:rsid w:val="000E4513"/>
    <w:rsid w:val="000E7BA8"/>
    <w:rsid w:val="000F5CBF"/>
    <w:rsid w:val="00100ECD"/>
    <w:rsid w:val="0010340F"/>
    <w:rsid w:val="00107280"/>
    <w:rsid w:val="001130E6"/>
    <w:rsid w:val="0011410B"/>
    <w:rsid w:val="00117859"/>
    <w:rsid w:val="0012013F"/>
    <w:rsid w:val="00121D25"/>
    <w:rsid w:val="00124BD5"/>
    <w:rsid w:val="00125A1A"/>
    <w:rsid w:val="00133362"/>
    <w:rsid w:val="0013409E"/>
    <w:rsid w:val="00134981"/>
    <w:rsid w:val="001362B0"/>
    <w:rsid w:val="00136ED4"/>
    <w:rsid w:val="00137947"/>
    <w:rsid w:val="00141842"/>
    <w:rsid w:val="00142697"/>
    <w:rsid w:val="00142EC7"/>
    <w:rsid w:val="001445E8"/>
    <w:rsid w:val="00145005"/>
    <w:rsid w:val="00145AEE"/>
    <w:rsid w:val="00146709"/>
    <w:rsid w:val="001479CD"/>
    <w:rsid w:val="00152727"/>
    <w:rsid w:val="00156EA8"/>
    <w:rsid w:val="0016398B"/>
    <w:rsid w:val="00173047"/>
    <w:rsid w:val="0017697D"/>
    <w:rsid w:val="00182F30"/>
    <w:rsid w:val="00191899"/>
    <w:rsid w:val="00191C37"/>
    <w:rsid w:val="001925DF"/>
    <w:rsid w:val="001936D3"/>
    <w:rsid w:val="001965CF"/>
    <w:rsid w:val="001A0649"/>
    <w:rsid w:val="001A0CDD"/>
    <w:rsid w:val="001A5049"/>
    <w:rsid w:val="001A5762"/>
    <w:rsid w:val="001A59A3"/>
    <w:rsid w:val="001A6BBB"/>
    <w:rsid w:val="001B1710"/>
    <w:rsid w:val="001B452E"/>
    <w:rsid w:val="001B4A27"/>
    <w:rsid w:val="001B5F67"/>
    <w:rsid w:val="001B7151"/>
    <w:rsid w:val="001D053E"/>
    <w:rsid w:val="001D1335"/>
    <w:rsid w:val="001D1367"/>
    <w:rsid w:val="001D339E"/>
    <w:rsid w:val="001D4842"/>
    <w:rsid w:val="001D4D1E"/>
    <w:rsid w:val="001D65C8"/>
    <w:rsid w:val="001D6E44"/>
    <w:rsid w:val="001E0012"/>
    <w:rsid w:val="001E6621"/>
    <w:rsid w:val="001E7A7F"/>
    <w:rsid w:val="001F024F"/>
    <w:rsid w:val="001F2D4C"/>
    <w:rsid w:val="001F4422"/>
    <w:rsid w:val="00200FAF"/>
    <w:rsid w:val="0020227D"/>
    <w:rsid w:val="00203156"/>
    <w:rsid w:val="002044E4"/>
    <w:rsid w:val="0020576E"/>
    <w:rsid w:val="00210F44"/>
    <w:rsid w:val="002121F6"/>
    <w:rsid w:val="00212C8E"/>
    <w:rsid w:val="002153AF"/>
    <w:rsid w:val="00215CE6"/>
    <w:rsid w:val="002160BB"/>
    <w:rsid w:val="002165F5"/>
    <w:rsid w:val="002166ED"/>
    <w:rsid w:val="00216FF6"/>
    <w:rsid w:val="00217635"/>
    <w:rsid w:val="00220A2D"/>
    <w:rsid w:val="00220A6F"/>
    <w:rsid w:val="002241E3"/>
    <w:rsid w:val="002310BF"/>
    <w:rsid w:val="00232914"/>
    <w:rsid w:val="00234DBE"/>
    <w:rsid w:val="002351A4"/>
    <w:rsid w:val="002426B5"/>
    <w:rsid w:val="00244032"/>
    <w:rsid w:val="002506A2"/>
    <w:rsid w:val="00251CAF"/>
    <w:rsid w:val="00255250"/>
    <w:rsid w:val="00256466"/>
    <w:rsid w:val="00257927"/>
    <w:rsid w:val="00265B5C"/>
    <w:rsid w:val="00271D1E"/>
    <w:rsid w:val="00275AFE"/>
    <w:rsid w:val="002773A9"/>
    <w:rsid w:val="002819D6"/>
    <w:rsid w:val="00282363"/>
    <w:rsid w:val="002829E4"/>
    <w:rsid w:val="00283F53"/>
    <w:rsid w:val="0028489A"/>
    <w:rsid w:val="00291AE0"/>
    <w:rsid w:val="00293125"/>
    <w:rsid w:val="00295CD1"/>
    <w:rsid w:val="002A2ED3"/>
    <w:rsid w:val="002A3C49"/>
    <w:rsid w:val="002A4DD3"/>
    <w:rsid w:val="002A7EEB"/>
    <w:rsid w:val="002B1517"/>
    <w:rsid w:val="002B3E20"/>
    <w:rsid w:val="002B5293"/>
    <w:rsid w:val="002B561B"/>
    <w:rsid w:val="002B64A7"/>
    <w:rsid w:val="002C6810"/>
    <w:rsid w:val="002D1623"/>
    <w:rsid w:val="002D244D"/>
    <w:rsid w:val="002D3EE4"/>
    <w:rsid w:val="002D4015"/>
    <w:rsid w:val="002D52F0"/>
    <w:rsid w:val="002E0648"/>
    <w:rsid w:val="002E06E2"/>
    <w:rsid w:val="002E3EAA"/>
    <w:rsid w:val="002E68DF"/>
    <w:rsid w:val="002F0FF8"/>
    <w:rsid w:val="002F20B6"/>
    <w:rsid w:val="002F764C"/>
    <w:rsid w:val="0030266E"/>
    <w:rsid w:val="0030622F"/>
    <w:rsid w:val="00311DAF"/>
    <w:rsid w:val="00314715"/>
    <w:rsid w:val="00332EA5"/>
    <w:rsid w:val="0033345E"/>
    <w:rsid w:val="00337257"/>
    <w:rsid w:val="003400D7"/>
    <w:rsid w:val="003429EF"/>
    <w:rsid w:val="00343AD6"/>
    <w:rsid w:val="00344015"/>
    <w:rsid w:val="00350ADD"/>
    <w:rsid w:val="00361A28"/>
    <w:rsid w:val="00361D5B"/>
    <w:rsid w:val="0036698F"/>
    <w:rsid w:val="00377910"/>
    <w:rsid w:val="00382062"/>
    <w:rsid w:val="00383ED7"/>
    <w:rsid w:val="003909C5"/>
    <w:rsid w:val="00391A99"/>
    <w:rsid w:val="00391E3A"/>
    <w:rsid w:val="00395492"/>
    <w:rsid w:val="003A02E6"/>
    <w:rsid w:val="003A4519"/>
    <w:rsid w:val="003A4A58"/>
    <w:rsid w:val="003B67A4"/>
    <w:rsid w:val="003C083A"/>
    <w:rsid w:val="003C1595"/>
    <w:rsid w:val="003C1E51"/>
    <w:rsid w:val="003C3B0D"/>
    <w:rsid w:val="003C7FFA"/>
    <w:rsid w:val="003D045C"/>
    <w:rsid w:val="003D4411"/>
    <w:rsid w:val="003D6980"/>
    <w:rsid w:val="003D79E2"/>
    <w:rsid w:val="003E0179"/>
    <w:rsid w:val="003E0434"/>
    <w:rsid w:val="003E0E41"/>
    <w:rsid w:val="003E1B53"/>
    <w:rsid w:val="003E4BE6"/>
    <w:rsid w:val="003E727A"/>
    <w:rsid w:val="003F0170"/>
    <w:rsid w:val="003F1335"/>
    <w:rsid w:val="003F3DEA"/>
    <w:rsid w:val="003F57D4"/>
    <w:rsid w:val="003F5F62"/>
    <w:rsid w:val="0040133B"/>
    <w:rsid w:val="00402519"/>
    <w:rsid w:val="00403F2A"/>
    <w:rsid w:val="00404080"/>
    <w:rsid w:val="00407311"/>
    <w:rsid w:val="00413638"/>
    <w:rsid w:val="0041516B"/>
    <w:rsid w:val="00415F1A"/>
    <w:rsid w:val="00423268"/>
    <w:rsid w:val="004260EE"/>
    <w:rsid w:val="004262CF"/>
    <w:rsid w:val="004279B9"/>
    <w:rsid w:val="00427D89"/>
    <w:rsid w:val="00441CE5"/>
    <w:rsid w:val="0044331D"/>
    <w:rsid w:val="00444574"/>
    <w:rsid w:val="00444A9D"/>
    <w:rsid w:val="00445911"/>
    <w:rsid w:val="00445DA2"/>
    <w:rsid w:val="00447C50"/>
    <w:rsid w:val="004530A3"/>
    <w:rsid w:val="00453DA5"/>
    <w:rsid w:val="004548B5"/>
    <w:rsid w:val="004610DC"/>
    <w:rsid w:val="00463866"/>
    <w:rsid w:val="00464CA7"/>
    <w:rsid w:val="004654C9"/>
    <w:rsid w:val="00466A22"/>
    <w:rsid w:val="00467D5C"/>
    <w:rsid w:val="004704FF"/>
    <w:rsid w:val="00472366"/>
    <w:rsid w:val="004741B7"/>
    <w:rsid w:val="00474C1B"/>
    <w:rsid w:val="004758CF"/>
    <w:rsid w:val="00475FB7"/>
    <w:rsid w:val="00477D3C"/>
    <w:rsid w:val="00484308"/>
    <w:rsid w:val="004845DE"/>
    <w:rsid w:val="00485D2D"/>
    <w:rsid w:val="00485D92"/>
    <w:rsid w:val="004869EA"/>
    <w:rsid w:val="00491680"/>
    <w:rsid w:val="0049299E"/>
    <w:rsid w:val="00494AA6"/>
    <w:rsid w:val="00494E21"/>
    <w:rsid w:val="004A0426"/>
    <w:rsid w:val="004A114F"/>
    <w:rsid w:val="004A1AEC"/>
    <w:rsid w:val="004A642F"/>
    <w:rsid w:val="004A73C6"/>
    <w:rsid w:val="004A7C43"/>
    <w:rsid w:val="004B1B10"/>
    <w:rsid w:val="004B314A"/>
    <w:rsid w:val="004B3A96"/>
    <w:rsid w:val="004B7284"/>
    <w:rsid w:val="004C0E69"/>
    <w:rsid w:val="004C63CC"/>
    <w:rsid w:val="004D02BD"/>
    <w:rsid w:val="004D08DF"/>
    <w:rsid w:val="004D27E8"/>
    <w:rsid w:val="004D5B67"/>
    <w:rsid w:val="004D6474"/>
    <w:rsid w:val="004D6AA0"/>
    <w:rsid w:val="004D73D6"/>
    <w:rsid w:val="004E1902"/>
    <w:rsid w:val="004E5C79"/>
    <w:rsid w:val="004E70A2"/>
    <w:rsid w:val="004E7B27"/>
    <w:rsid w:val="004F0174"/>
    <w:rsid w:val="004F0D13"/>
    <w:rsid w:val="004F71DA"/>
    <w:rsid w:val="005002D5"/>
    <w:rsid w:val="005012E7"/>
    <w:rsid w:val="00501A0C"/>
    <w:rsid w:val="00501B20"/>
    <w:rsid w:val="00510A0A"/>
    <w:rsid w:val="00512CA0"/>
    <w:rsid w:val="0051354D"/>
    <w:rsid w:val="00513616"/>
    <w:rsid w:val="00514154"/>
    <w:rsid w:val="0051464A"/>
    <w:rsid w:val="00521307"/>
    <w:rsid w:val="0052462B"/>
    <w:rsid w:val="00524916"/>
    <w:rsid w:val="0052660E"/>
    <w:rsid w:val="00527903"/>
    <w:rsid w:val="0053065F"/>
    <w:rsid w:val="00534D1C"/>
    <w:rsid w:val="005368B0"/>
    <w:rsid w:val="00541101"/>
    <w:rsid w:val="005435FB"/>
    <w:rsid w:val="0054427D"/>
    <w:rsid w:val="005444EF"/>
    <w:rsid w:val="00557AD3"/>
    <w:rsid w:val="00566BD0"/>
    <w:rsid w:val="00576CC4"/>
    <w:rsid w:val="005778B2"/>
    <w:rsid w:val="00580C0A"/>
    <w:rsid w:val="005812B4"/>
    <w:rsid w:val="0058318D"/>
    <w:rsid w:val="00583233"/>
    <w:rsid w:val="00585205"/>
    <w:rsid w:val="00587C2E"/>
    <w:rsid w:val="00592AD9"/>
    <w:rsid w:val="00592B33"/>
    <w:rsid w:val="005930DB"/>
    <w:rsid w:val="005943A4"/>
    <w:rsid w:val="005A192F"/>
    <w:rsid w:val="005A3BDD"/>
    <w:rsid w:val="005B15E8"/>
    <w:rsid w:val="005B167E"/>
    <w:rsid w:val="005B1D23"/>
    <w:rsid w:val="005B2C2A"/>
    <w:rsid w:val="005B3C28"/>
    <w:rsid w:val="005B42B4"/>
    <w:rsid w:val="005B5BD6"/>
    <w:rsid w:val="005B77E4"/>
    <w:rsid w:val="005C14C3"/>
    <w:rsid w:val="005C4F81"/>
    <w:rsid w:val="005C7AE8"/>
    <w:rsid w:val="005D02A8"/>
    <w:rsid w:val="005D0D6A"/>
    <w:rsid w:val="005D2F10"/>
    <w:rsid w:val="005D6EEF"/>
    <w:rsid w:val="005E0481"/>
    <w:rsid w:val="005E0E2B"/>
    <w:rsid w:val="005E116C"/>
    <w:rsid w:val="005E1C91"/>
    <w:rsid w:val="005E32D1"/>
    <w:rsid w:val="005E3664"/>
    <w:rsid w:val="005E45FF"/>
    <w:rsid w:val="005E4DDB"/>
    <w:rsid w:val="005F5573"/>
    <w:rsid w:val="00603303"/>
    <w:rsid w:val="00612D7F"/>
    <w:rsid w:val="00613956"/>
    <w:rsid w:val="00615AAA"/>
    <w:rsid w:val="00615DB8"/>
    <w:rsid w:val="00617E26"/>
    <w:rsid w:val="00622A27"/>
    <w:rsid w:val="00624602"/>
    <w:rsid w:val="00625266"/>
    <w:rsid w:val="00626D8D"/>
    <w:rsid w:val="00631983"/>
    <w:rsid w:val="00632861"/>
    <w:rsid w:val="00633D07"/>
    <w:rsid w:val="00634D01"/>
    <w:rsid w:val="00635EE1"/>
    <w:rsid w:val="00636CF6"/>
    <w:rsid w:val="00641D0B"/>
    <w:rsid w:val="00644035"/>
    <w:rsid w:val="006477C9"/>
    <w:rsid w:val="006501F5"/>
    <w:rsid w:val="00651475"/>
    <w:rsid w:val="00653201"/>
    <w:rsid w:val="00656F94"/>
    <w:rsid w:val="0065738A"/>
    <w:rsid w:val="00657869"/>
    <w:rsid w:val="00657B0F"/>
    <w:rsid w:val="006617AA"/>
    <w:rsid w:val="00664764"/>
    <w:rsid w:val="00667383"/>
    <w:rsid w:val="00671AFE"/>
    <w:rsid w:val="00680FD3"/>
    <w:rsid w:val="0069059B"/>
    <w:rsid w:val="00692E2A"/>
    <w:rsid w:val="00694ACC"/>
    <w:rsid w:val="00696AB0"/>
    <w:rsid w:val="006A25AA"/>
    <w:rsid w:val="006A273F"/>
    <w:rsid w:val="006A36A0"/>
    <w:rsid w:val="006A5F9E"/>
    <w:rsid w:val="006A6CDF"/>
    <w:rsid w:val="006A7A7D"/>
    <w:rsid w:val="006B0210"/>
    <w:rsid w:val="006B308F"/>
    <w:rsid w:val="006B3C9A"/>
    <w:rsid w:val="006B53B0"/>
    <w:rsid w:val="006B59C3"/>
    <w:rsid w:val="006B5F2D"/>
    <w:rsid w:val="006B67D9"/>
    <w:rsid w:val="006B79FA"/>
    <w:rsid w:val="006C444A"/>
    <w:rsid w:val="006C6314"/>
    <w:rsid w:val="006C712E"/>
    <w:rsid w:val="006C783C"/>
    <w:rsid w:val="006D1B1B"/>
    <w:rsid w:val="006E1B4B"/>
    <w:rsid w:val="006E2D1A"/>
    <w:rsid w:val="006E58D1"/>
    <w:rsid w:val="006E73FD"/>
    <w:rsid w:val="006F1316"/>
    <w:rsid w:val="006F2A6D"/>
    <w:rsid w:val="006F3D3D"/>
    <w:rsid w:val="006F60E1"/>
    <w:rsid w:val="006F6EF0"/>
    <w:rsid w:val="006F762D"/>
    <w:rsid w:val="00700404"/>
    <w:rsid w:val="00701010"/>
    <w:rsid w:val="00704BFB"/>
    <w:rsid w:val="00704E46"/>
    <w:rsid w:val="007074EA"/>
    <w:rsid w:val="00714EC3"/>
    <w:rsid w:val="00716DA0"/>
    <w:rsid w:val="00717590"/>
    <w:rsid w:val="007212A6"/>
    <w:rsid w:val="0072170E"/>
    <w:rsid w:val="00721FD6"/>
    <w:rsid w:val="007240DA"/>
    <w:rsid w:val="00726C7A"/>
    <w:rsid w:val="007319C6"/>
    <w:rsid w:val="00732E83"/>
    <w:rsid w:val="0073301E"/>
    <w:rsid w:val="007420E6"/>
    <w:rsid w:val="00747CB1"/>
    <w:rsid w:val="00751DA7"/>
    <w:rsid w:val="007546AB"/>
    <w:rsid w:val="00756160"/>
    <w:rsid w:val="0075786D"/>
    <w:rsid w:val="00757E71"/>
    <w:rsid w:val="00764EC9"/>
    <w:rsid w:val="007670E2"/>
    <w:rsid w:val="007711F5"/>
    <w:rsid w:val="00772998"/>
    <w:rsid w:val="007732C7"/>
    <w:rsid w:val="0078024F"/>
    <w:rsid w:val="00781E45"/>
    <w:rsid w:val="00786C9D"/>
    <w:rsid w:val="00790667"/>
    <w:rsid w:val="00791CAA"/>
    <w:rsid w:val="00792C5C"/>
    <w:rsid w:val="007936DF"/>
    <w:rsid w:val="00794B9D"/>
    <w:rsid w:val="0079571C"/>
    <w:rsid w:val="0079707F"/>
    <w:rsid w:val="007A0B87"/>
    <w:rsid w:val="007A1143"/>
    <w:rsid w:val="007A32DA"/>
    <w:rsid w:val="007A3BDC"/>
    <w:rsid w:val="007A470A"/>
    <w:rsid w:val="007A66E3"/>
    <w:rsid w:val="007B1E42"/>
    <w:rsid w:val="007B2F6B"/>
    <w:rsid w:val="007B6870"/>
    <w:rsid w:val="007B7197"/>
    <w:rsid w:val="007C2190"/>
    <w:rsid w:val="007C225C"/>
    <w:rsid w:val="007C3BFA"/>
    <w:rsid w:val="007D0117"/>
    <w:rsid w:val="007D06DC"/>
    <w:rsid w:val="007D0B7F"/>
    <w:rsid w:val="007D0F66"/>
    <w:rsid w:val="007D35DA"/>
    <w:rsid w:val="007D3730"/>
    <w:rsid w:val="007D4594"/>
    <w:rsid w:val="007D484C"/>
    <w:rsid w:val="007E0E0A"/>
    <w:rsid w:val="007E5759"/>
    <w:rsid w:val="007E75D4"/>
    <w:rsid w:val="007F0709"/>
    <w:rsid w:val="007F4526"/>
    <w:rsid w:val="007F5167"/>
    <w:rsid w:val="007F6541"/>
    <w:rsid w:val="007F7368"/>
    <w:rsid w:val="0080040B"/>
    <w:rsid w:val="00806B70"/>
    <w:rsid w:val="008234F5"/>
    <w:rsid w:val="00823EF8"/>
    <w:rsid w:val="008265DB"/>
    <w:rsid w:val="00826EEA"/>
    <w:rsid w:val="00827885"/>
    <w:rsid w:val="0083107A"/>
    <w:rsid w:val="00834E3A"/>
    <w:rsid w:val="00840C21"/>
    <w:rsid w:val="00847992"/>
    <w:rsid w:val="00847E8E"/>
    <w:rsid w:val="0085146F"/>
    <w:rsid w:val="00851742"/>
    <w:rsid w:val="00853CB6"/>
    <w:rsid w:val="00855117"/>
    <w:rsid w:val="00855D4A"/>
    <w:rsid w:val="00856CFF"/>
    <w:rsid w:val="00860426"/>
    <w:rsid w:val="00863BC3"/>
    <w:rsid w:val="00866929"/>
    <w:rsid w:val="00867073"/>
    <w:rsid w:val="00871486"/>
    <w:rsid w:val="0087510A"/>
    <w:rsid w:val="00877533"/>
    <w:rsid w:val="00880A61"/>
    <w:rsid w:val="00881087"/>
    <w:rsid w:val="00881176"/>
    <w:rsid w:val="00883972"/>
    <w:rsid w:val="00884692"/>
    <w:rsid w:val="00887343"/>
    <w:rsid w:val="008877EA"/>
    <w:rsid w:val="00890960"/>
    <w:rsid w:val="00891A16"/>
    <w:rsid w:val="00895DCE"/>
    <w:rsid w:val="008978AC"/>
    <w:rsid w:val="008A5879"/>
    <w:rsid w:val="008A79BA"/>
    <w:rsid w:val="008B416D"/>
    <w:rsid w:val="008C44A7"/>
    <w:rsid w:val="008C5552"/>
    <w:rsid w:val="008D4A50"/>
    <w:rsid w:val="008D585B"/>
    <w:rsid w:val="008D66C1"/>
    <w:rsid w:val="008E6401"/>
    <w:rsid w:val="008F0B82"/>
    <w:rsid w:val="008F7BA9"/>
    <w:rsid w:val="00900748"/>
    <w:rsid w:val="009024CA"/>
    <w:rsid w:val="00907A93"/>
    <w:rsid w:val="0091426D"/>
    <w:rsid w:val="009150AB"/>
    <w:rsid w:val="00915D2F"/>
    <w:rsid w:val="00916290"/>
    <w:rsid w:val="00920C17"/>
    <w:rsid w:val="00932BE5"/>
    <w:rsid w:val="00933AE8"/>
    <w:rsid w:val="009355E8"/>
    <w:rsid w:val="00935DB2"/>
    <w:rsid w:val="009363DD"/>
    <w:rsid w:val="0093768E"/>
    <w:rsid w:val="00940BE1"/>
    <w:rsid w:val="00940FAC"/>
    <w:rsid w:val="009429F7"/>
    <w:rsid w:val="00950827"/>
    <w:rsid w:val="00952FA8"/>
    <w:rsid w:val="00953418"/>
    <w:rsid w:val="00956268"/>
    <w:rsid w:val="0097432A"/>
    <w:rsid w:val="00975A00"/>
    <w:rsid w:val="00977758"/>
    <w:rsid w:val="0098075D"/>
    <w:rsid w:val="00981729"/>
    <w:rsid w:val="009823A3"/>
    <w:rsid w:val="00982C3E"/>
    <w:rsid w:val="00983B73"/>
    <w:rsid w:val="00984E4E"/>
    <w:rsid w:val="009937AB"/>
    <w:rsid w:val="00994389"/>
    <w:rsid w:val="00995E36"/>
    <w:rsid w:val="00996DCC"/>
    <w:rsid w:val="009A004C"/>
    <w:rsid w:val="009A00AC"/>
    <w:rsid w:val="009A26A0"/>
    <w:rsid w:val="009A52D1"/>
    <w:rsid w:val="009A5CC1"/>
    <w:rsid w:val="009A73CF"/>
    <w:rsid w:val="009B3565"/>
    <w:rsid w:val="009C0ECC"/>
    <w:rsid w:val="009C28DB"/>
    <w:rsid w:val="009C692A"/>
    <w:rsid w:val="009D04AA"/>
    <w:rsid w:val="009D13BF"/>
    <w:rsid w:val="009D2505"/>
    <w:rsid w:val="009D3C20"/>
    <w:rsid w:val="009D4468"/>
    <w:rsid w:val="009D7B88"/>
    <w:rsid w:val="009E2EC7"/>
    <w:rsid w:val="009E3945"/>
    <w:rsid w:val="009E4A2A"/>
    <w:rsid w:val="009E507D"/>
    <w:rsid w:val="009E50D3"/>
    <w:rsid w:val="009E56D7"/>
    <w:rsid w:val="009E6239"/>
    <w:rsid w:val="009E6473"/>
    <w:rsid w:val="009F5DB0"/>
    <w:rsid w:val="009F6B44"/>
    <w:rsid w:val="009F6C2D"/>
    <w:rsid w:val="00A01679"/>
    <w:rsid w:val="00A01BFD"/>
    <w:rsid w:val="00A0583D"/>
    <w:rsid w:val="00A05D81"/>
    <w:rsid w:val="00A07861"/>
    <w:rsid w:val="00A0795F"/>
    <w:rsid w:val="00A13C57"/>
    <w:rsid w:val="00A214BA"/>
    <w:rsid w:val="00A30FC0"/>
    <w:rsid w:val="00A35905"/>
    <w:rsid w:val="00A40203"/>
    <w:rsid w:val="00A43EA8"/>
    <w:rsid w:val="00A4416B"/>
    <w:rsid w:val="00A45029"/>
    <w:rsid w:val="00A46ABA"/>
    <w:rsid w:val="00A51063"/>
    <w:rsid w:val="00A51C8E"/>
    <w:rsid w:val="00A556F8"/>
    <w:rsid w:val="00A570F9"/>
    <w:rsid w:val="00A601AB"/>
    <w:rsid w:val="00A64E13"/>
    <w:rsid w:val="00A652CD"/>
    <w:rsid w:val="00A7150E"/>
    <w:rsid w:val="00A773DC"/>
    <w:rsid w:val="00A826A9"/>
    <w:rsid w:val="00A83105"/>
    <w:rsid w:val="00A85A34"/>
    <w:rsid w:val="00A860B3"/>
    <w:rsid w:val="00A86147"/>
    <w:rsid w:val="00A92569"/>
    <w:rsid w:val="00A937C1"/>
    <w:rsid w:val="00A943EF"/>
    <w:rsid w:val="00AA0850"/>
    <w:rsid w:val="00AA22BA"/>
    <w:rsid w:val="00AA4750"/>
    <w:rsid w:val="00AA52ED"/>
    <w:rsid w:val="00AA77C2"/>
    <w:rsid w:val="00AC1DEC"/>
    <w:rsid w:val="00AC4A57"/>
    <w:rsid w:val="00AD4E50"/>
    <w:rsid w:val="00AE0429"/>
    <w:rsid w:val="00AE088F"/>
    <w:rsid w:val="00AE15BA"/>
    <w:rsid w:val="00AE59A6"/>
    <w:rsid w:val="00AF0DEA"/>
    <w:rsid w:val="00AF3F54"/>
    <w:rsid w:val="00AF448C"/>
    <w:rsid w:val="00AF5045"/>
    <w:rsid w:val="00B03002"/>
    <w:rsid w:val="00B0702D"/>
    <w:rsid w:val="00B12063"/>
    <w:rsid w:val="00B14E44"/>
    <w:rsid w:val="00B212DF"/>
    <w:rsid w:val="00B21CA2"/>
    <w:rsid w:val="00B25A3C"/>
    <w:rsid w:val="00B27D77"/>
    <w:rsid w:val="00B32953"/>
    <w:rsid w:val="00B33861"/>
    <w:rsid w:val="00B36118"/>
    <w:rsid w:val="00B4083B"/>
    <w:rsid w:val="00B40C07"/>
    <w:rsid w:val="00B41A90"/>
    <w:rsid w:val="00B420F3"/>
    <w:rsid w:val="00B5413A"/>
    <w:rsid w:val="00B568B8"/>
    <w:rsid w:val="00B569F2"/>
    <w:rsid w:val="00B57A91"/>
    <w:rsid w:val="00B57ABF"/>
    <w:rsid w:val="00B57FCD"/>
    <w:rsid w:val="00B60781"/>
    <w:rsid w:val="00B61778"/>
    <w:rsid w:val="00B62D16"/>
    <w:rsid w:val="00B63C3C"/>
    <w:rsid w:val="00B66BA9"/>
    <w:rsid w:val="00B70064"/>
    <w:rsid w:val="00B72B49"/>
    <w:rsid w:val="00B76CC3"/>
    <w:rsid w:val="00B8446E"/>
    <w:rsid w:val="00B84C4B"/>
    <w:rsid w:val="00B84E46"/>
    <w:rsid w:val="00B85E46"/>
    <w:rsid w:val="00B879E3"/>
    <w:rsid w:val="00B90D0D"/>
    <w:rsid w:val="00B912CD"/>
    <w:rsid w:val="00B92237"/>
    <w:rsid w:val="00B94277"/>
    <w:rsid w:val="00B9783F"/>
    <w:rsid w:val="00BA47BC"/>
    <w:rsid w:val="00BA74F6"/>
    <w:rsid w:val="00BB17DA"/>
    <w:rsid w:val="00BB4AC7"/>
    <w:rsid w:val="00BB5745"/>
    <w:rsid w:val="00BB6C4F"/>
    <w:rsid w:val="00BC28EE"/>
    <w:rsid w:val="00BC5BEF"/>
    <w:rsid w:val="00BC7532"/>
    <w:rsid w:val="00BD08BC"/>
    <w:rsid w:val="00BD2ED5"/>
    <w:rsid w:val="00BD5FA6"/>
    <w:rsid w:val="00BD6FC2"/>
    <w:rsid w:val="00BE0456"/>
    <w:rsid w:val="00BE0C38"/>
    <w:rsid w:val="00BE2241"/>
    <w:rsid w:val="00BE3998"/>
    <w:rsid w:val="00BE3A40"/>
    <w:rsid w:val="00BF1CB3"/>
    <w:rsid w:val="00BF39DD"/>
    <w:rsid w:val="00BF467B"/>
    <w:rsid w:val="00C00AF7"/>
    <w:rsid w:val="00C076C2"/>
    <w:rsid w:val="00C10019"/>
    <w:rsid w:val="00C15B45"/>
    <w:rsid w:val="00C20362"/>
    <w:rsid w:val="00C20B09"/>
    <w:rsid w:val="00C20C49"/>
    <w:rsid w:val="00C233AA"/>
    <w:rsid w:val="00C239C8"/>
    <w:rsid w:val="00C3169A"/>
    <w:rsid w:val="00C32251"/>
    <w:rsid w:val="00C343C0"/>
    <w:rsid w:val="00C3552D"/>
    <w:rsid w:val="00C35AC4"/>
    <w:rsid w:val="00C41600"/>
    <w:rsid w:val="00C45450"/>
    <w:rsid w:val="00C466A8"/>
    <w:rsid w:val="00C46AEE"/>
    <w:rsid w:val="00C53509"/>
    <w:rsid w:val="00C54875"/>
    <w:rsid w:val="00C6161B"/>
    <w:rsid w:val="00C62562"/>
    <w:rsid w:val="00C62ABE"/>
    <w:rsid w:val="00C62B20"/>
    <w:rsid w:val="00C62C6B"/>
    <w:rsid w:val="00C64392"/>
    <w:rsid w:val="00C70012"/>
    <w:rsid w:val="00C7105E"/>
    <w:rsid w:val="00C7130E"/>
    <w:rsid w:val="00C73ED9"/>
    <w:rsid w:val="00C767C6"/>
    <w:rsid w:val="00C76F0D"/>
    <w:rsid w:val="00C77FA9"/>
    <w:rsid w:val="00C803B3"/>
    <w:rsid w:val="00C83BF7"/>
    <w:rsid w:val="00C85B3A"/>
    <w:rsid w:val="00C9044C"/>
    <w:rsid w:val="00CA6BB8"/>
    <w:rsid w:val="00CB3714"/>
    <w:rsid w:val="00CB538A"/>
    <w:rsid w:val="00CB6949"/>
    <w:rsid w:val="00CC2FCD"/>
    <w:rsid w:val="00CC6581"/>
    <w:rsid w:val="00CC7B31"/>
    <w:rsid w:val="00CD11ED"/>
    <w:rsid w:val="00CD3627"/>
    <w:rsid w:val="00CE0245"/>
    <w:rsid w:val="00CE153C"/>
    <w:rsid w:val="00CE1E0C"/>
    <w:rsid w:val="00CE3ABC"/>
    <w:rsid w:val="00CE52BF"/>
    <w:rsid w:val="00CE65A5"/>
    <w:rsid w:val="00CF1627"/>
    <w:rsid w:val="00CF2A45"/>
    <w:rsid w:val="00CF3492"/>
    <w:rsid w:val="00CF7FD5"/>
    <w:rsid w:val="00D0455B"/>
    <w:rsid w:val="00D04BCF"/>
    <w:rsid w:val="00D05A14"/>
    <w:rsid w:val="00D07A70"/>
    <w:rsid w:val="00D07FB2"/>
    <w:rsid w:val="00D128EC"/>
    <w:rsid w:val="00D13163"/>
    <w:rsid w:val="00D13D7E"/>
    <w:rsid w:val="00D14C0C"/>
    <w:rsid w:val="00D15074"/>
    <w:rsid w:val="00D15134"/>
    <w:rsid w:val="00D15C4E"/>
    <w:rsid w:val="00D16E84"/>
    <w:rsid w:val="00D16F68"/>
    <w:rsid w:val="00D210B7"/>
    <w:rsid w:val="00D26CB1"/>
    <w:rsid w:val="00D27FDD"/>
    <w:rsid w:val="00D306DD"/>
    <w:rsid w:val="00D319EB"/>
    <w:rsid w:val="00D33312"/>
    <w:rsid w:val="00D336C9"/>
    <w:rsid w:val="00D34EC0"/>
    <w:rsid w:val="00D40F4F"/>
    <w:rsid w:val="00D41DD7"/>
    <w:rsid w:val="00D446FF"/>
    <w:rsid w:val="00D44E07"/>
    <w:rsid w:val="00D44EFC"/>
    <w:rsid w:val="00D44F42"/>
    <w:rsid w:val="00D476D1"/>
    <w:rsid w:val="00D52D15"/>
    <w:rsid w:val="00D5437E"/>
    <w:rsid w:val="00D56A03"/>
    <w:rsid w:val="00D6052F"/>
    <w:rsid w:val="00D625B4"/>
    <w:rsid w:val="00D62D33"/>
    <w:rsid w:val="00D637C9"/>
    <w:rsid w:val="00D678B8"/>
    <w:rsid w:val="00D7013F"/>
    <w:rsid w:val="00D72D48"/>
    <w:rsid w:val="00D731D4"/>
    <w:rsid w:val="00D74A15"/>
    <w:rsid w:val="00D75F66"/>
    <w:rsid w:val="00D76A35"/>
    <w:rsid w:val="00D76D39"/>
    <w:rsid w:val="00D8036C"/>
    <w:rsid w:val="00D83356"/>
    <w:rsid w:val="00D858C7"/>
    <w:rsid w:val="00D906B9"/>
    <w:rsid w:val="00D906F3"/>
    <w:rsid w:val="00D931B6"/>
    <w:rsid w:val="00DA0351"/>
    <w:rsid w:val="00DA0B07"/>
    <w:rsid w:val="00DA407B"/>
    <w:rsid w:val="00DA45A8"/>
    <w:rsid w:val="00DA68AF"/>
    <w:rsid w:val="00DB46E6"/>
    <w:rsid w:val="00DB4EDC"/>
    <w:rsid w:val="00DB68C8"/>
    <w:rsid w:val="00DC04E2"/>
    <w:rsid w:val="00DC208C"/>
    <w:rsid w:val="00DC3395"/>
    <w:rsid w:val="00DC37DB"/>
    <w:rsid w:val="00DC6005"/>
    <w:rsid w:val="00DC756E"/>
    <w:rsid w:val="00DD023A"/>
    <w:rsid w:val="00DD293A"/>
    <w:rsid w:val="00DD3F69"/>
    <w:rsid w:val="00DD523D"/>
    <w:rsid w:val="00DD6352"/>
    <w:rsid w:val="00DD6932"/>
    <w:rsid w:val="00DD7C6A"/>
    <w:rsid w:val="00DE18C5"/>
    <w:rsid w:val="00DE27CD"/>
    <w:rsid w:val="00DE4E14"/>
    <w:rsid w:val="00DE5C8C"/>
    <w:rsid w:val="00DF264B"/>
    <w:rsid w:val="00DF3E9B"/>
    <w:rsid w:val="00DF6C85"/>
    <w:rsid w:val="00E04E28"/>
    <w:rsid w:val="00E05F52"/>
    <w:rsid w:val="00E06F25"/>
    <w:rsid w:val="00E105D1"/>
    <w:rsid w:val="00E117A6"/>
    <w:rsid w:val="00E123D6"/>
    <w:rsid w:val="00E12EA3"/>
    <w:rsid w:val="00E153BA"/>
    <w:rsid w:val="00E154AB"/>
    <w:rsid w:val="00E15710"/>
    <w:rsid w:val="00E27E80"/>
    <w:rsid w:val="00E342B4"/>
    <w:rsid w:val="00E37588"/>
    <w:rsid w:val="00E376B9"/>
    <w:rsid w:val="00E407B5"/>
    <w:rsid w:val="00E4229B"/>
    <w:rsid w:val="00E4276B"/>
    <w:rsid w:val="00E439EB"/>
    <w:rsid w:val="00E4479C"/>
    <w:rsid w:val="00E447AD"/>
    <w:rsid w:val="00E527AD"/>
    <w:rsid w:val="00E52B8B"/>
    <w:rsid w:val="00E53A59"/>
    <w:rsid w:val="00E53D33"/>
    <w:rsid w:val="00E57550"/>
    <w:rsid w:val="00E600B6"/>
    <w:rsid w:val="00E629D4"/>
    <w:rsid w:val="00E63512"/>
    <w:rsid w:val="00E665C8"/>
    <w:rsid w:val="00E803EA"/>
    <w:rsid w:val="00E82060"/>
    <w:rsid w:val="00E83432"/>
    <w:rsid w:val="00E835CB"/>
    <w:rsid w:val="00E83E4E"/>
    <w:rsid w:val="00E87B2D"/>
    <w:rsid w:val="00E91A55"/>
    <w:rsid w:val="00E93151"/>
    <w:rsid w:val="00E93865"/>
    <w:rsid w:val="00E93FF5"/>
    <w:rsid w:val="00E9675F"/>
    <w:rsid w:val="00EA20E8"/>
    <w:rsid w:val="00EA5648"/>
    <w:rsid w:val="00EA6FF9"/>
    <w:rsid w:val="00EB0894"/>
    <w:rsid w:val="00EB0BDD"/>
    <w:rsid w:val="00EB516B"/>
    <w:rsid w:val="00EB6163"/>
    <w:rsid w:val="00EB7059"/>
    <w:rsid w:val="00EC04DB"/>
    <w:rsid w:val="00EC180F"/>
    <w:rsid w:val="00EC207B"/>
    <w:rsid w:val="00ED391E"/>
    <w:rsid w:val="00ED4C6B"/>
    <w:rsid w:val="00ED4ECE"/>
    <w:rsid w:val="00ED736C"/>
    <w:rsid w:val="00ED769F"/>
    <w:rsid w:val="00ED76C4"/>
    <w:rsid w:val="00EE473B"/>
    <w:rsid w:val="00EE5559"/>
    <w:rsid w:val="00EF2A24"/>
    <w:rsid w:val="00EF461F"/>
    <w:rsid w:val="00EF5C4D"/>
    <w:rsid w:val="00EF665E"/>
    <w:rsid w:val="00EF6979"/>
    <w:rsid w:val="00EF6D9E"/>
    <w:rsid w:val="00EF7BE5"/>
    <w:rsid w:val="00F00827"/>
    <w:rsid w:val="00F00F35"/>
    <w:rsid w:val="00F02541"/>
    <w:rsid w:val="00F07130"/>
    <w:rsid w:val="00F130CB"/>
    <w:rsid w:val="00F13AD8"/>
    <w:rsid w:val="00F24B99"/>
    <w:rsid w:val="00F25AC2"/>
    <w:rsid w:val="00F264FA"/>
    <w:rsid w:val="00F2676C"/>
    <w:rsid w:val="00F26967"/>
    <w:rsid w:val="00F27787"/>
    <w:rsid w:val="00F30A18"/>
    <w:rsid w:val="00F320C1"/>
    <w:rsid w:val="00F33EB2"/>
    <w:rsid w:val="00F34D70"/>
    <w:rsid w:val="00F35302"/>
    <w:rsid w:val="00F3532E"/>
    <w:rsid w:val="00F365C8"/>
    <w:rsid w:val="00F4041E"/>
    <w:rsid w:val="00F420B2"/>
    <w:rsid w:val="00F471AC"/>
    <w:rsid w:val="00F523B8"/>
    <w:rsid w:val="00F52A10"/>
    <w:rsid w:val="00F55500"/>
    <w:rsid w:val="00F659CF"/>
    <w:rsid w:val="00F65BAC"/>
    <w:rsid w:val="00F70C7A"/>
    <w:rsid w:val="00F70FCF"/>
    <w:rsid w:val="00F75EF6"/>
    <w:rsid w:val="00F814EE"/>
    <w:rsid w:val="00F8212B"/>
    <w:rsid w:val="00F872A3"/>
    <w:rsid w:val="00F94BA1"/>
    <w:rsid w:val="00FA58FA"/>
    <w:rsid w:val="00FA6902"/>
    <w:rsid w:val="00FB00A3"/>
    <w:rsid w:val="00FB159E"/>
    <w:rsid w:val="00FB4EAA"/>
    <w:rsid w:val="00FC3D7F"/>
    <w:rsid w:val="00FC4844"/>
    <w:rsid w:val="00FC614A"/>
    <w:rsid w:val="00FC659C"/>
    <w:rsid w:val="00FC694A"/>
    <w:rsid w:val="00FD5E8A"/>
    <w:rsid w:val="00FD5EFE"/>
    <w:rsid w:val="00FD68D6"/>
    <w:rsid w:val="00FE1553"/>
    <w:rsid w:val="00FE39BE"/>
    <w:rsid w:val="00FE4ECC"/>
    <w:rsid w:val="00FF1D45"/>
    <w:rsid w:val="00FF3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BD6B"/>
  <w15:docId w15:val="{85B22445-3BC6-4B12-A6F2-11F76F15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6C71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unhideWhenUsed/>
    <w:qFormat/>
    <w:rsid w:val="00ED4C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76B9"/>
    <w:pPr>
      <w:ind w:left="720"/>
      <w:contextualSpacing/>
    </w:pPr>
  </w:style>
  <w:style w:type="paragraph" w:styleId="NormalWeb">
    <w:name w:val="Normal (Web)"/>
    <w:basedOn w:val="Normal"/>
    <w:uiPriority w:val="99"/>
    <w:semiHidden/>
    <w:unhideWhenUsed/>
    <w:rsid w:val="002B561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B561B"/>
  </w:style>
  <w:style w:type="character" w:customStyle="1" w:styleId="Ttulo1Car">
    <w:name w:val="Título 1 Car"/>
    <w:basedOn w:val="Fuentedeprrafopredeter"/>
    <w:link w:val="Ttulo1"/>
    <w:uiPriority w:val="9"/>
    <w:rsid w:val="006C712E"/>
    <w:rPr>
      <w:rFonts w:ascii="Times New Roman" w:eastAsia="Times New Roman" w:hAnsi="Times New Roman" w:cs="Times New Roman"/>
      <w:b/>
      <w:bCs/>
      <w:kern w:val="36"/>
      <w:sz w:val="48"/>
      <w:szCs w:val="48"/>
      <w:lang w:eastAsia="es-MX"/>
    </w:rPr>
  </w:style>
  <w:style w:type="character" w:customStyle="1" w:styleId="Ttulo10">
    <w:name w:val="Título1"/>
    <w:basedOn w:val="Fuentedeprrafopredeter"/>
    <w:rsid w:val="006C712E"/>
  </w:style>
  <w:style w:type="character" w:customStyle="1" w:styleId="Ttulo3Car">
    <w:name w:val="Título 3 Car"/>
    <w:basedOn w:val="Fuentedeprrafopredeter"/>
    <w:link w:val="Ttulo3"/>
    <w:uiPriority w:val="9"/>
    <w:rsid w:val="00ED4C6B"/>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ED4C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C6B"/>
    <w:rPr>
      <w:rFonts w:ascii="Tahoma" w:hAnsi="Tahoma" w:cs="Tahoma"/>
      <w:sz w:val="16"/>
      <w:szCs w:val="16"/>
    </w:rPr>
  </w:style>
  <w:style w:type="paragraph" w:styleId="Sinespaciado">
    <w:name w:val="No Spacing"/>
    <w:link w:val="SinespaciadoCar"/>
    <w:uiPriority w:val="1"/>
    <w:qFormat/>
    <w:rsid w:val="00B27D77"/>
    <w:pPr>
      <w:spacing w:after="0" w:line="240" w:lineRule="auto"/>
    </w:pPr>
  </w:style>
  <w:style w:type="character" w:customStyle="1" w:styleId="SinespaciadoCar">
    <w:name w:val="Sin espaciado Car"/>
    <w:link w:val="Sinespaciado"/>
    <w:uiPriority w:val="1"/>
    <w:rsid w:val="00B27D77"/>
  </w:style>
  <w:style w:type="character" w:styleId="Hipervnculo">
    <w:name w:val="Hyperlink"/>
    <w:basedOn w:val="Fuentedeprrafopredeter"/>
    <w:uiPriority w:val="99"/>
    <w:unhideWhenUsed/>
    <w:rsid w:val="00D336C9"/>
    <w:rPr>
      <w:color w:val="0000FF" w:themeColor="hyperlink"/>
      <w:u w:val="single"/>
    </w:rPr>
  </w:style>
  <w:style w:type="character" w:styleId="nfasis">
    <w:name w:val="Emphasis"/>
    <w:uiPriority w:val="20"/>
    <w:qFormat/>
    <w:rsid w:val="0080040B"/>
    <w:rPr>
      <w:i/>
      <w:iCs/>
    </w:rPr>
  </w:style>
  <w:style w:type="character" w:customStyle="1" w:styleId="googqs-tidbit1">
    <w:name w:val="goog_qs-tidbit1"/>
    <w:rsid w:val="0080040B"/>
    <w:rPr>
      <w:vanish w:val="0"/>
      <w:webHidden w:val="0"/>
      <w:specVanish w:val="0"/>
    </w:rPr>
  </w:style>
  <w:style w:type="paragraph" w:styleId="Encabezado">
    <w:name w:val="header"/>
    <w:basedOn w:val="Normal"/>
    <w:link w:val="EncabezadoCar"/>
    <w:uiPriority w:val="99"/>
    <w:unhideWhenUsed/>
    <w:rsid w:val="00F025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2541"/>
  </w:style>
  <w:style w:type="paragraph" w:styleId="Piedepgina">
    <w:name w:val="footer"/>
    <w:basedOn w:val="Normal"/>
    <w:link w:val="PiedepginaCar"/>
    <w:uiPriority w:val="99"/>
    <w:unhideWhenUsed/>
    <w:rsid w:val="00F025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5900">
      <w:bodyDiv w:val="1"/>
      <w:marLeft w:val="0"/>
      <w:marRight w:val="0"/>
      <w:marTop w:val="0"/>
      <w:marBottom w:val="0"/>
      <w:divBdr>
        <w:top w:val="none" w:sz="0" w:space="0" w:color="auto"/>
        <w:left w:val="none" w:sz="0" w:space="0" w:color="auto"/>
        <w:bottom w:val="none" w:sz="0" w:space="0" w:color="auto"/>
        <w:right w:val="none" w:sz="0" w:space="0" w:color="auto"/>
      </w:divBdr>
      <w:divsChild>
        <w:div w:id="2055735767">
          <w:marLeft w:val="0"/>
          <w:marRight w:val="0"/>
          <w:marTop w:val="0"/>
          <w:marBottom w:val="0"/>
          <w:divBdr>
            <w:top w:val="none" w:sz="0" w:space="0" w:color="auto"/>
            <w:left w:val="none" w:sz="0" w:space="0" w:color="auto"/>
            <w:bottom w:val="none" w:sz="0" w:space="0" w:color="auto"/>
            <w:right w:val="none" w:sz="0" w:space="0" w:color="auto"/>
          </w:divBdr>
          <w:divsChild>
            <w:div w:id="43510211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94138499">
      <w:bodyDiv w:val="1"/>
      <w:marLeft w:val="0"/>
      <w:marRight w:val="0"/>
      <w:marTop w:val="0"/>
      <w:marBottom w:val="0"/>
      <w:divBdr>
        <w:top w:val="none" w:sz="0" w:space="0" w:color="auto"/>
        <w:left w:val="none" w:sz="0" w:space="0" w:color="auto"/>
        <w:bottom w:val="none" w:sz="0" w:space="0" w:color="auto"/>
        <w:right w:val="none" w:sz="0" w:space="0" w:color="auto"/>
      </w:divBdr>
      <w:divsChild>
        <w:div w:id="1190071033">
          <w:marLeft w:val="0"/>
          <w:marRight w:val="0"/>
          <w:marTop w:val="0"/>
          <w:marBottom w:val="0"/>
          <w:divBdr>
            <w:top w:val="none" w:sz="0" w:space="0" w:color="auto"/>
            <w:left w:val="none" w:sz="0" w:space="0" w:color="auto"/>
            <w:bottom w:val="none" w:sz="0" w:space="0" w:color="auto"/>
            <w:right w:val="none" w:sz="0" w:space="0" w:color="auto"/>
          </w:divBdr>
          <w:divsChild>
            <w:div w:id="184682816">
              <w:marLeft w:val="0"/>
              <w:marRight w:val="1200"/>
              <w:marTop w:val="0"/>
              <w:marBottom w:val="720"/>
              <w:divBdr>
                <w:top w:val="none" w:sz="0" w:space="0" w:color="auto"/>
                <w:left w:val="none" w:sz="0" w:space="0" w:color="auto"/>
                <w:bottom w:val="none" w:sz="0" w:space="0" w:color="auto"/>
                <w:right w:val="none" w:sz="0" w:space="0" w:color="auto"/>
              </w:divBdr>
              <w:divsChild>
                <w:div w:id="1190099610">
                  <w:marLeft w:val="0"/>
                  <w:marRight w:val="0"/>
                  <w:marTop w:val="0"/>
                  <w:marBottom w:val="0"/>
                  <w:divBdr>
                    <w:top w:val="none" w:sz="0" w:space="0" w:color="auto"/>
                    <w:left w:val="none" w:sz="0" w:space="0" w:color="auto"/>
                    <w:bottom w:val="none" w:sz="0" w:space="0" w:color="auto"/>
                    <w:right w:val="none" w:sz="0" w:space="0" w:color="auto"/>
                  </w:divBdr>
                  <w:divsChild>
                    <w:div w:id="2038968522">
                      <w:marLeft w:val="0"/>
                      <w:marRight w:val="0"/>
                      <w:marTop w:val="0"/>
                      <w:marBottom w:val="0"/>
                      <w:divBdr>
                        <w:top w:val="none" w:sz="0" w:space="0" w:color="auto"/>
                        <w:left w:val="none" w:sz="0" w:space="0" w:color="auto"/>
                        <w:bottom w:val="none" w:sz="0" w:space="0" w:color="auto"/>
                        <w:right w:val="none" w:sz="0" w:space="0" w:color="auto"/>
                      </w:divBdr>
                      <w:divsChild>
                        <w:div w:id="888495340">
                          <w:marLeft w:val="0"/>
                          <w:marRight w:val="0"/>
                          <w:marTop w:val="0"/>
                          <w:marBottom w:val="0"/>
                          <w:divBdr>
                            <w:top w:val="none" w:sz="0" w:space="0" w:color="auto"/>
                            <w:left w:val="none" w:sz="0" w:space="0" w:color="auto"/>
                            <w:bottom w:val="none" w:sz="0" w:space="0" w:color="auto"/>
                            <w:right w:val="none" w:sz="0" w:space="0" w:color="auto"/>
                          </w:divBdr>
                          <w:divsChild>
                            <w:div w:id="371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5742">
      <w:bodyDiv w:val="1"/>
      <w:marLeft w:val="0"/>
      <w:marRight w:val="0"/>
      <w:marTop w:val="0"/>
      <w:marBottom w:val="0"/>
      <w:divBdr>
        <w:top w:val="none" w:sz="0" w:space="0" w:color="auto"/>
        <w:left w:val="none" w:sz="0" w:space="0" w:color="auto"/>
        <w:bottom w:val="none" w:sz="0" w:space="0" w:color="auto"/>
        <w:right w:val="none" w:sz="0" w:space="0" w:color="auto"/>
      </w:divBdr>
      <w:divsChild>
        <w:div w:id="324867260">
          <w:marLeft w:val="0"/>
          <w:marRight w:val="0"/>
          <w:marTop w:val="0"/>
          <w:marBottom w:val="0"/>
          <w:divBdr>
            <w:top w:val="none" w:sz="0" w:space="0" w:color="auto"/>
            <w:left w:val="none" w:sz="0" w:space="0" w:color="auto"/>
            <w:bottom w:val="none" w:sz="0" w:space="0" w:color="auto"/>
            <w:right w:val="none" w:sz="0" w:space="0" w:color="auto"/>
          </w:divBdr>
          <w:divsChild>
            <w:div w:id="1778405796">
              <w:marLeft w:val="0"/>
              <w:marRight w:val="0"/>
              <w:marTop w:val="0"/>
              <w:marBottom w:val="0"/>
              <w:divBdr>
                <w:top w:val="none" w:sz="0" w:space="0" w:color="auto"/>
                <w:left w:val="none" w:sz="0" w:space="0" w:color="auto"/>
                <w:bottom w:val="none" w:sz="0" w:space="0" w:color="auto"/>
                <w:right w:val="none" w:sz="0" w:space="0" w:color="auto"/>
              </w:divBdr>
              <w:divsChild>
                <w:div w:id="892278995">
                  <w:marLeft w:val="0"/>
                  <w:marRight w:val="0"/>
                  <w:marTop w:val="0"/>
                  <w:marBottom w:val="0"/>
                  <w:divBdr>
                    <w:top w:val="none" w:sz="0" w:space="0" w:color="auto"/>
                    <w:left w:val="none" w:sz="0" w:space="0" w:color="auto"/>
                    <w:bottom w:val="none" w:sz="0" w:space="0" w:color="auto"/>
                    <w:right w:val="none" w:sz="0" w:space="0" w:color="auto"/>
                  </w:divBdr>
                  <w:divsChild>
                    <w:div w:id="87850875">
                      <w:marLeft w:val="0"/>
                      <w:marRight w:val="0"/>
                      <w:marTop w:val="0"/>
                      <w:marBottom w:val="0"/>
                      <w:divBdr>
                        <w:top w:val="none" w:sz="0" w:space="0" w:color="auto"/>
                        <w:left w:val="none" w:sz="0" w:space="0" w:color="auto"/>
                        <w:bottom w:val="none" w:sz="0" w:space="0" w:color="auto"/>
                        <w:right w:val="none" w:sz="0" w:space="0" w:color="auto"/>
                      </w:divBdr>
                      <w:divsChild>
                        <w:div w:id="1026366259">
                          <w:marLeft w:val="0"/>
                          <w:marRight w:val="0"/>
                          <w:marTop w:val="0"/>
                          <w:marBottom w:val="0"/>
                          <w:divBdr>
                            <w:top w:val="none" w:sz="0" w:space="0" w:color="auto"/>
                            <w:left w:val="none" w:sz="0" w:space="0" w:color="auto"/>
                            <w:bottom w:val="none" w:sz="0" w:space="0" w:color="auto"/>
                            <w:right w:val="none" w:sz="0" w:space="0" w:color="auto"/>
                          </w:divBdr>
                          <w:divsChild>
                            <w:div w:id="1466314206">
                              <w:marLeft w:val="1080"/>
                              <w:marRight w:val="1080"/>
                              <w:marTop w:val="0"/>
                              <w:marBottom w:val="720"/>
                              <w:divBdr>
                                <w:top w:val="none" w:sz="0" w:space="0" w:color="auto"/>
                                <w:left w:val="none" w:sz="0" w:space="0" w:color="auto"/>
                                <w:bottom w:val="none" w:sz="0" w:space="0" w:color="auto"/>
                                <w:right w:val="none" w:sz="0" w:space="0" w:color="auto"/>
                              </w:divBdr>
                              <w:divsChild>
                                <w:div w:id="2016498829">
                                  <w:marLeft w:val="0"/>
                                  <w:marRight w:val="0"/>
                                  <w:marTop w:val="0"/>
                                  <w:marBottom w:val="0"/>
                                  <w:divBdr>
                                    <w:top w:val="none" w:sz="0" w:space="0" w:color="auto"/>
                                    <w:left w:val="none" w:sz="0" w:space="0" w:color="auto"/>
                                    <w:bottom w:val="none" w:sz="0" w:space="0" w:color="auto"/>
                                    <w:right w:val="none" w:sz="0" w:space="0" w:color="auto"/>
                                  </w:divBdr>
                                  <w:divsChild>
                                    <w:div w:id="45567275">
                                      <w:marLeft w:val="0"/>
                                      <w:marRight w:val="1200"/>
                                      <w:marTop w:val="0"/>
                                      <w:marBottom w:val="720"/>
                                      <w:divBdr>
                                        <w:top w:val="none" w:sz="0" w:space="0" w:color="auto"/>
                                        <w:left w:val="none" w:sz="0" w:space="0" w:color="auto"/>
                                        <w:bottom w:val="none" w:sz="0" w:space="0" w:color="auto"/>
                                        <w:right w:val="none" w:sz="0" w:space="0" w:color="auto"/>
                                      </w:divBdr>
                                      <w:divsChild>
                                        <w:div w:id="333462822">
                                          <w:marLeft w:val="0"/>
                                          <w:marRight w:val="0"/>
                                          <w:marTop w:val="0"/>
                                          <w:marBottom w:val="0"/>
                                          <w:divBdr>
                                            <w:top w:val="none" w:sz="0" w:space="0" w:color="auto"/>
                                            <w:left w:val="none" w:sz="0" w:space="0" w:color="auto"/>
                                            <w:bottom w:val="none" w:sz="0" w:space="0" w:color="auto"/>
                                            <w:right w:val="none" w:sz="0" w:space="0" w:color="auto"/>
                                          </w:divBdr>
                                          <w:divsChild>
                                            <w:div w:id="399640319">
                                              <w:marLeft w:val="0"/>
                                              <w:marRight w:val="0"/>
                                              <w:marTop w:val="0"/>
                                              <w:marBottom w:val="0"/>
                                              <w:divBdr>
                                                <w:top w:val="none" w:sz="0" w:space="0" w:color="auto"/>
                                                <w:left w:val="none" w:sz="0" w:space="0" w:color="auto"/>
                                                <w:bottom w:val="none" w:sz="0" w:space="0" w:color="auto"/>
                                                <w:right w:val="none" w:sz="0" w:space="0" w:color="auto"/>
                                              </w:divBdr>
                                              <w:divsChild>
                                                <w:div w:id="445974943">
                                                  <w:marLeft w:val="0"/>
                                                  <w:marRight w:val="0"/>
                                                  <w:marTop w:val="0"/>
                                                  <w:marBottom w:val="0"/>
                                                  <w:divBdr>
                                                    <w:top w:val="none" w:sz="0" w:space="0" w:color="auto"/>
                                                    <w:left w:val="none" w:sz="0" w:space="0" w:color="auto"/>
                                                    <w:bottom w:val="none" w:sz="0" w:space="0" w:color="auto"/>
                                                    <w:right w:val="none" w:sz="0" w:space="0" w:color="auto"/>
                                                  </w:divBdr>
                                                  <w:divsChild>
                                                    <w:div w:id="9958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468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7878">
      <w:bodyDiv w:val="1"/>
      <w:marLeft w:val="0"/>
      <w:marRight w:val="0"/>
      <w:marTop w:val="0"/>
      <w:marBottom w:val="0"/>
      <w:divBdr>
        <w:top w:val="none" w:sz="0" w:space="0" w:color="auto"/>
        <w:left w:val="none" w:sz="0" w:space="0" w:color="auto"/>
        <w:bottom w:val="none" w:sz="0" w:space="0" w:color="auto"/>
        <w:right w:val="none" w:sz="0" w:space="0" w:color="auto"/>
      </w:divBdr>
    </w:div>
    <w:div w:id="143090779">
      <w:bodyDiv w:val="1"/>
      <w:marLeft w:val="0"/>
      <w:marRight w:val="0"/>
      <w:marTop w:val="0"/>
      <w:marBottom w:val="0"/>
      <w:divBdr>
        <w:top w:val="none" w:sz="0" w:space="0" w:color="auto"/>
        <w:left w:val="none" w:sz="0" w:space="0" w:color="auto"/>
        <w:bottom w:val="none" w:sz="0" w:space="0" w:color="auto"/>
        <w:right w:val="none" w:sz="0" w:space="0" w:color="auto"/>
      </w:divBdr>
      <w:divsChild>
        <w:div w:id="934903043">
          <w:marLeft w:val="0"/>
          <w:marRight w:val="0"/>
          <w:marTop w:val="0"/>
          <w:marBottom w:val="0"/>
          <w:divBdr>
            <w:top w:val="none" w:sz="0" w:space="0" w:color="auto"/>
            <w:left w:val="none" w:sz="0" w:space="0" w:color="auto"/>
            <w:bottom w:val="none" w:sz="0" w:space="0" w:color="auto"/>
            <w:right w:val="none" w:sz="0" w:space="0" w:color="auto"/>
          </w:divBdr>
          <w:divsChild>
            <w:div w:id="1219318044">
              <w:marLeft w:val="0"/>
              <w:marRight w:val="1200"/>
              <w:marTop w:val="0"/>
              <w:marBottom w:val="720"/>
              <w:divBdr>
                <w:top w:val="none" w:sz="0" w:space="0" w:color="auto"/>
                <w:left w:val="none" w:sz="0" w:space="0" w:color="auto"/>
                <w:bottom w:val="none" w:sz="0" w:space="0" w:color="auto"/>
                <w:right w:val="none" w:sz="0" w:space="0" w:color="auto"/>
              </w:divBdr>
              <w:divsChild>
                <w:div w:id="1044327586">
                  <w:marLeft w:val="0"/>
                  <w:marRight w:val="0"/>
                  <w:marTop w:val="0"/>
                  <w:marBottom w:val="0"/>
                  <w:divBdr>
                    <w:top w:val="none" w:sz="0" w:space="0" w:color="auto"/>
                    <w:left w:val="none" w:sz="0" w:space="0" w:color="auto"/>
                    <w:bottom w:val="none" w:sz="0" w:space="0" w:color="auto"/>
                    <w:right w:val="none" w:sz="0" w:space="0" w:color="auto"/>
                  </w:divBdr>
                  <w:divsChild>
                    <w:div w:id="1392071357">
                      <w:marLeft w:val="0"/>
                      <w:marRight w:val="0"/>
                      <w:marTop w:val="0"/>
                      <w:marBottom w:val="0"/>
                      <w:divBdr>
                        <w:top w:val="none" w:sz="0" w:space="0" w:color="auto"/>
                        <w:left w:val="none" w:sz="0" w:space="0" w:color="auto"/>
                        <w:bottom w:val="none" w:sz="0" w:space="0" w:color="auto"/>
                        <w:right w:val="none" w:sz="0" w:space="0" w:color="auto"/>
                      </w:divBdr>
                      <w:divsChild>
                        <w:div w:id="915632101">
                          <w:marLeft w:val="0"/>
                          <w:marRight w:val="0"/>
                          <w:marTop w:val="0"/>
                          <w:marBottom w:val="0"/>
                          <w:divBdr>
                            <w:top w:val="none" w:sz="0" w:space="0" w:color="auto"/>
                            <w:left w:val="none" w:sz="0" w:space="0" w:color="auto"/>
                            <w:bottom w:val="none" w:sz="0" w:space="0" w:color="auto"/>
                            <w:right w:val="none" w:sz="0" w:space="0" w:color="auto"/>
                          </w:divBdr>
                          <w:divsChild>
                            <w:div w:id="15265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0243">
      <w:bodyDiv w:val="1"/>
      <w:marLeft w:val="0"/>
      <w:marRight w:val="0"/>
      <w:marTop w:val="0"/>
      <w:marBottom w:val="0"/>
      <w:divBdr>
        <w:top w:val="none" w:sz="0" w:space="0" w:color="auto"/>
        <w:left w:val="none" w:sz="0" w:space="0" w:color="auto"/>
        <w:bottom w:val="none" w:sz="0" w:space="0" w:color="auto"/>
        <w:right w:val="none" w:sz="0" w:space="0" w:color="auto"/>
      </w:divBdr>
    </w:div>
    <w:div w:id="531960038">
      <w:bodyDiv w:val="1"/>
      <w:marLeft w:val="0"/>
      <w:marRight w:val="0"/>
      <w:marTop w:val="0"/>
      <w:marBottom w:val="0"/>
      <w:divBdr>
        <w:top w:val="none" w:sz="0" w:space="0" w:color="auto"/>
        <w:left w:val="none" w:sz="0" w:space="0" w:color="auto"/>
        <w:bottom w:val="none" w:sz="0" w:space="0" w:color="auto"/>
        <w:right w:val="none" w:sz="0" w:space="0" w:color="auto"/>
      </w:divBdr>
    </w:div>
    <w:div w:id="578251404">
      <w:bodyDiv w:val="1"/>
      <w:marLeft w:val="0"/>
      <w:marRight w:val="0"/>
      <w:marTop w:val="0"/>
      <w:marBottom w:val="0"/>
      <w:divBdr>
        <w:top w:val="none" w:sz="0" w:space="0" w:color="auto"/>
        <w:left w:val="none" w:sz="0" w:space="0" w:color="auto"/>
        <w:bottom w:val="none" w:sz="0" w:space="0" w:color="auto"/>
        <w:right w:val="none" w:sz="0" w:space="0" w:color="auto"/>
      </w:divBdr>
    </w:div>
    <w:div w:id="594362459">
      <w:bodyDiv w:val="1"/>
      <w:marLeft w:val="0"/>
      <w:marRight w:val="0"/>
      <w:marTop w:val="0"/>
      <w:marBottom w:val="0"/>
      <w:divBdr>
        <w:top w:val="none" w:sz="0" w:space="0" w:color="auto"/>
        <w:left w:val="none" w:sz="0" w:space="0" w:color="auto"/>
        <w:bottom w:val="none" w:sz="0" w:space="0" w:color="auto"/>
        <w:right w:val="none" w:sz="0" w:space="0" w:color="auto"/>
      </w:divBdr>
      <w:divsChild>
        <w:div w:id="726798965">
          <w:marLeft w:val="0"/>
          <w:marRight w:val="0"/>
          <w:marTop w:val="0"/>
          <w:marBottom w:val="0"/>
          <w:divBdr>
            <w:top w:val="none" w:sz="0" w:space="0" w:color="auto"/>
            <w:left w:val="none" w:sz="0" w:space="0" w:color="auto"/>
            <w:bottom w:val="none" w:sz="0" w:space="0" w:color="auto"/>
            <w:right w:val="none" w:sz="0" w:space="0" w:color="auto"/>
          </w:divBdr>
          <w:divsChild>
            <w:div w:id="1128401578">
              <w:marLeft w:val="0"/>
              <w:marRight w:val="1200"/>
              <w:marTop w:val="0"/>
              <w:marBottom w:val="720"/>
              <w:divBdr>
                <w:top w:val="none" w:sz="0" w:space="0" w:color="auto"/>
                <w:left w:val="none" w:sz="0" w:space="0" w:color="auto"/>
                <w:bottom w:val="none" w:sz="0" w:space="0" w:color="auto"/>
                <w:right w:val="none" w:sz="0" w:space="0" w:color="auto"/>
              </w:divBdr>
              <w:divsChild>
                <w:div w:id="343409582">
                  <w:marLeft w:val="0"/>
                  <w:marRight w:val="0"/>
                  <w:marTop w:val="0"/>
                  <w:marBottom w:val="0"/>
                  <w:divBdr>
                    <w:top w:val="none" w:sz="0" w:space="0" w:color="auto"/>
                    <w:left w:val="none" w:sz="0" w:space="0" w:color="auto"/>
                    <w:bottom w:val="none" w:sz="0" w:space="0" w:color="auto"/>
                    <w:right w:val="none" w:sz="0" w:space="0" w:color="auto"/>
                  </w:divBdr>
                  <w:divsChild>
                    <w:div w:id="282230013">
                      <w:marLeft w:val="0"/>
                      <w:marRight w:val="0"/>
                      <w:marTop w:val="0"/>
                      <w:marBottom w:val="0"/>
                      <w:divBdr>
                        <w:top w:val="none" w:sz="0" w:space="0" w:color="auto"/>
                        <w:left w:val="none" w:sz="0" w:space="0" w:color="auto"/>
                        <w:bottom w:val="none" w:sz="0" w:space="0" w:color="auto"/>
                        <w:right w:val="none" w:sz="0" w:space="0" w:color="auto"/>
                      </w:divBdr>
                      <w:divsChild>
                        <w:div w:id="1007516207">
                          <w:marLeft w:val="0"/>
                          <w:marRight w:val="0"/>
                          <w:marTop w:val="0"/>
                          <w:marBottom w:val="0"/>
                          <w:divBdr>
                            <w:top w:val="none" w:sz="0" w:space="0" w:color="auto"/>
                            <w:left w:val="none" w:sz="0" w:space="0" w:color="auto"/>
                            <w:bottom w:val="none" w:sz="0" w:space="0" w:color="auto"/>
                            <w:right w:val="none" w:sz="0" w:space="0" w:color="auto"/>
                          </w:divBdr>
                          <w:divsChild>
                            <w:div w:id="15008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353799">
      <w:bodyDiv w:val="1"/>
      <w:marLeft w:val="0"/>
      <w:marRight w:val="0"/>
      <w:marTop w:val="0"/>
      <w:marBottom w:val="0"/>
      <w:divBdr>
        <w:top w:val="none" w:sz="0" w:space="0" w:color="auto"/>
        <w:left w:val="none" w:sz="0" w:space="0" w:color="auto"/>
        <w:bottom w:val="none" w:sz="0" w:space="0" w:color="auto"/>
        <w:right w:val="none" w:sz="0" w:space="0" w:color="auto"/>
      </w:divBdr>
    </w:div>
    <w:div w:id="631525372">
      <w:bodyDiv w:val="1"/>
      <w:marLeft w:val="0"/>
      <w:marRight w:val="0"/>
      <w:marTop w:val="0"/>
      <w:marBottom w:val="0"/>
      <w:divBdr>
        <w:top w:val="none" w:sz="0" w:space="0" w:color="auto"/>
        <w:left w:val="none" w:sz="0" w:space="0" w:color="auto"/>
        <w:bottom w:val="none" w:sz="0" w:space="0" w:color="auto"/>
        <w:right w:val="none" w:sz="0" w:space="0" w:color="auto"/>
      </w:divBdr>
      <w:divsChild>
        <w:div w:id="1596203805">
          <w:marLeft w:val="0"/>
          <w:marRight w:val="0"/>
          <w:marTop w:val="0"/>
          <w:marBottom w:val="0"/>
          <w:divBdr>
            <w:top w:val="none" w:sz="0" w:space="0" w:color="auto"/>
            <w:left w:val="none" w:sz="0" w:space="0" w:color="auto"/>
            <w:bottom w:val="none" w:sz="0" w:space="0" w:color="auto"/>
            <w:right w:val="none" w:sz="0" w:space="0" w:color="auto"/>
          </w:divBdr>
          <w:divsChild>
            <w:div w:id="1715888948">
              <w:marLeft w:val="0"/>
              <w:marRight w:val="1200"/>
              <w:marTop w:val="0"/>
              <w:marBottom w:val="720"/>
              <w:divBdr>
                <w:top w:val="none" w:sz="0" w:space="0" w:color="auto"/>
                <w:left w:val="none" w:sz="0" w:space="0" w:color="auto"/>
                <w:bottom w:val="none" w:sz="0" w:space="0" w:color="auto"/>
                <w:right w:val="none" w:sz="0" w:space="0" w:color="auto"/>
              </w:divBdr>
              <w:divsChild>
                <w:div w:id="1943684554">
                  <w:marLeft w:val="0"/>
                  <w:marRight w:val="0"/>
                  <w:marTop w:val="0"/>
                  <w:marBottom w:val="0"/>
                  <w:divBdr>
                    <w:top w:val="none" w:sz="0" w:space="0" w:color="auto"/>
                    <w:left w:val="none" w:sz="0" w:space="0" w:color="auto"/>
                    <w:bottom w:val="none" w:sz="0" w:space="0" w:color="auto"/>
                    <w:right w:val="none" w:sz="0" w:space="0" w:color="auto"/>
                  </w:divBdr>
                  <w:divsChild>
                    <w:div w:id="117459916">
                      <w:marLeft w:val="0"/>
                      <w:marRight w:val="0"/>
                      <w:marTop w:val="0"/>
                      <w:marBottom w:val="0"/>
                      <w:divBdr>
                        <w:top w:val="none" w:sz="0" w:space="0" w:color="auto"/>
                        <w:left w:val="none" w:sz="0" w:space="0" w:color="auto"/>
                        <w:bottom w:val="none" w:sz="0" w:space="0" w:color="auto"/>
                        <w:right w:val="none" w:sz="0" w:space="0" w:color="auto"/>
                      </w:divBdr>
                      <w:divsChild>
                        <w:div w:id="1628733312">
                          <w:marLeft w:val="0"/>
                          <w:marRight w:val="0"/>
                          <w:marTop w:val="0"/>
                          <w:marBottom w:val="0"/>
                          <w:divBdr>
                            <w:top w:val="none" w:sz="0" w:space="0" w:color="auto"/>
                            <w:left w:val="none" w:sz="0" w:space="0" w:color="auto"/>
                            <w:bottom w:val="none" w:sz="0" w:space="0" w:color="auto"/>
                            <w:right w:val="none" w:sz="0" w:space="0" w:color="auto"/>
                          </w:divBdr>
                          <w:divsChild>
                            <w:div w:id="12881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86381">
      <w:bodyDiv w:val="1"/>
      <w:marLeft w:val="0"/>
      <w:marRight w:val="0"/>
      <w:marTop w:val="0"/>
      <w:marBottom w:val="0"/>
      <w:divBdr>
        <w:top w:val="none" w:sz="0" w:space="0" w:color="auto"/>
        <w:left w:val="none" w:sz="0" w:space="0" w:color="auto"/>
        <w:bottom w:val="none" w:sz="0" w:space="0" w:color="auto"/>
        <w:right w:val="none" w:sz="0" w:space="0" w:color="auto"/>
      </w:divBdr>
      <w:divsChild>
        <w:div w:id="1657411917">
          <w:marLeft w:val="0"/>
          <w:marRight w:val="0"/>
          <w:marTop w:val="0"/>
          <w:marBottom w:val="0"/>
          <w:divBdr>
            <w:top w:val="none" w:sz="0" w:space="0" w:color="auto"/>
            <w:left w:val="none" w:sz="0" w:space="0" w:color="auto"/>
            <w:bottom w:val="none" w:sz="0" w:space="0" w:color="auto"/>
            <w:right w:val="none" w:sz="0" w:space="0" w:color="auto"/>
          </w:divBdr>
          <w:divsChild>
            <w:div w:id="557281244">
              <w:marLeft w:val="0"/>
              <w:marRight w:val="1200"/>
              <w:marTop w:val="0"/>
              <w:marBottom w:val="720"/>
              <w:divBdr>
                <w:top w:val="none" w:sz="0" w:space="0" w:color="auto"/>
                <w:left w:val="none" w:sz="0" w:space="0" w:color="auto"/>
                <w:bottom w:val="none" w:sz="0" w:space="0" w:color="auto"/>
                <w:right w:val="none" w:sz="0" w:space="0" w:color="auto"/>
              </w:divBdr>
              <w:divsChild>
                <w:div w:id="1447698802">
                  <w:marLeft w:val="0"/>
                  <w:marRight w:val="0"/>
                  <w:marTop w:val="0"/>
                  <w:marBottom w:val="0"/>
                  <w:divBdr>
                    <w:top w:val="none" w:sz="0" w:space="0" w:color="auto"/>
                    <w:left w:val="none" w:sz="0" w:space="0" w:color="auto"/>
                    <w:bottom w:val="none" w:sz="0" w:space="0" w:color="auto"/>
                    <w:right w:val="none" w:sz="0" w:space="0" w:color="auto"/>
                  </w:divBdr>
                  <w:divsChild>
                    <w:div w:id="2141221097">
                      <w:marLeft w:val="0"/>
                      <w:marRight w:val="0"/>
                      <w:marTop w:val="0"/>
                      <w:marBottom w:val="0"/>
                      <w:divBdr>
                        <w:top w:val="none" w:sz="0" w:space="0" w:color="auto"/>
                        <w:left w:val="none" w:sz="0" w:space="0" w:color="auto"/>
                        <w:bottom w:val="none" w:sz="0" w:space="0" w:color="auto"/>
                        <w:right w:val="none" w:sz="0" w:space="0" w:color="auto"/>
                      </w:divBdr>
                      <w:divsChild>
                        <w:div w:id="707291764">
                          <w:marLeft w:val="0"/>
                          <w:marRight w:val="0"/>
                          <w:marTop w:val="0"/>
                          <w:marBottom w:val="0"/>
                          <w:divBdr>
                            <w:top w:val="none" w:sz="0" w:space="0" w:color="auto"/>
                            <w:left w:val="none" w:sz="0" w:space="0" w:color="auto"/>
                            <w:bottom w:val="none" w:sz="0" w:space="0" w:color="auto"/>
                            <w:right w:val="none" w:sz="0" w:space="0" w:color="auto"/>
                          </w:divBdr>
                          <w:divsChild>
                            <w:div w:id="19921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960629">
      <w:bodyDiv w:val="1"/>
      <w:marLeft w:val="0"/>
      <w:marRight w:val="0"/>
      <w:marTop w:val="0"/>
      <w:marBottom w:val="0"/>
      <w:divBdr>
        <w:top w:val="none" w:sz="0" w:space="0" w:color="auto"/>
        <w:left w:val="none" w:sz="0" w:space="0" w:color="auto"/>
        <w:bottom w:val="none" w:sz="0" w:space="0" w:color="auto"/>
        <w:right w:val="none" w:sz="0" w:space="0" w:color="auto"/>
      </w:divBdr>
    </w:div>
    <w:div w:id="937449688">
      <w:bodyDiv w:val="1"/>
      <w:marLeft w:val="0"/>
      <w:marRight w:val="0"/>
      <w:marTop w:val="0"/>
      <w:marBottom w:val="0"/>
      <w:divBdr>
        <w:top w:val="none" w:sz="0" w:space="0" w:color="auto"/>
        <w:left w:val="none" w:sz="0" w:space="0" w:color="auto"/>
        <w:bottom w:val="none" w:sz="0" w:space="0" w:color="auto"/>
        <w:right w:val="none" w:sz="0" w:space="0" w:color="auto"/>
      </w:divBdr>
      <w:divsChild>
        <w:div w:id="1990942661">
          <w:marLeft w:val="0"/>
          <w:marRight w:val="0"/>
          <w:marTop w:val="0"/>
          <w:marBottom w:val="0"/>
          <w:divBdr>
            <w:top w:val="none" w:sz="0" w:space="0" w:color="auto"/>
            <w:left w:val="none" w:sz="0" w:space="0" w:color="auto"/>
            <w:bottom w:val="none" w:sz="0" w:space="0" w:color="auto"/>
            <w:right w:val="none" w:sz="0" w:space="0" w:color="auto"/>
          </w:divBdr>
          <w:divsChild>
            <w:div w:id="814834056">
              <w:marLeft w:val="0"/>
              <w:marRight w:val="1200"/>
              <w:marTop w:val="0"/>
              <w:marBottom w:val="720"/>
              <w:divBdr>
                <w:top w:val="none" w:sz="0" w:space="0" w:color="auto"/>
                <w:left w:val="none" w:sz="0" w:space="0" w:color="auto"/>
                <w:bottom w:val="none" w:sz="0" w:space="0" w:color="auto"/>
                <w:right w:val="none" w:sz="0" w:space="0" w:color="auto"/>
              </w:divBdr>
              <w:divsChild>
                <w:div w:id="583494515">
                  <w:marLeft w:val="0"/>
                  <w:marRight w:val="0"/>
                  <w:marTop w:val="0"/>
                  <w:marBottom w:val="0"/>
                  <w:divBdr>
                    <w:top w:val="none" w:sz="0" w:space="0" w:color="auto"/>
                    <w:left w:val="none" w:sz="0" w:space="0" w:color="auto"/>
                    <w:bottom w:val="none" w:sz="0" w:space="0" w:color="auto"/>
                    <w:right w:val="none" w:sz="0" w:space="0" w:color="auto"/>
                  </w:divBdr>
                  <w:divsChild>
                    <w:div w:id="834540763">
                      <w:marLeft w:val="0"/>
                      <w:marRight w:val="0"/>
                      <w:marTop w:val="0"/>
                      <w:marBottom w:val="0"/>
                      <w:divBdr>
                        <w:top w:val="none" w:sz="0" w:space="0" w:color="auto"/>
                        <w:left w:val="none" w:sz="0" w:space="0" w:color="auto"/>
                        <w:bottom w:val="none" w:sz="0" w:space="0" w:color="auto"/>
                        <w:right w:val="none" w:sz="0" w:space="0" w:color="auto"/>
                      </w:divBdr>
                      <w:divsChild>
                        <w:div w:id="951286507">
                          <w:marLeft w:val="0"/>
                          <w:marRight w:val="0"/>
                          <w:marTop w:val="0"/>
                          <w:marBottom w:val="0"/>
                          <w:divBdr>
                            <w:top w:val="none" w:sz="0" w:space="0" w:color="auto"/>
                            <w:left w:val="none" w:sz="0" w:space="0" w:color="auto"/>
                            <w:bottom w:val="none" w:sz="0" w:space="0" w:color="auto"/>
                            <w:right w:val="none" w:sz="0" w:space="0" w:color="auto"/>
                          </w:divBdr>
                          <w:divsChild>
                            <w:div w:id="14811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86185">
      <w:bodyDiv w:val="1"/>
      <w:marLeft w:val="0"/>
      <w:marRight w:val="0"/>
      <w:marTop w:val="0"/>
      <w:marBottom w:val="0"/>
      <w:divBdr>
        <w:top w:val="none" w:sz="0" w:space="0" w:color="auto"/>
        <w:left w:val="none" w:sz="0" w:space="0" w:color="auto"/>
        <w:bottom w:val="none" w:sz="0" w:space="0" w:color="auto"/>
        <w:right w:val="none" w:sz="0" w:space="0" w:color="auto"/>
      </w:divBdr>
    </w:div>
    <w:div w:id="1144347487">
      <w:bodyDiv w:val="1"/>
      <w:marLeft w:val="0"/>
      <w:marRight w:val="0"/>
      <w:marTop w:val="0"/>
      <w:marBottom w:val="0"/>
      <w:divBdr>
        <w:top w:val="none" w:sz="0" w:space="0" w:color="auto"/>
        <w:left w:val="none" w:sz="0" w:space="0" w:color="auto"/>
        <w:bottom w:val="none" w:sz="0" w:space="0" w:color="auto"/>
        <w:right w:val="none" w:sz="0" w:space="0" w:color="auto"/>
      </w:divBdr>
    </w:div>
    <w:div w:id="1338776505">
      <w:bodyDiv w:val="1"/>
      <w:marLeft w:val="0"/>
      <w:marRight w:val="0"/>
      <w:marTop w:val="0"/>
      <w:marBottom w:val="0"/>
      <w:divBdr>
        <w:top w:val="none" w:sz="0" w:space="0" w:color="auto"/>
        <w:left w:val="none" w:sz="0" w:space="0" w:color="auto"/>
        <w:bottom w:val="none" w:sz="0" w:space="0" w:color="auto"/>
        <w:right w:val="none" w:sz="0" w:space="0" w:color="auto"/>
      </w:divBdr>
    </w:div>
    <w:div w:id="1427577334">
      <w:bodyDiv w:val="1"/>
      <w:marLeft w:val="0"/>
      <w:marRight w:val="0"/>
      <w:marTop w:val="0"/>
      <w:marBottom w:val="0"/>
      <w:divBdr>
        <w:top w:val="none" w:sz="0" w:space="0" w:color="auto"/>
        <w:left w:val="none" w:sz="0" w:space="0" w:color="auto"/>
        <w:bottom w:val="none" w:sz="0" w:space="0" w:color="auto"/>
        <w:right w:val="none" w:sz="0" w:space="0" w:color="auto"/>
      </w:divBdr>
    </w:div>
    <w:div w:id="1623346857">
      <w:bodyDiv w:val="1"/>
      <w:marLeft w:val="0"/>
      <w:marRight w:val="0"/>
      <w:marTop w:val="0"/>
      <w:marBottom w:val="0"/>
      <w:divBdr>
        <w:top w:val="none" w:sz="0" w:space="0" w:color="auto"/>
        <w:left w:val="none" w:sz="0" w:space="0" w:color="auto"/>
        <w:bottom w:val="none" w:sz="0" w:space="0" w:color="auto"/>
        <w:right w:val="none" w:sz="0" w:space="0" w:color="auto"/>
      </w:divBdr>
    </w:div>
    <w:div w:id="1739014213">
      <w:bodyDiv w:val="1"/>
      <w:marLeft w:val="0"/>
      <w:marRight w:val="0"/>
      <w:marTop w:val="0"/>
      <w:marBottom w:val="0"/>
      <w:divBdr>
        <w:top w:val="none" w:sz="0" w:space="0" w:color="auto"/>
        <w:left w:val="none" w:sz="0" w:space="0" w:color="auto"/>
        <w:bottom w:val="none" w:sz="0" w:space="0" w:color="auto"/>
        <w:right w:val="none" w:sz="0" w:space="0" w:color="auto"/>
      </w:divBdr>
      <w:divsChild>
        <w:div w:id="709375850">
          <w:marLeft w:val="0"/>
          <w:marRight w:val="0"/>
          <w:marTop w:val="0"/>
          <w:marBottom w:val="0"/>
          <w:divBdr>
            <w:top w:val="none" w:sz="0" w:space="0" w:color="auto"/>
            <w:left w:val="none" w:sz="0" w:space="0" w:color="auto"/>
            <w:bottom w:val="none" w:sz="0" w:space="0" w:color="auto"/>
            <w:right w:val="none" w:sz="0" w:space="0" w:color="auto"/>
          </w:divBdr>
          <w:divsChild>
            <w:div w:id="1780027821">
              <w:marLeft w:val="0"/>
              <w:marRight w:val="1200"/>
              <w:marTop w:val="0"/>
              <w:marBottom w:val="720"/>
              <w:divBdr>
                <w:top w:val="none" w:sz="0" w:space="0" w:color="auto"/>
                <w:left w:val="none" w:sz="0" w:space="0" w:color="auto"/>
                <w:bottom w:val="none" w:sz="0" w:space="0" w:color="auto"/>
                <w:right w:val="none" w:sz="0" w:space="0" w:color="auto"/>
              </w:divBdr>
              <w:divsChild>
                <w:div w:id="643894432">
                  <w:marLeft w:val="0"/>
                  <w:marRight w:val="0"/>
                  <w:marTop w:val="0"/>
                  <w:marBottom w:val="0"/>
                  <w:divBdr>
                    <w:top w:val="none" w:sz="0" w:space="0" w:color="auto"/>
                    <w:left w:val="none" w:sz="0" w:space="0" w:color="auto"/>
                    <w:bottom w:val="none" w:sz="0" w:space="0" w:color="auto"/>
                    <w:right w:val="none" w:sz="0" w:space="0" w:color="auto"/>
                  </w:divBdr>
                  <w:divsChild>
                    <w:div w:id="1248156082">
                      <w:marLeft w:val="0"/>
                      <w:marRight w:val="0"/>
                      <w:marTop w:val="0"/>
                      <w:marBottom w:val="0"/>
                      <w:divBdr>
                        <w:top w:val="none" w:sz="0" w:space="0" w:color="auto"/>
                        <w:left w:val="none" w:sz="0" w:space="0" w:color="auto"/>
                        <w:bottom w:val="none" w:sz="0" w:space="0" w:color="auto"/>
                        <w:right w:val="none" w:sz="0" w:space="0" w:color="auto"/>
                      </w:divBdr>
                      <w:divsChild>
                        <w:div w:id="1647513743">
                          <w:marLeft w:val="0"/>
                          <w:marRight w:val="0"/>
                          <w:marTop w:val="0"/>
                          <w:marBottom w:val="0"/>
                          <w:divBdr>
                            <w:top w:val="none" w:sz="0" w:space="0" w:color="auto"/>
                            <w:left w:val="none" w:sz="0" w:space="0" w:color="auto"/>
                            <w:bottom w:val="none" w:sz="0" w:space="0" w:color="auto"/>
                            <w:right w:val="none" w:sz="0" w:space="0" w:color="auto"/>
                          </w:divBdr>
                          <w:divsChild>
                            <w:div w:id="20875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450678">
      <w:bodyDiv w:val="1"/>
      <w:marLeft w:val="0"/>
      <w:marRight w:val="0"/>
      <w:marTop w:val="0"/>
      <w:marBottom w:val="0"/>
      <w:divBdr>
        <w:top w:val="none" w:sz="0" w:space="0" w:color="auto"/>
        <w:left w:val="none" w:sz="0" w:space="0" w:color="auto"/>
        <w:bottom w:val="none" w:sz="0" w:space="0" w:color="auto"/>
        <w:right w:val="none" w:sz="0" w:space="0" w:color="auto"/>
      </w:divBdr>
      <w:divsChild>
        <w:div w:id="885682767">
          <w:marLeft w:val="0"/>
          <w:marRight w:val="0"/>
          <w:marTop w:val="0"/>
          <w:marBottom w:val="0"/>
          <w:divBdr>
            <w:top w:val="none" w:sz="0" w:space="0" w:color="auto"/>
            <w:left w:val="none" w:sz="0" w:space="0" w:color="auto"/>
            <w:bottom w:val="none" w:sz="0" w:space="0" w:color="auto"/>
            <w:right w:val="none" w:sz="0" w:space="0" w:color="auto"/>
          </w:divBdr>
          <w:divsChild>
            <w:div w:id="712190086">
              <w:marLeft w:val="0"/>
              <w:marRight w:val="0"/>
              <w:marTop w:val="0"/>
              <w:marBottom w:val="0"/>
              <w:divBdr>
                <w:top w:val="none" w:sz="0" w:space="0" w:color="auto"/>
                <w:left w:val="none" w:sz="0" w:space="0" w:color="auto"/>
                <w:bottom w:val="none" w:sz="0" w:space="0" w:color="auto"/>
                <w:right w:val="none" w:sz="0" w:space="0" w:color="auto"/>
              </w:divBdr>
              <w:divsChild>
                <w:div w:id="192811988">
                  <w:marLeft w:val="0"/>
                  <w:marRight w:val="0"/>
                  <w:marTop w:val="0"/>
                  <w:marBottom w:val="0"/>
                  <w:divBdr>
                    <w:top w:val="none" w:sz="0" w:space="0" w:color="auto"/>
                    <w:left w:val="none" w:sz="0" w:space="0" w:color="auto"/>
                    <w:bottom w:val="none" w:sz="0" w:space="0" w:color="auto"/>
                    <w:right w:val="none" w:sz="0" w:space="0" w:color="auto"/>
                  </w:divBdr>
                  <w:divsChild>
                    <w:div w:id="43216834">
                      <w:marLeft w:val="0"/>
                      <w:marRight w:val="0"/>
                      <w:marTop w:val="0"/>
                      <w:marBottom w:val="0"/>
                      <w:divBdr>
                        <w:top w:val="none" w:sz="0" w:space="0" w:color="auto"/>
                        <w:left w:val="none" w:sz="0" w:space="0" w:color="auto"/>
                        <w:bottom w:val="none" w:sz="0" w:space="0" w:color="auto"/>
                        <w:right w:val="none" w:sz="0" w:space="0" w:color="auto"/>
                      </w:divBdr>
                      <w:divsChild>
                        <w:div w:id="971715024">
                          <w:marLeft w:val="0"/>
                          <w:marRight w:val="0"/>
                          <w:marTop w:val="0"/>
                          <w:marBottom w:val="0"/>
                          <w:divBdr>
                            <w:top w:val="none" w:sz="0" w:space="0" w:color="auto"/>
                            <w:left w:val="none" w:sz="0" w:space="0" w:color="auto"/>
                            <w:bottom w:val="none" w:sz="0" w:space="0" w:color="auto"/>
                            <w:right w:val="none" w:sz="0" w:space="0" w:color="auto"/>
                          </w:divBdr>
                          <w:divsChild>
                            <w:div w:id="1691561999">
                              <w:marLeft w:val="1080"/>
                              <w:marRight w:val="1080"/>
                              <w:marTop w:val="0"/>
                              <w:marBottom w:val="720"/>
                              <w:divBdr>
                                <w:top w:val="none" w:sz="0" w:space="0" w:color="auto"/>
                                <w:left w:val="none" w:sz="0" w:space="0" w:color="auto"/>
                                <w:bottom w:val="none" w:sz="0" w:space="0" w:color="auto"/>
                                <w:right w:val="none" w:sz="0" w:space="0" w:color="auto"/>
                              </w:divBdr>
                              <w:divsChild>
                                <w:div w:id="2018269683">
                                  <w:marLeft w:val="0"/>
                                  <w:marRight w:val="0"/>
                                  <w:marTop w:val="0"/>
                                  <w:marBottom w:val="0"/>
                                  <w:divBdr>
                                    <w:top w:val="none" w:sz="0" w:space="0" w:color="auto"/>
                                    <w:left w:val="none" w:sz="0" w:space="0" w:color="auto"/>
                                    <w:bottom w:val="none" w:sz="0" w:space="0" w:color="auto"/>
                                    <w:right w:val="none" w:sz="0" w:space="0" w:color="auto"/>
                                  </w:divBdr>
                                  <w:divsChild>
                                    <w:div w:id="1835295070">
                                      <w:marLeft w:val="0"/>
                                      <w:marRight w:val="1200"/>
                                      <w:marTop w:val="0"/>
                                      <w:marBottom w:val="720"/>
                                      <w:divBdr>
                                        <w:top w:val="none" w:sz="0" w:space="0" w:color="auto"/>
                                        <w:left w:val="none" w:sz="0" w:space="0" w:color="auto"/>
                                        <w:bottom w:val="none" w:sz="0" w:space="0" w:color="auto"/>
                                        <w:right w:val="none" w:sz="0" w:space="0" w:color="auto"/>
                                      </w:divBdr>
                                      <w:divsChild>
                                        <w:div w:id="525287101">
                                          <w:marLeft w:val="0"/>
                                          <w:marRight w:val="0"/>
                                          <w:marTop w:val="0"/>
                                          <w:marBottom w:val="0"/>
                                          <w:divBdr>
                                            <w:top w:val="none" w:sz="0" w:space="0" w:color="auto"/>
                                            <w:left w:val="none" w:sz="0" w:space="0" w:color="auto"/>
                                            <w:bottom w:val="none" w:sz="0" w:space="0" w:color="auto"/>
                                            <w:right w:val="none" w:sz="0" w:space="0" w:color="auto"/>
                                          </w:divBdr>
                                          <w:divsChild>
                                            <w:div w:id="1799646204">
                                              <w:marLeft w:val="0"/>
                                              <w:marRight w:val="0"/>
                                              <w:marTop w:val="0"/>
                                              <w:marBottom w:val="0"/>
                                              <w:divBdr>
                                                <w:top w:val="none" w:sz="0" w:space="0" w:color="auto"/>
                                                <w:left w:val="none" w:sz="0" w:space="0" w:color="auto"/>
                                                <w:bottom w:val="none" w:sz="0" w:space="0" w:color="auto"/>
                                                <w:right w:val="none" w:sz="0" w:space="0" w:color="auto"/>
                                              </w:divBdr>
                                              <w:divsChild>
                                                <w:div w:id="242496575">
                                                  <w:marLeft w:val="0"/>
                                                  <w:marRight w:val="0"/>
                                                  <w:marTop w:val="0"/>
                                                  <w:marBottom w:val="0"/>
                                                  <w:divBdr>
                                                    <w:top w:val="none" w:sz="0" w:space="0" w:color="auto"/>
                                                    <w:left w:val="none" w:sz="0" w:space="0" w:color="auto"/>
                                                    <w:bottom w:val="none" w:sz="0" w:space="0" w:color="auto"/>
                                                    <w:right w:val="none" w:sz="0" w:space="0" w:color="auto"/>
                                                  </w:divBdr>
                                                  <w:divsChild>
                                                    <w:div w:id="769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82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346525">
      <w:bodyDiv w:val="1"/>
      <w:marLeft w:val="0"/>
      <w:marRight w:val="0"/>
      <w:marTop w:val="0"/>
      <w:marBottom w:val="0"/>
      <w:divBdr>
        <w:top w:val="none" w:sz="0" w:space="0" w:color="auto"/>
        <w:left w:val="none" w:sz="0" w:space="0" w:color="auto"/>
        <w:bottom w:val="none" w:sz="0" w:space="0" w:color="auto"/>
        <w:right w:val="none" w:sz="0" w:space="0" w:color="auto"/>
      </w:divBdr>
    </w:div>
    <w:div w:id="1785490904">
      <w:bodyDiv w:val="1"/>
      <w:marLeft w:val="0"/>
      <w:marRight w:val="0"/>
      <w:marTop w:val="0"/>
      <w:marBottom w:val="0"/>
      <w:divBdr>
        <w:top w:val="none" w:sz="0" w:space="0" w:color="auto"/>
        <w:left w:val="none" w:sz="0" w:space="0" w:color="auto"/>
        <w:bottom w:val="none" w:sz="0" w:space="0" w:color="auto"/>
        <w:right w:val="none" w:sz="0" w:space="0" w:color="auto"/>
      </w:divBdr>
    </w:div>
    <w:div w:id="1863930505">
      <w:bodyDiv w:val="1"/>
      <w:marLeft w:val="0"/>
      <w:marRight w:val="0"/>
      <w:marTop w:val="0"/>
      <w:marBottom w:val="0"/>
      <w:divBdr>
        <w:top w:val="none" w:sz="0" w:space="0" w:color="auto"/>
        <w:left w:val="none" w:sz="0" w:space="0" w:color="auto"/>
        <w:bottom w:val="none" w:sz="0" w:space="0" w:color="auto"/>
        <w:right w:val="none" w:sz="0" w:space="0" w:color="auto"/>
      </w:divBdr>
      <w:divsChild>
        <w:div w:id="1514489210">
          <w:marLeft w:val="0"/>
          <w:marRight w:val="0"/>
          <w:marTop w:val="0"/>
          <w:marBottom w:val="0"/>
          <w:divBdr>
            <w:top w:val="none" w:sz="0" w:space="0" w:color="auto"/>
            <w:left w:val="none" w:sz="0" w:space="0" w:color="auto"/>
            <w:bottom w:val="none" w:sz="0" w:space="0" w:color="auto"/>
            <w:right w:val="none" w:sz="0" w:space="0" w:color="auto"/>
          </w:divBdr>
          <w:divsChild>
            <w:div w:id="456722602">
              <w:marLeft w:val="0"/>
              <w:marRight w:val="0"/>
              <w:marTop w:val="0"/>
              <w:marBottom w:val="0"/>
              <w:divBdr>
                <w:top w:val="none" w:sz="0" w:space="0" w:color="auto"/>
                <w:left w:val="none" w:sz="0" w:space="0" w:color="auto"/>
                <w:bottom w:val="none" w:sz="0" w:space="0" w:color="auto"/>
                <w:right w:val="none" w:sz="0" w:space="0" w:color="auto"/>
              </w:divBdr>
              <w:divsChild>
                <w:div w:id="1120149590">
                  <w:marLeft w:val="0"/>
                  <w:marRight w:val="0"/>
                  <w:marTop w:val="0"/>
                  <w:marBottom w:val="0"/>
                  <w:divBdr>
                    <w:top w:val="none" w:sz="0" w:space="0" w:color="auto"/>
                    <w:left w:val="none" w:sz="0" w:space="0" w:color="auto"/>
                    <w:bottom w:val="none" w:sz="0" w:space="0" w:color="auto"/>
                    <w:right w:val="none" w:sz="0" w:space="0" w:color="auto"/>
                  </w:divBdr>
                  <w:divsChild>
                    <w:div w:id="126628999">
                      <w:marLeft w:val="0"/>
                      <w:marRight w:val="0"/>
                      <w:marTop w:val="0"/>
                      <w:marBottom w:val="0"/>
                      <w:divBdr>
                        <w:top w:val="none" w:sz="0" w:space="0" w:color="auto"/>
                        <w:left w:val="none" w:sz="0" w:space="0" w:color="auto"/>
                        <w:bottom w:val="none" w:sz="0" w:space="0" w:color="auto"/>
                        <w:right w:val="none" w:sz="0" w:space="0" w:color="auto"/>
                      </w:divBdr>
                      <w:divsChild>
                        <w:div w:id="1371496378">
                          <w:marLeft w:val="0"/>
                          <w:marRight w:val="0"/>
                          <w:marTop w:val="0"/>
                          <w:marBottom w:val="0"/>
                          <w:divBdr>
                            <w:top w:val="none" w:sz="0" w:space="0" w:color="auto"/>
                            <w:left w:val="none" w:sz="0" w:space="0" w:color="auto"/>
                            <w:bottom w:val="none" w:sz="0" w:space="0" w:color="auto"/>
                            <w:right w:val="none" w:sz="0" w:space="0" w:color="auto"/>
                          </w:divBdr>
                          <w:divsChild>
                            <w:div w:id="19933856">
                              <w:marLeft w:val="1080"/>
                              <w:marRight w:val="1080"/>
                              <w:marTop w:val="0"/>
                              <w:marBottom w:val="720"/>
                              <w:divBdr>
                                <w:top w:val="none" w:sz="0" w:space="0" w:color="auto"/>
                                <w:left w:val="none" w:sz="0" w:space="0" w:color="auto"/>
                                <w:bottom w:val="none" w:sz="0" w:space="0" w:color="auto"/>
                                <w:right w:val="none" w:sz="0" w:space="0" w:color="auto"/>
                              </w:divBdr>
                              <w:divsChild>
                                <w:div w:id="232277040">
                                  <w:marLeft w:val="0"/>
                                  <w:marRight w:val="0"/>
                                  <w:marTop w:val="0"/>
                                  <w:marBottom w:val="0"/>
                                  <w:divBdr>
                                    <w:top w:val="none" w:sz="0" w:space="0" w:color="auto"/>
                                    <w:left w:val="none" w:sz="0" w:space="0" w:color="auto"/>
                                    <w:bottom w:val="none" w:sz="0" w:space="0" w:color="auto"/>
                                    <w:right w:val="none" w:sz="0" w:space="0" w:color="auto"/>
                                  </w:divBdr>
                                  <w:divsChild>
                                    <w:div w:id="2059742257">
                                      <w:marLeft w:val="0"/>
                                      <w:marRight w:val="1200"/>
                                      <w:marTop w:val="0"/>
                                      <w:marBottom w:val="720"/>
                                      <w:divBdr>
                                        <w:top w:val="none" w:sz="0" w:space="0" w:color="auto"/>
                                        <w:left w:val="none" w:sz="0" w:space="0" w:color="auto"/>
                                        <w:bottom w:val="none" w:sz="0" w:space="0" w:color="auto"/>
                                        <w:right w:val="none" w:sz="0" w:space="0" w:color="auto"/>
                                      </w:divBdr>
                                      <w:divsChild>
                                        <w:div w:id="329675013">
                                          <w:marLeft w:val="0"/>
                                          <w:marRight w:val="0"/>
                                          <w:marTop w:val="0"/>
                                          <w:marBottom w:val="0"/>
                                          <w:divBdr>
                                            <w:top w:val="none" w:sz="0" w:space="0" w:color="auto"/>
                                            <w:left w:val="none" w:sz="0" w:space="0" w:color="auto"/>
                                            <w:bottom w:val="none" w:sz="0" w:space="0" w:color="auto"/>
                                            <w:right w:val="none" w:sz="0" w:space="0" w:color="auto"/>
                                          </w:divBdr>
                                          <w:divsChild>
                                            <w:div w:id="1902403361">
                                              <w:marLeft w:val="0"/>
                                              <w:marRight w:val="0"/>
                                              <w:marTop w:val="0"/>
                                              <w:marBottom w:val="0"/>
                                              <w:divBdr>
                                                <w:top w:val="none" w:sz="0" w:space="0" w:color="auto"/>
                                                <w:left w:val="none" w:sz="0" w:space="0" w:color="auto"/>
                                                <w:bottom w:val="none" w:sz="0" w:space="0" w:color="auto"/>
                                                <w:right w:val="none" w:sz="0" w:space="0" w:color="auto"/>
                                              </w:divBdr>
                                              <w:divsChild>
                                                <w:div w:id="621232312">
                                                  <w:marLeft w:val="0"/>
                                                  <w:marRight w:val="0"/>
                                                  <w:marTop w:val="0"/>
                                                  <w:marBottom w:val="0"/>
                                                  <w:divBdr>
                                                    <w:top w:val="none" w:sz="0" w:space="0" w:color="auto"/>
                                                    <w:left w:val="none" w:sz="0" w:space="0" w:color="auto"/>
                                                    <w:bottom w:val="none" w:sz="0" w:space="0" w:color="auto"/>
                                                    <w:right w:val="none" w:sz="0" w:space="0" w:color="auto"/>
                                                  </w:divBdr>
                                                  <w:divsChild>
                                                    <w:div w:id="11105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67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280605">
      <w:bodyDiv w:val="1"/>
      <w:marLeft w:val="0"/>
      <w:marRight w:val="0"/>
      <w:marTop w:val="0"/>
      <w:marBottom w:val="0"/>
      <w:divBdr>
        <w:top w:val="none" w:sz="0" w:space="0" w:color="auto"/>
        <w:left w:val="none" w:sz="0" w:space="0" w:color="auto"/>
        <w:bottom w:val="none" w:sz="0" w:space="0" w:color="auto"/>
        <w:right w:val="none" w:sz="0" w:space="0" w:color="auto"/>
      </w:divBdr>
      <w:divsChild>
        <w:div w:id="970281829">
          <w:marLeft w:val="0"/>
          <w:marRight w:val="0"/>
          <w:marTop w:val="0"/>
          <w:marBottom w:val="0"/>
          <w:divBdr>
            <w:top w:val="none" w:sz="0" w:space="0" w:color="auto"/>
            <w:left w:val="none" w:sz="0" w:space="0" w:color="auto"/>
            <w:bottom w:val="none" w:sz="0" w:space="0" w:color="auto"/>
            <w:right w:val="none" w:sz="0" w:space="0" w:color="auto"/>
          </w:divBdr>
          <w:divsChild>
            <w:div w:id="1226339311">
              <w:marLeft w:val="0"/>
              <w:marRight w:val="0"/>
              <w:marTop w:val="0"/>
              <w:marBottom w:val="0"/>
              <w:divBdr>
                <w:top w:val="none" w:sz="0" w:space="0" w:color="auto"/>
                <w:left w:val="none" w:sz="0" w:space="0" w:color="auto"/>
                <w:bottom w:val="none" w:sz="0" w:space="0" w:color="auto"/>
                <w:right w:val="none" w:sz="0" w:space="0" w:color="auto"/>
              </w:divBdr>
              <w:divsChild>
                <w:div w:id="686370568">
                  <w:marLeft w:val="0"/>
                  <w:marRight w:val="0"/>
                  <w:marTop w:val="0"/>
                  <w:marBottom w:val="0"/>
                  <w:divBdr>
                    <w:top w:val="none" w:sz="0" w:space="0" w:color="auto"/>
                    <w:left w:val="none" w:sz="0" w:space="0" w:color="auto"/>
                    <w:bottom w:val="none" w:sz="0" w:space="0" w:color="auto"/>
                    <w:right w:val="none" w:sz="0" w:space="0" w:color="auto"/>
                  </w:divBdr>
                  <w:divsChild>
                    <w:div w:id="1193881831">
                      <w:marLeft w:val="0"/>
                      <w:marRight w:val="0"/>
                      <w:marTop w:val="0"/>
                      <w:marBottom w:val="0"/>
                      <w:divBdr>
                        <w:top w:val="none" w:sz="0" w:space="0" w:color="auto"/>
                        <w:left w:val="none" w:sz="0" w:space="0" w:color="auto"/>
                        <w:bottom w:val="none" w:sz="0" w:space="0" w:color="auto"/>
                        <w:right w:val="none" w:sz="0" w:space="0" w:color="auto"/>
                      </w:divBdr>
                      <w:divsChild>
                        <w:div w:id="517163602">
                          <w:marLeft w:val="0"/>
                          <w:marRight w:val="0"/>
                          <w:marTop w:val="0"/>
                          <w:marBottom w:val="0"/>
                          <w:divBdr>
                            <w:top w:val="none" w:sz="0" w:space="0" w:color="auto"/>
                            <w:left w:val="none" w:sz="0" w:space="0" w:color="auto"/>
                            <w:bottom w:val="none" w:sz="0" w:space="0" w:color="auto"/>
                            <w:right w:val="none" w:sz="0" w:space="0" w:color="auto"/>
                          </w:divBdr>
                          <w:divsChild>
                            <w:div w:id="214388719">
                              <w:marLeft w:val="1080"/>
                              <w:marRight w:val="1080"/>
                              <w:marTop w:val="0"/>
                              <w:marBottom w:val="720"/>
                              <w:divBdr>
                                <w:top w:val="none" w:sz="0" w:space="0" w:color="auto"/>
                                <w:left w:val="none" w:sz="0" w:space="0" w:color="auto"/>
                                <w:bottom w:val="none" w:sz="0" w:space="0" w:color="auto"/>
                                <w:right w:val="none" w:sz="0" w:space="0" w:color="auto"/>
                              </w:divBdr>
                              <w:divsChild>
                                <w:div w:id="1844278460">
                                  <w:marLeft w:val="0"/>
                                  <w:marRight w:val="0"/>
                                  <w:marTop w:val="0"/>
                                  <w:marBottom w:val="0"/>
                                  <w:divBdr>
                                    <w:top w:val="none" w:sz="0" w:space="0" w:color="auto"/>
                                    <w:left w:val="none" w:sz="0" w:space="0" w:color="auto"/>
                                    <w:bottom w:val="none" w:sz="0" w:space="0" w:color="auto"/>
                                    <w:right w:val="none" w:sz="0" w:space="0" w:color="auto"/>
                                  </w:divBdr>
                                  <w:divsChild>
                                    <w:div w:id="931548528">
                                      <w:marLeft w:val="0"/>
                                      <w:marRight w:val="1200"/>
                                      <w:marTop w:val="0"/>
                                      <w:marBottom w:val="720"/>
                                      <w:divBdr>
                                        <w:top w:val="none" w:sz="0" w:space="0" w:color="auto"/>
                                        <w:left w:val="none" w:sz="0" w:space="0" w:color="auto"/>
                                        <w:bottom w:val="none" w:sz="0" w:space="0" w:color="auto"/>
                                        <w:right w:val="none" w:sz="0" w:space="0" w:color="auto"/>
                                      </w:divBdr>
                                      <w:divsChild>
                                        <w:div w:id="297809808">
                                          <w:marLeft w:val="0"/>
                                          <w:marRight w:val="0"/>
                                          <w:marTop w:val="0"/>
                                          <w:marBottom w:val="0"/>
                                          <w:divBdr>
                                            <w:top w:val="none" w:sz="0" w:space="0" w:color="auto"/>
                                            <w:left w:val="none" w:sz="0" w:space="0" w:color="auto"/>
                                            <w:bottom w:val="none" w:sz="0" w:space="0" w:color="auto"/>
                                            <w:right w:val="none" w:sz="0" w:space="0" w:color="auto"/>
                                          </w:divBdr>
                                          <w:divsChild>
                                            <w:div w:id="1170634424">
                                              <w:marLeft w:val="0"/>
                                              <w:marRight w:val="0"/>
                                              <w:marTop w:val="0"/>
                                              <w:marBottom w:val="0"/>
                                              <w:divBdr>
                                                <w:top w:val="none" w:sz="0" w:space="0" w:color="auto"/>
                                                <w:left w:val="none" w:sz="0" w:space="0" w:color="auto"/>
                                                <w:bottom w:val="none" w:sz="0" w:space="0" w:color="auto"/>
                                                <w:right w:val="none" w:sz="0" w:space="0" w:color="auto"/>
                                              </w:divBdr>
                                              <w:divsChild>
                                                <w:div w:id="207764950">
                                                  <w:marLeft w:val="0"/>
                                                  <w:marRight w:val="0"/>
                                                  <w:marTop w:val="0"/>
                                                  <w:marBottom w:val="0"/>
                                                  <w:divBdr>
                                                    <w:top w:val="none" w:sz="0" w:space="0" w:color="auto"/>
                                                    <w:left w:val="none" w:sz="0" w:space="0" w:color="auto"/>
                                                    <w:bottom w:val="none" w:sz="0" w:space="0" w:color="auto"/>
                                                    <w:right w:val="none" w:sz="0" w:space="0" w:color="auto"/>
                                                  </w:divBdr>
                                                  <w:divsChild>
                                                    <w:div w:id="2019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3012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martinez@uv.mx" TargetMode="External"/><Relationship Id="rId13" Type="http://schemas.openxmlformats.org/officeDocument/2006/relationships/image" Target="media/image4.png"/><Relationship Id="rId18" Type="http://schemas.openxmlformats.org/officeDocument/2006/relationships/hyperlink" Target="http://www.monografias.com/trabajos11/norma/norma.s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erorodriguez@uv.mx"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monografias.com/trabajos15/metodos-ensenanza/metodos-ensenanza.shtml" TargetMode="External"/><Relationship Id="rId4" Type="http://schemas.openxmlformats.org/officeDocument/2006/relationships/webSettings" Target="webSettings.xml"/><Relationship Id="rId9" Type="http://schemas.openxmlformats.org/officeDocument/2006/relationships/hyperlink" Target="mailto:kmata@uv.mx"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3950</Words>
  <Characters>21729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Rodríguez Luna Verónica</dc:creator>
  <cp:lastModifiedBy>Naira Niktè Santillan</cp:lastModifiedBy>
  <cp:revision>2</cp:revision>
  <dcterms:created xsi:type="dcterms:W3CDTF">2017-10-14T03:17:00Z</dcterms:created>
  <dcterms:modified xsi:type="dcterms:W3CDTF">2017-10-14T03:17:00Z</dcterms:modified>
</cp:coreProperties>
</file>